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04D" w:rsidRDefault="0048504D" w:rsidP="0048504D">
      <w:pPr>
        <w:rPr>
          <w:b/>
          <w:sz w:val="28"/>
          <w:szCs w:val="28"/>
          <w:u w:val="single"/>
        </w:rPr>
      </w:pPr>
      <w:r>
        <w:t xml:space="preserve">          </w:t>
      </w:r>
      <w:r>
        <w:object w:dxaOrig="871"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pt;height:45.8pt" o:ole="" fillcolor="window">
            <v:imagedata r:id="rId5" o:title=""/>
          </v:shape>
          <o:OLEObject Type="Embed" ProgID="Word.Picture.8" ShapeID="_x0000_i1025" DrawAspect="Content" ObjectID="_1722173360" r:id="rId6"/>
        </w:object>
      </w:r>
    </w:p>
    <w:p w:rsidR="0048504D" w:rsidRDefault="0048504D" w:rsidP="0048504D">
      <w:pPr>
        <w:ind w:right="-625"/>
        <w:rPr>
          <w:sz w:val="24"/>
          <w:szCs w:val="24"/>
        </w:rPr>
      </w:pPr>
      <w:r>
        <w:rPr>
          <w:sz w:val="24"/>
          <w:szCs w:val="24"/>
        </w:rPr>
        <w:t xml:space="preserve">                                                                              </w:t>
      </w:r>
    </w:p>
    <w:p w:rsidR="0048504D" w:rsidRDefault="0048504D" w:rsidP="0048504D">
      <w:pPr>
        <w:rPr>
          <w:b/>
          <w:sz w:val="24"/>
          <w:szCs w:val="24"/>
        </w:rPr>
      </w:pPr>
      <w:r>
        <w:rPr>
          <w:b/>
          <w:sz w:val="24"/>
          <w:szCs w:val="24"/>
        </w:rPr>
        <w:t xml:space="preserve">ΕΛΛΗΝΙΚΗ ΔΗΜΟΚΡΑΤΙΑ                                         Λάρισα </w:t>
      </w:r>
      <w:r w:rsidR="003B1661">
        <w:rPr>
          <w:b/>
          <w:sz w:val="24"/>
          <w:szCs w:val="24"/>
        </w:rPr>
        <w:t>16</w:t>
      </w:r>
      <w:r>
        <w:rPr>
          <w:b/>
          <w:sz w:val="24"/>
          <w:szCs w:val="24"/>
        </w:rPr>
        <w:t>/8/2022</w:t>
      </w:r>
    </w:p>
    <w:p w:rsidR="0048504D" w:rsidRDefault="0048504D" w:rsidP="0048504D">
      <w:pPr>
        <w:rPr>
          <w:b/>
          <w:sz w:val="24"/>
          <w:szCs w:val="24"/>
        </w:rPr>
      </w:pPr>
      <w:r>
        <w:rPr>
          <w:b/>
          <w:sz w:val="24"/>
          <w:szCs w:val="24"/>
        </w:rPr>
        <w:t xml:space="preserve">ΠΕΡΙΦΕΡΕΙΑ ΘΕΣΣΑΛΙΑΣ                                         </w:t>
      </w:r>
      <w:proofErr w:type="spellStart"/>
      <w:r>
        <w:rPr>
          <w:b/>
          <w:sz w:val="24"/>
          <w:szCs w:val="24"/>
        </w:rPr>
        <w:t>Αριθμ</w:t>
      </w:r>
      <w:proofErr w:type="spellEnd"/>
      <w:r>
        <w:rPr>
          <w:b/>
          <w:sz w:val="24"/>
          <w:szCs w:val="24"/>
        </w:rPr>
        <w:t>. Πρωτ:οικ.</w:t>
      </w:r>
      <w:r w:rsidR="003B1661">
        <w:rPr>
          <w:b/>
          <w:sz w:val="24"/>
          <w:szCs w:val="24"/>
        </w:rPr>
        <w:t>322642</w:t>
      </w:r>
    </w:p>
    <w:p w:rsidR="0048504D" w:rsidRDefault="0048504D" w:rsidP="0048504D">
      <w:pPr>
        <w:rPr>
          <w:b/>
          <w:sz w:val="24"/>
          <w:szCs w:val="24"/>
        </w:rPr>
      </w:pPr>
      <w:r>
        <w:rPr>
          <w:b/>
          <w:sz w:val="24"/>
          <w:szCs w:val="24"/>
        </w:rPr>
        <w:t>ΟΙΚΟΝΟΜΙΚΗ ΕΠΙΤΡΟΠΗ</w:t>
      </w:r>
    </w:p>
    <w:p w:rsidR="0048504D" w:rsidRDefault="0048504D" w:rsidP="0048504D">
      <w:pPr>
        <w:rPr>
          <w:sz w:val="24"/>
          <w:szCs w:val="24"/>
        </w:rPr>
      </w:pPr>
    </w:p>
    <w:p w:rsidR="0048504D" w:rsidRDefault="0048504D" w:rsidP="0048504D">
      <w:pPr>
        <w:jc w:val="center"/>
        <w:rPr>
          <w:b/>
          <w:sz w:val="36"/>
          <w:szCs w:val="36"/>
          <w:u w:val="single"/>
        </w:rPr>
      </w:pPr>
    </w:p>
    <w:p w:rsidR="0048504D" w:rsidRDefault="0048504D" w:rsidP="0048504D">
      <w:pPr>
        <w:jc w:val="center"/>
        <w:rPr>
          <w:b/>
          <w:sz w:val="36"/>
          <w:szCs w:val="36"/>
          <w:u w:val="single"/>
        </w:rPr>
      </w:pPr>
    </w:p>
    <w:p w:rsidR="0048504D" w:rsidRDefault="0048504D" w:rsidP="0048504D">
      <w:pPr>
        <w:pStyle w:val="1"/>
        <w:rPr>
          <w:szCs w:val="24"/>
        </w:rPr>
      </w:pPr>
      <w:r>
        <w:rPr>
          <w:szCs w:val="24"/>
        </w:rPr>
        <w:t>ΠΡΟΣΚΛΗΣΗ</w:t>
      </w:r>
    </w:p>
    <w:p w:rsidR="0048504D" w:rsidRDefault="0048504D" w:rsidP="0048504D"/>
    <w:p w:rsidR="0048504D" w:rsidRDefault="0048504D" w:rsidP="0048504D">
      <w:pPr>
        <w:pStyle w:val="a8"/>
        <w:numPr>
          <w:ilvl w:val="0"/>
          <w:numId w:val="1"/>
        </w:numPr>
        <w:rPr>
          <w:sz w:val="24"/>
          <w:szCs w:val="24"/>
        </w:rPr>
      </w:pPr>
      <w:r>
        <w:rPr>
          <w:sz w:val="24"/>
          <w:szCs w:val="24"/>
        </w:rPr>
        <w:t xml:space="preserve">κ. </w:t>
      </w:r>
      <w:proofErr w:type="spellStart"/>
      <w:r>
        <w:rPr>
          <w:sz w:val="24"/>
          <w:szCs w:val="24"/>
        </w:rPr>
        <w:t>Μπίλλη</w:t>
      </w:r>
      <w:proofErr w:type="spellEnd"/>
      <w:r>
        <w:rPr>
          <w:sz w:val="24"/>
          <w:szCs w:val="24"/>
        </w:rPr>
        <w:t xml:space="preserve"> Απόστολο</w:t>
      </w:r>
    </w:p>
    <w:p w:rsidR="0048504D" w:rsidRDefault="0048504D" w:rsidP="0048504D">
      <w:pPr>
        <w:pStyle w:val="a8"/>
        <w:numPr>
          <w:ilvl w:val="0"/>
          <w:numId w:val="1"/>
        </w:numPr>
        <w:rPr>
          <w:sz w:val="24"/>
          <w:szCs w:val="24"/>
        </w:rPr>
      </w:pPr>
      <w:r>
        <w:rPr>
          <w:sz w:val="24"/>
          <w:szCs w:val="24"/>
        </w:rPr>
        <w:t xml:space="preserve">κ. </w:t>
      </w:r>
      <w:proofErr w:type="spellStart"/>
      <w:r>
        <w:rPr>
          <w:sz w:val="24"/>
          <w:szCs w:val="24"/>
        </w:rPr>
        <w:t>Νάτσινα</w:t>
      </w:r>
      <w:proofErr w:type="spellEnd"/>
      <w:r>
        <w:rPr>
          <w:sz w:val="24"/>
          <w:szCs w:val="24"/>
        </w:rPr>
        <w:t xml:space="preserve"> Δήμητρα </w:t>
      </w:r>
    </w:p>
    <w:p w:rsidR="0048504D" w:rsidRDefault="0048504D" w:rsidP="0048504D">
      <w:pPr>
        <w:pStyle w:val="a8"/>
        <w:numPr>
          <w:ilvl w:val="0"/>
          <w:numId w:val="2"/>
        </w:numPr>
        <w:rPr>
          <w:sz w:val="24"/>
          <w:szCs w:val="24"/>
        </w:rPr>
      </w:pPr>
      <w:r>
        <w:rPr>
          <w:sz w:val="24"/>
          <w:szCs w:val="24"/>
        </w:rPr>
        <w:t xml:space="preserve">κ. </w:t>
      </w:r>
      <w:proofErr w:type="spellStart"/>
      <w:r>
        <w:rPr>
          <w:sz w:val="24"/>
          <w:szCs w:val="24"/>
        </w:rPr>
        <w:t>Γακόπουλο</w:t>
      </w:r>
      <w:proofErr w:type="spellEnd"/>
      <w:r>
        <w:rPr>
          <w:sz w:val="24"/>
          <w:szCs w:val="24"/>
        </w:rPr>
        <w:t xml:space="preserve"> Χρήστο </w:t>
      </w:r>
    </w:p>
    <w:p w:rsidR="0048504D" w:rsidRDefault="0048504D" w:rsidP="0048504D">
      <w:pPr>
        <w:pStyle w:val="a8"/>
        <w:numPr>
          <w:ilvl w:val="0"/>
          <w:numId w:val="2"/>
        </w:numPr>
        <w:rPr>
          <w:sz w:val="24"/>
          <w:szCs w:val="24"/>
        </w:rPr>
      </w:pPr>
      <w:r>
        <w:rPr>
          <w:sz w:val="24"/>
          <w:szCs w:val="24"/>
        </w:rPr>
        <w:t>κ. Μόρα Αθανάσιο</w:t>
      </w:r>
    </w:p>
    <w:p w:rsidR="0048504D" w:rsidRDefault="0048504D" w:rsidP="0048504D">
      <w:pPr>
        <w:numPr>
          <w:ilvl w:val="0"/>
          <w:numId w:val="2"/>
        </w:numPr>
        <w:rPr>
          <w:sz w:val="24"/>
          <w:szCs w:val="24"/>
        </w:rPr>
      </w:pPr>
      <w:r>
        <w:rPr>
          <w:sz w:val="24"/>
          <w:szCs w:val="24"/>
        </w:rPr>
        <w:t xml:space="preserve">κ. </w:t>
      </w:r>
      <w:proofErr w:type="spellStart"/>
      <w:r>
        <w:rPr>
          <w:sz w:val="24"/>
          <w:szCs w:val="24"/>
        </w:rPr>
        <w:t>Μπρέζα</w:t>
      </w:r>
      <w:proofErr w:type="spellEnd"/>
      <w:r>
        <w:rPr>
          <w:sz w:val="24"/>
          <w:szCs w:val="24"/>
        </w:rPr>
        <w:t xml:space="preserve"> Ανδρέα</w:t>
      </w:r>
    </w:p>
    <w:p w:rsidR="0048504D" w:rsidRDefault="0048504D" w:rsidP="0048504D">
      <w:pPr>
        <w:pStyle w:val="2"/>
        <w:ind w:left="-567"/>
        <w:jc w:val="left"/>
        <w:rPr>
          <w:szCs w:val="24"/>
        </w:rPr>
      </w:pPr>
      <w:r>
        <w:rPr>
          <w:szCs w:val="24"/>
        </w:rPr>
        <w:t xml:space="preserve">         Προς τους </w:t>
      </w:r>
      <w:proofErr w:type="spellStart"/>
      <w:r>
        <w:rPr>
          <w:szCs w:val="24"/>
        </w:rPr>
        <w:t>κ.κ</w:t>
      </w:r>
      <w:proofErr w:type="spellEnd"/>
      <w:r>
        <w:rPr>
          <w:szCs w:val="24"/>
        </w:rPr>
        <w:t xml:space="preserve">.                                     6.   κ. </w:t>
      </w:r>
      <w:proofErr w:type="spellStart"/>
      <w:r>
        <w:rPr>
          <w:szCs w:val="24"/>
        </w:rPr>
        <w:t>Ρογγανάκη</w:t>
      </w:r>
      <w:proofErr w:type="spellEnd"/>
      <w:r>
        <w:rPr>
          <w:szCs w:val="24"/>
        </w:rPr>
        <w:t xml:space="preserve"> Αγλαΐα</w:t>
      </w:r>
    </w:p>
    <w:p w:rsidR="0048504D" w:rsidRDefault="0048504D" w:rsidP="0048504D">
      <w:pPr>
        <w:pStyle w:val="a8"/>
        <w:numPr>
          <w:ilvl w:val="0"/>
          <w:numId w:val="3"/>
        </w:numPr>
        <w:rPr>
          <w:sz w:val="24"/>
          <w:szCs w:val="24"/>
        </w:rPr>
      </w:pPr>
      <w:r>
        <w:rPr>
          <w:sz w:val="24"/>
          <w:szCs w:val="24"/>
        </w:rPr>
        <w:t xml:space="preserve">κ. </w:t>
      </w:r>
      <w:proofErr w:type="spellStart"/>
      <w:r>
        <w:rPr>
          <w:sz w:val="24"/>
          <w:szCs w:val="24"/>
        </w:rPr>
        <w:t>Αράπκουλε</w:t>
      </w:r>
      <w:proofErr w:type="spellEnd"/>
      <w:r>
        <w:rPr>
          <w:sz w:val="24"/>
          <w:szCs w:val="24"/>
        </w:rPr>
        <w:t xml:space="preserve"> Δέσποινα </w:t>
      </w:r>
    </w:p>
    <w:p w:rsidR="0048504D" w:rsidRDefault="0048504D" w:rsidP="0048504D">
      <w:pPr>
        <w:pStyle w:val="a8"/>
        <w:numPr>
          <w:ilvl w:val="0"/>
          <w:numId w:val="3"/>
        </w:numPr>
        <w:rPr>
          <w:sz w:val="24"/>
          <w:szCs w:val="24"/>
        </w:rPr>
      </w:pPr>
      <w:r>
        <w:rPr>
          <w:sz w:val="24"/>
          <w:szCs w:val="24"/>
        </w:rPr>
        <w:t xml:space="preserve">κ. </w:t>
      </w:r>
      <w:proofErr w:type="spellStart"/>
      <w:r>
        <w:rPr>
          <w:sz w:val="24"/>
          <w:szCs w:val="24"/>
        </w:rPr>
        <w:t>Τσιάρα</w:t>
      </w:r>
      <w:proofErr w:type="spellEnd"/>
      <w:r>
        <w:rPr>
          <w:sz w:val="24"/>
          <w:szCs w:val="24"/>
        </w:rPr>
        <w:t xml:space="preserve"> Αθανάσιο  </w:t>
      </w:r>
    </w:p>
    <w:p w:rsidR="0048504D" w:rsidRDefault="0048504D" w:rsidP="0048504D">
      <w:pPr>
        <w:ind w:left="3600"/>
        <w:rPr>
          <w:sz w:val="24"/>
          <w:szCs w:val="24"/>
        </w:rPr>
      </w:pPr>
      <w:r>
        <w:rPr>
          <w:sz w:val="24"/>
          <w:szCs w:val="24"/>
        </w:rPr>
        <w:t xml:space="preserve">9. </w:t>
      </w:r>
      <w:r>
        <w:rPr>
          <w:sz w:val="24"/>
          <w:szCs w:val="24"/>
          <w:lang w:val="en-US"/>
        </w:rPr>
        <w:t xml:space="preserve"> </w:t>
      </w:r>
      <w:r>
        <w:rPr>
          <w:sz w:val="24"/>
          <w:szCs w:val="24"/>
        </w:rPr>
        <w:t xml:space="preserve"> κ. </w:t>
      </w:r>
      <w:proofErr w:type="spellStart"/>
      <w:r>
        <w:rPr>
          <w:sz w:val="24"/>
          <w:szCs w:val="24"/>
        </w:rPr>
        <w:t>Τσιαπλέ</w:t>
      </w:r>
      <w:proofErr w:type="spellEnd"/>
      <w:r>
        <w:rPr>
          <w:sz w:val="24"/>
          <w:szCs w:val="24"/>
        </w:rPr>
        <w:t xml:space="preserve"> Αναστάσιο</w:t>
      </w:r>
    </w:p>
    <w:p w:rsidR="0048504D" w:rsidRDefault="0048504D" w:rsidP="0048504D">
      <w:pPr>
        <w:pStyle w:val="a8"/>
        <w:numPr>
          <w:ilvl w:val="0"/>
          <w:numId w:val="4"/>
        </w:numPr>
        <w:rPr>
          <w:sz w:val="24"/>
          <w:szCs w:val="24"/>
        </w:rPr>
      </w:pPr>
      <w:r>
        <w:rPr>
          <w:sz w:val="24"/>
          <w:szCs w:val="24"/>
        </w:rPr>
        <w:t xml:space="preserve">κ. </w:t>
      </w:r>
      <w:proofErr w:type="spellStart"/>
      <w:r>
        <w:rPr>
          <w:sz w:val="24"/>
          <w:szCs w:val="24"/>
        </w:rPr>
        <w:t>Κουρέτα</w:t>
      </w:r>
      <w:proofErr w:type="spellEnd"/>
      <w:r>
        <w:rPr>
          <w:sz w:val="24"/>
          <w:szCs w:val="24"/>
        </w:rPr>
        <w:t xml:space="preserve"> Δημήτριο </w:t>
      </w:r>
    </w:p>
    <w:p w:rsidR="0048504D" w:rsidRDefault="0048504D" w:rsidP="0048504D">
      <w:pPr>
        <w:rPr>
          <w:sz w:val="24"/>
          <w:szCs w:val="24"/>
        </w:rPr>
      </w:pPr>
    </w:p>
    <w:p w:rsidR="0048504D" w:rsidRDefault="0048504D" w:rsidP="0048504D">
      <w:pPr>
        <w:pStyle w:val="a6"/>
        <w:ind w:left="0" w:firstLine="284"/>
        <w:rPr>
          <w:b/>
          <w:szCs w:val="24"/>
        </w:rPr>
      </w:pPr>
      <w:r>
        <w:rPr>
          <w:szCs w:val="24"/>
        </w:rPr>
        <w:t xml:space="preserve">Σας προσκαλούμε να προσέλθετε </w:t>
      </w:r>
      <w:r>
        <w:rPr>
          <w:b/>
          <w:szCs w:val="24"/>
        </w:rPr>
        <w:t>στην Περιφέρεια Θεσσαλίας</w:t>
      </w:r>
      <w:r>
        <w:rPr>
          <w:szCs w:val="24"/>
        </w:rPr>
        <w:t xml:space="preserve"> (</w:t>
      </w:r>
      <w:r>
        <w:rPr>
          <w:szCs w:val="24"/>
          <w:u w:val="single"/>
        </w:rPr>
        <w:t>αίθουσα τηλεδιάσκεψης</w:t>
      </w:r>
      <w:r>
        <w:rPr>
          <w:szCs w:val="24"/>
        </w:rPr>
        <w:t xml:space="preserve">)   στις </w:t>
      </w:r>
      <w:r w:rsidR="003B1661">
        <w:rPr>
          <w:b/>
          <w:szCs w:val="24"/>
        </w:rPr>
        <w:t>22</w:t>
      </w:r>
      <w:r>
        <w:rPr>
          <w:b/>
          <w:szCs w:val="24"/>
        </w:rPr>
        <w:t xml:space="preserve">  Αυγούστου 2022   </w:t>
      </w:r>
      <w:r>
        <w:rPr>
          <w:szCs w:val="24"/>
        </w:rPr>
        <w:t xml:space="preserve">ημέρα </w:t>
      </w:r>
      <w:r w:rsidR="003B1661">
        <w:rPr>
          <w:b/>
          <w:szCs w:val="24"/>
        </w:rPr>
        <w:t xml:space="preserve">Δευτέρα </w:t>
      </w:r>
      <w:r>
        <w:rPr>
          <w:szCs w:val="24"/>
        </w:rPr>
        <w:t xml:space="preserve">και ώρα </w:t>
      </w:r>
      <w:r>
        <w:rPr>
          <w:b/>
          <w:szCs w:val="24"/>
          <w:u w:val="single"/>
        </w:rPr>
        <w:t xml:space="preserve">15:00 </w:t>
      </w:r>
      <w:proofErr w:type="spellStart"/>
      <w:r>
        <w:rPr>
          <w:b/>
          <w:szCs w:val="24"/>
          <w:u w:val="single"/>
        </w:rPr>
        <w:t>μ.μ</w:t>
      </w:r>
      <w:proofErr w:type="spellEnd"/>
      <w:r>
        <w:rPr>
          <w:b/>
          <w:szCs w:val="24"/>
          <w:u w:val="single"/>
        </w:rPr>
        <w:t xml:space="preserve">. </w:t>
      </w:r>
      <w:r>
        <w:rPr>
          <w:b/>
          <w:szCs w:val="24"/>
        </w:rPr>
        <w:t xml:space="preserve"> </w:t>
      </w:r>
      <w:r>
        <w:rPr>
          <w:szCs w:val="24"/>
        </w:rPr>
        <w:t>για να μετάσχετε σε συνεδρίαση της Οικονομικής Επιτροπής Περιφέρειας Θεσσαλίας στην οποία θα γίνει συζήτηση και λήψη αποφάσεων στα κατωτέρω θέματα:</w:t>
      </w:r>
    </w:p>
    <w:p w:rsidR="0048504D" w:rsidRDefault="0048504D" w:rsidP="0048504D">
      <w:pPr>
        <w:pStyle w:val="a6"/>
        <w:ind w:hanging="502"/>
        <w:jc w:val="left"/>
        <w:rPr>
          <w:szCs w:val="24"/>
        </w:rPr>
      </w:pPr>
    </w:p>
    <w:p w:rsidR="0048504D" w:rsidRDefault="0048504D" w:rsidP="0048504D">
      <w:pPr>
        <w:numPr>
          <w:ilvl w:val="0"/>
          <w:numId w:val="5"/>
        </w:numPr>
        <w:tabs>
          <w:tab w:val="num" w:pos="0"/>
        </w:tabs>
        <w:ind w:left="0" w:right="-1054" w:firstLine="0"/>
        <w:jc w:val="both"/>
        <w:rPr>
          <w:b/>
          <w:sz w:val="24"/>
          <w:szCs w:val="24"/>
        </w:rPr>
      </w:pPr>
      <w:r>
        <w:rPr>
          <w:b/>
          <w:sz w:val="24"/>
          <w:szCs w:val="24"/>
        </w:rPr>
        <w:t>1.</w:t>
      </w:r>
      <w:r>
        <w:rPr>
          <w:sz w:val="24"/>
          <w:szCs w:val="24"/>
        </w:rPr>
        <w:t xml:space="preserve">  Επικύρωση πρακτικών προηγούμενης συνεδρίασης </w:t>
      </w:r>
      <w:proofErr w:type="spellStart"/>
      <w:r>
        <w:rPr>
          <w:sz w:val="24"/>
          <w:szCs w:val="24"/>
        </w:rPr>
        <w:t>Αριθμ</w:t>
      </w:r>
      <w:proofErr w:type="spellEnd"/>
      <w:r>
        <w:rPr>
          <w:sz w:val="24"/>
          <w:szCs w:val="24"/>
        </w:rPr>
        <w:t xml:space="preserve">. </w:t>
      </w:r>
      <w:proofErr w:type="spellStart"/>
      <w:r>
        <w:rPr>
          <w:sz w:val="24"/>
          <w:szCs w:val="24"/>
        </w:rPr>
        <w:t>Πρακτ</w:t>
      </w:r>
      <w:proofErr w:type="spellEnd"/>
      <w:r>
        <w:rPr>
          <w:sz w:val="24"/>
          <w:szCs w:val="24"/>
        </w:rPr>
        <w:t xml:space="preserve">. </w:t>
      </w:r>
      <w:r>
        <w:rPr>
          <w:b/>
          <w:sz w:val="24"/>
          <w:szCs w:val="24"/>
        </w:rPr>
        <w:t>29/10-8-2022</w:t>
      </w:r>
    </w:p>
    <w:p w:rsidR="0048504D" w:rsidRDefault="0048504D" w:rsidP="0048504D">
      <w:pPr>
        <w:ind w:right="-1054"/>
        <w:jc w:val="both"/>
        <w:rPr>
          <w:b/>
          <w:sz w:val="24"/>
          <w:szCs w:val="24"/>
        </w:rPr>
      </w:pPr>
    </w:p>
    <w:p w:rsidR="0048504D" w:rsidRDefault="0048504D" w:rsidP="0048504D">
      <w:pPr>
        <w:ind w:right="-1054"/>
        <w:jc w:val="both"/>
        <w:rPr>
          <w:b/>
          <w:sz w:val="24"/>
          <w:szCs w:val="24"/>
          <w:u w:val="single"/>
        </w:rPr>
      </w:pPr>
    </w:p>
    <w:p w:rsidR="0048504D" w:rsidRDefault="0048504D" w:rsidP="0048504D">
      <w:pPr>
        <w:ind w:right="-1054"/>
        <w:jc w:val="center"/>
        <w:rPr>
          <w:b/>
          <w:sz w:val="28"/>
          <w:szCs w:val="28"/>
          <w:u w:val="single"/>
        </w:rPr>
      </w:pPr>
      <w:r>
        <w:rPr>
          <w:b/>
          <w:sz w:val="28"/>
          <w:szCs w:val="28"/>
          <w:u w:val="single"/>
        </w:rPr>
        <w:t>ΠΕΡΙΦΕΡΕΙΑΚΗ ΕΝΟΤΗΤΑ ΚΑΡΔΙΤΣΑΣ</w:t>
      </w:r>
    </w:p>
    <w:p w:rsidR="00EC4601" w:rsidRDefault="00EC4601" w:rsidP="0048504D">
      <w:pPr>
        <w:ind w:right="-1054"/>
        <w:jc w:val="center"/>
        <w:rPr>
          <w:b/>
          <w:sz w:val="28"/>
          <w:szCs w:val="28"/>
          <w:u w:val="single"/>
        </w:rPr>
      </w:pPr>
    </w:p>
    <w:tbl>
      <w:tblPr>
        <w:tblW w:w="107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9782"/>
      </w:tblGrid>
      <w:tr w:rsidR="00EC4601" w:rsidTr="00171148">
        <w:tc>
          <w:tcPr>
            <w:tcW w:w="992" w:type="dxa"/>
            <w:tcBorders>
              <w:top w:val="single" w:sz="4" w:space="0" w:color="auto"/>
              <w:left w:val="single" w:sz="4" w:space="0" w:color="auto"/>
              <w:bottom w:val="single" w:sz="4" w:space="0" w:color="auto"/>
              <w:right w:val="single" w:sz="4" w:space="0" w:color="auto"/>
            </w:tcBorders>
            <w:hideMark/>
          </w:tcPr>
          <w:p w:rsidR="00EC4601" w:rsidRPr="00EC4601" w:rsidRDefault="00EC4601">
            <w:pPr>
              <w:ind w:right="-1054"/>
              <w:jc w:val="both"/>
              <w:rPr>
                <w:b/>
                <w:sz w:val="24"/>
                <w:szCs w:val="24"/>
              </w:rPr>
            </w:pPr>
            <w:r w:rsidRPr="00EC4601">
              <w:rPr>
                <w:b/>
                <w:sz w:val="24"/>
                <w:szCs w:val="24"/>
              </w:rPr>
              <w:t>Κ1</w:t>
            </w:r>
          </w:p>
        </w:tc>
        <w:tc>
          <w:tcPr>
            <w:tcW w:w="9782" w:type="dxa"/>
            <w:tcBorders>
              <w:top w:val="single" w:sz="4" w:space="0" w:color="auto"/>
              <w:left w:val="single" w:sz="4" w:space="0" w:color="auto"/>
              <w:bottom w:val="single" w:sz="4" w:space="0" w:color="auto"/>
              <w:right w:val="single" w:sz="4" w:space="0" w:color="auto"/>
            </w:tcBorders>
            <w:hideMark/>
          </w:tcPr>
          <w:p w:rsidR="00EC4601" w:rsidRPr="00EC4601" w:rsidRDefault="00EC4601" w:rsidP="00BB3D90">
            <w:pPr>
              <w:tabs>
                <w:tab w:val="left" w:pos="2076"/>
              </w:tabs>
              <w:ind w:left="34"/>
              <w:jc w:val="both"/>
              <w:rPr>
                <w:b/>
                <w:sz w:val="24"/>
                <w:szCs w:val="24"/>
              </w:rPr>
            </w:pPr>
            <w:r w:rsidRPr="00A262A9">
              <w:rPr>
                <w:b/>
                <w:sz w:val="24"/>
                <w:szCs w:val="24"/>
                <w:u w:val="single"/>
              </w:rPr>
              <w:t>Έγκριση πρακτικού αποσφράγισης «οικονομικής προσφοράς του τρίτου κατά σειρά μειοδότη» και κήρυξη άγονου</w:t>
            </w:r>
            <w:r w:rsidRPr="00EC4601">
              <w:rPr>
                <w:b/>
                <w:sz w:val="24"/>
                <w:szCs w:val="24"/>
              </w:rPr>
              <w:t xml:space="preserve"> </w:t>
            </w:r>
            <w:r w:rsidRPr="000F3728">
              <w:rPr>
                <w:sz w:val="24"/>
                <w:szCs w:val="24"/>
              </w:rPr>
              <w:t>του ανοιχτού ηλεκτρονικού Διαγωνισμού για την</w:t>
            </w:r>
            <w:r w:rsidRPr="00EC4601">
              <w:rPr>
                <w:b/>
                <w:sz w:val="24"/>
                <w:szCs w:val="24"/>
              </w:rPr>
              <w:t xml:space="preserve"> «ΠΡΟΜΗΘΕΙΑ ΣΩΛΗΝΩΝ ΑΡΔΕΥΣΗΣ ΤΟΕΒ ΤΙΤΑΝΙΟΥ» με αρ. διακήρυξης 23/2019 και α/α ΕΣΗΔΗΣ 82148 και κατακύρωση αποτελέσματος του διαγωνισμού</w:t>
            </w:r>
            <w:r w:rsidR="00BB3D90">
              <w:rPr>
                <w:b/>
                <w:sz w:val="24"/>
                <w:szCs w:val="24"/>
              </w:rPr>
              <w:t xml:space="preserve"> </w:t>
            </w:r>
            <w:r w:rsidRPr="00EC4601">
              <w:rPr>
                <w:b/>
                <w:bCs/>
                <w:sz w:val="24"/>
                <w:szCs w:val="24"/>
              </w:rPr>
              <w:t>Προϋπολογισμός:</w:t>
            </w:r>
            <w:r w:rsidRPr="00EC4601">
              <w:rPr>
                <w:b/>
                <w:sz w:val="24"/>
                <w:szCs w:val="24"/>
              </w:rPr>
              <w:t xml:space="preserve"> 200.000,00 € (με το ΦΠΑ)</w:t>
            </w:r>
            <w:r w:rsidR="00BB3D90">
              <w:rPr>
                <w:b/>
                <w:sz w:val="24"/>
                <w:szCs w:val="24"/>
              </w:rPr>
              <w:t xml:space="preserve"> </w:t>
            </w:r>
            <w:r w:rsidRPr="00EC4601">
              <w:rPr>
                <w:b/>
                <w:bCs/>
                <w:sz w:val="24"/>
                <w:szCs w:val="24"/>
              </w:rPr>
              <w:t xml:space="preserve">Χρηματοδότηση: </w:t>
            </w:r>
            <w:r w:rsidRPr="00EC4601">
              <w:rPr>
                <w:b/>
                <w:sz w:val="24"/>
                <w:szCs w:val="24"/>
              </w:rPr>
              <w:t>ΣΑΕΠ 517 - Κ.Α. 2018ΕΠ51700003</w:t>
            </w:r>
            <w:r>
              <w:rPr>
                <w:b/>
                <w:sz w:val="24"/>
                <w:szCs w:val="24"/>
              </w:rPr>
              <w:t xml:space="preserve"> </w:t>
            </w:r>
            <w:proofErr w:type="spellStart"/>
            <w:r w:rsidRPr="00EC4601">
              <w:rPr>
                <w:b/>
                <w:sz w:val="24"/>
                <w:szCs w:val="24"/>
              </w:rPr>
              <w:t>Εισηγ</w:t>
            </w:r>
            <w:proofErr w:type="spellEnd"/>
            <w:r w:rsidRPr="00EC4601">
              <w:rPr>
                <w:b/>
                <w:sz w:val="24"/>
                <w:szCs w:val="24"/>
              </w:rPr>
              <w:t xml:space="preserve">. κ. </w:t>
            </w:r>
            <w:r w:rsidRPr="00EC4601">
              <w:rPr>
                <w:b/>
                <w:bCs/>
                <w:sz w:val="24"/>
                <w:szCs w:val="24"/>
              </w:rPr>
              <w:t>Πετσιά</w:t>
            </w:r>
          </w:p>
        </w:tc>
      </w:tr>
      <w:tr w:rsidR="00EC4601" w:rsidTr="00171148">
        <w:tc>
          <w:tcPr>
            <w:tcW w:w="992" w:type="dxa"/>
            <w:tcBorders>
              <w:top w:val="single" w:sz="4" w:space="0" w:color="auto"/>
              <w:left w:val="single" w:sz="4" w:space="0" w:color="auto"/>
              <w:bottom w:val="single" w:sz="4" w:space="0" w:color="auto"/>
              <w:right w:val="single" w:sz="4" w:space="0" w:color="auto"/>
            </w:tcBorders>
            <w:hideMark/>
          </w:tcPr>
          <w:p w:rsidR="00EC4601" w:rsidRPr="00EC4601" w:rsidRDefault="00EC4601">
            <w:pPr>
              <w:ind w:right="-1054"/>
              <w:jc w:val="both"/>
              <w:rPr>
                <w:b/>
                <w:sz w:val="24"/>
                <w:szCs w:val="24"/>
              </w:rPr>
            </w:pPr>
            <w:r w:rsidRPr="00EC4601">
              <w:rPr>
                <w:b/>
                <w:sz w:val="24"/>
                <w:szCs w:val="24"/>
              </w:rPr>
              <w:t>Κ2</w:t>
            </w:r>
          </w:p>
        </w:tc>
        <w:tc>
          <w:tcPr>
            <w:tcW w:w="9782" w:type="dxa"/>
            <w:tcBorders>
              <w:top w:val="single" w:sz="4" w:space="0" w:color="auto"/>
              <w:left w:val="single" w:sz="4" w:space="0" w:color="auto"/>
              <w:bottom w:val="single" w:sz="4" w:space="0" w:color="auto"/>
              <w:right w:val="single" w:sz="4" w:space="0" w:color="auto"/>
            </w:tcBorders>
            <w:hideMark/>
          </w:tcPr>
          <w:p w:rsidR="00EC4601" w:rsidRPr="00EC4601" w:rsidRDefault="00EC4601" w:rsidP="00EC4601">
            <w:pPr>
              <w:overflowPunct w:val="0"/>
              <w:autoSpaceDE w:val="0"/>
              <w:autoSpaceDN w:val="0"/>
              <w:adjustRightInd w:val="0"/>
              <w:jc w:val="both"/>
              <w:textAlignment w:val="baseline"/>
              <w:rPr>
                <w:b/>
                <w:bCs/>
                <w:sz w:val="24"/>
                <w:szCs w:val="24"/>
              </w:rPr>
            </w:pPr>
            <w:r w:rsidRPr="00EC4601">
              <w:rPr>
                <w:b/>
                <w:sz w:val="24"/>
                <w:szCs w:val="24"/>
              </w:rPr>
              <w:t>Μετάθεση του συμβατικού χρόνου φόρτωσης παράδοσης των υλικών του υποέργου 14: «</w:t>
            </w:r>
            <w:r w:rsidRPr="00EC4601">
              <w:rPr>
                <w:b/>
                <w:bCs/>
                <w:sz w:val="24"/>
                <w:szCs w:val="24"/>
              </w:rPr>
              <w:t>ΠΡΟΜΗΘΕΙΑ ΚΑΙ ΜΕΤΑΦΟΡΑ ΥΛΙΚΩΝ ΟΔΟΣΤΡΩΣΙΑΣ ΑΓΡΟΤΙΚΩΝ ΟΔΩΝ ΠΕΡΙΟΧΗ ΤΟΕΒ ΤΑΥΡΩΠΟΥ»</w:t>
            </w:r>
            <w:r>
              <w:rPr>
                <w:b/>
                <w:bCs/>
                <w:sz w:val="24"/>
                <w:szCs w:val="24"/>
              </w:rPr>
              <w:t xml:space="preserve"> </w:t>
            </w:r>
            <w:r w:rsidR="000F3728">
              <w:rPr>
                <w:b/>
                <w:bCs/>
                <w:sz w:val="24"/>
                <w:szCs w:val="24"/>
              </w:rPr>
              <w:t>ΠΡΟΫΠΟΛΟΓΙΣΜΟΣ</w:t>
            </w:r>
            <w:r w:rsidRPr="00EC4601">
              <w:rPr>
                <w:b/>
                <w:bCs/>
                <w:sz w:val="24"/>
                <w:szCs w:val="24"/>
              </w:rPr>
              <w:t>: 300.000€ με ΦΠΑ</w:t>
            </w:r>
            <w:r w:rsidR="00BB3D90">
              <w:rPr>
                <w:b/>
                <w:bCs/>
                <w:sz w:val="24"/>
                <w:szCs w:val="24"/>
              </w:rPr>
              <w:t xml:space="preserve"> </w:t>
            </w:r>
            <w:r w:rsidRPr="00EC4601">
              <w:rPr>
                <w:b/>
                <w:bCs/>
                <w:sz w:val="24"/>
                <w:szCs w:val="24"/>
              </w:rPr>
              <w:t>ΧΡΗΜΑΤΟΔΟΤΗΣΗ: ΣΑΕΠ 517 Κ.Α.2018ΕΠ51700003</w:t>
            </w:r>
            <w:r>
              <w:rPr>
                <w:b/>
                <w:bCs/>
                <w:sz w:val="24"/>
                <w:szCs w:val="24"/>
              </w:rPr>
              <w:t xml:space="preserve"> </w:t>
            </w:r>
            <w:r w:rsidRPr="00EC4601">
              <w:rPr>
                <w:b/>
                <w:bCs/>
                <w:sz w:val="24"/>
                <w:szCs w:val="24"/>
              </w:rPr>
              <w:t>ΑΝΑΔΟΧΟΣ: «ΕΥΘΥΜΙΟΥ ΛΑΜΠΡΟΣ»</w:t>
            </w:r>
            <w:r>
              <w:rPr>
                <w:b/>
                <w:bCs/>
                <w:sz w:val="24"/>
                <w:szCs w:val="24"/>
              </w:rPr>
              <w:t xml:space="preserve"> </w:t>
            </w:r>
            <w:proofErr w:type="spellStart"/>
            <w:r w:rsidRPr="00EC4601">
              <w:rPr>
                <w:b/>
                <w:sz w:val="24"/>
                <w:szCs w:val="24"/>
              </w:rPr>
              <w:t>Εισηγ</w:t>
            </w:r>
            <w:proofErr w:type="spellEnd"/>
            <w:r w:rsidRPr="00EC4601">
              <w:rPr>
                <w:b/>
                <w:sz w:val="24"/>
                <w:szCs w:val="24"/>
              </w:rPr>
              <w:t xml:space="preserve">. κ. </w:t>
            </w:r>
            <w:r w:rsidRPr="00EC4601">
              <w:rPr>
                <w:b/>
                <w:bCs/>
                <w:sz w:val="24"/>
                <w:szCs w:val="24"/>
              </w:rPr>
              <w:t>Πετσιά</w:t>
            </w:r>
          </w:p>
        </w:tc>
      </w:tr>
      <w:tr w:rsidR="00EC4601" w:rsidTr="00171148">
        <w:tc>
          <w:tcPr>
            <w:tcW w:w="992" w:type="dxa"/>
            <w:tcBorders>
              <w:top w:val="single" w:sz="4" w:space="0" w:color="auto"/>
              <w:left w:val="single" w:sz="4" w:space="0" w:color="auto"/>
              <w:bottom w:val="single" w:sz="4" w:space="0" w:color="auto"/>
              <w:right w:val="single" w:sz="4" w:space="0" w:color="auto"/>
            </w:tcBorders>
            <w:hideMark/>
          </w:tcPr>
          <w:p w:rsidR="00EC4601" w:rsidRPr="00EC4601" w:rsidRDefault="00EC4601">
            <w:pPr>
              <w:ind w:right="-1054"/>
              <w:jc w:val="both"/>
              <w:rPr>
                <w:b/>
                <w:sz w:val="24"/>
                <w:szCs w:val="24"/>
              </w:rPr>
            </w:pPr>
            <w:r w:rsidRPr="00EC4601">
              <w:rPr>
                <w:b/>
                <w:sz w:val="24"/>
                <w:szCs w:val="24"/>
              </w:rPr>
              <w:t>Κ3</w:t>
            </w:r>
          </w:p>
        </w:tc>
        <w:tc>
          <w:tcPr>
            <w:tcW w:w="9782" w:type="dxa"/>
            <w:tcBorders>
              <w:top w:val="single" w:sz="4" w:space="0" w:color="auto"/>
              <w:left w:val="single" w:sz="4" w:space="0" w:color="auto"/>
              <w:bottom w:val="single" w:sz="4" w:space="0" w:color="auto"/>
              <w:right w:val="single" w:sz="4" w:space="0" w:color="auto"/>
            </w:tcBorders>
            <w:hideMark/>
          </w:tcPr>
          <w:p w:rsidR="00EC4601" w:rsidRPr="00EC4601" w:rsidRDefault="00EC4601" w:rsidP="00EC4601">
            <w:pPr>
              <w:jc w:val="both"/>
              <w:rPr>
                <w:b/>
                <w:sz w:val="24"/>
                <w:szCs w:val="24"/>
              </w:rPr>
            </w:pPr>
            <w:r w:rsidRPr="00EC4601">
              <w:rPr>
                <w:b/>
                <w:sz w:val="24"/>
                <w:szCs w:val="24"/>
              </w:rPr>
              <w:t xml:space="preserve"> </w:t>
            </w:r>
            <w:r w:rsidRPr="00171148">
              <w:rPr>
                <w:b/>
                <w:sz w:val="24"/>
                <w:szCs w:val="24"/>
                <w:u w:val="single"/>
              </w:rPr>
              <w:t xml:space="preserve">Χορήγηση παράτασης συνολικής προθεσμίας περαίωσης του έργου </w:t>
            </w:r>
            <w:r w:rsidRPr="00EC4601">
              <w:rPr>
                <w:b/>
                <w:sz w:val="24"/>
                <w:szCs w:val="24"/>
              </w:rPr>
              <w:t>«ΥΔΡΕΥΣΗ ΑΝΑΤΟΛΙΚΗΣ ΠΛΕΥΡΑΣ ΝΟΜΟΥ ΚΑΡΔΙΤΣΑΣ ΑΠΟ ΤΗ ΛΙΜΝΗ ΣΜΟΚΟΒΟΥ: ΔΙΚΤΥΑ ΜΕΤΑΦΟΡΑΣ &amp; ΔΙΑΝΟΜΗΣ ΥΔΑΤΟΣ» προϋπολογισμού  μελέτης 29.175.600,00 € (με ΦΠΑ 23%), αναδόχου ΕΝΙΠΕΑΣ ΑΕ</w:t>
            </w:r>
            <w:r>
              <w:rPr>
                <w:b/>
                <w:sz w:val="24"/>
                <w:szCs w:val="24"/>
              </w:rPr>
              <w:t xml:space="preserve"> </w:t>
            </w:r>
            <w:proofErr w:type="spellStart"/>
            <w:r w:rsidRPr="00EC4601">
              <w:rPr>
                <w:b/>
                <w:sz w:val="24"/>
                <w:szCs w:val="24"/>
              </w:rPr>
              <w:t>Εισηγ</w:t>
            </w:r>
            <w:proofErr w:type="spellEnd"/>
            <w:r w:rsidRPr="00EC4601">
              <w:rPr>
                <w:b/>
                <w:sz w:val="24"/>
                <w:szCs w:val="24"/>
              </w:rPr>
              <w:t xml:space="preserve">. κ. </w:t>
            </w:r>
            <w:r w:rsidRPr="00EC4601">
              <w:rPr>
                <w:b/>
                <w:bCs/>
                <w:sz w:val="24"/>
                <w:szCs w:val="24"/>
              </w:rPr>
              <w:t>Πετσιά</w:t>
            </w:r>
          </w:p>
        </w:tc>
      </w:tr>
      <w:tr w:rsidR="00EC4601" w:rsidTr="00171148">
        <w:tc>
          <w:tcPr>
            <w:tcW w:w="992" w:type="dxa"/>
            <w:tcBorders>
              <w:top w:val="single" w:sz="4" w:space="0" w:color="auto"/>
              <w:left w:val="single" w:sz="4" w:space="0" w:color="auto"/>
              <w:bottom w:val="single" w:sz="4" w:space="0" w:color="auto"/>
              <w:right w:val="single" w:sz="4" w:space="0" w:color="auto"/>
            </w:tcBorders>
            <w:hideMark/>
          </w:tcPr>
          <w:p w:rsidR="00EC4601" w:rsidRPr="00EC4601" w:rsidRDefault="00EC4601">
            <w:pPr>
              <w:ind w:right="-1054"/>
              <w:jc w:val="both"/>
              <w:rPr>
                <w:b/>
                <w:sz w:val="24"/>
                <w:szCs w:val="24"/>
              </w:rPr>
            </w:pPr>
            <w:r w:rsidRPr="00EC4601">
              <w:rPr>
                <w:b/>
                <w:sz w:val="24"/>
                <w:szCs w:val="24"/>
              </w:rPr>
              <w:lastRenderedPageBreak/>
              <w:t>Κ4</w:t>
            </w:r>
          </w:p>
        </w:tc>
        <w:tc>
          <w:tcPr>
            <w:tcW w:w="9782" w:type="dxa"/>
            <w:tcBorders>
              <w:top w:val="single" w:sz="4" w:space="0" w:color="auto"/>
              <w:left w:val="single" w:sz="4" w:space="0" w:color="auto"/>
              <w:bottom w:val="single" w:sz="4" w:space="0" w:color="auto"/>
              <w:right w:val="single" w:sz="4" w:space="0" w:color="auto"/>
            </w:tcBorders>
            <w:hideMark/>
          </w:tcPr>
          <w:p w:rsidR="00EC4601" w:rsidRPr="00171148" w:rsidRDefault="00EC4601" w:rsidP="00EC4601">
            <w:pPr>
              <w:overflowPunct w:val="0"/>
              <w:autoSpaceDE w:val="0"/>
              <w:autoSpaceDN w:val="0"/>
              <w:adjustRightInd w:val="0"/>
              <w:jc w:val="both"/>
              <w:textAlignment w:val="baseline"/>
              <w:rPr>
                <w:b/>
                <w:sz w:val="24"/>
                <w:szCs w:val="24"/>
              </w:rPr>
            </w:pPr>
            <w:r w:rsidRPr="00171148">
              <w:rPr>
                <w:b/>
                <w:sz w:val="24"/>
                <w:szCs w:val="24"/>
              </w:rPr>
              <w:t>Έγκριση Πρακτικού ΙΙ</w:t>
            </w:r>
            <w:r w:rsidRPr="00171148">
              <w:rPr>
                <w:sz w:val="24"/>
                <w:szCs w:val="24"/>
              </w:rPr>
              <w:t xml:space="preserve"> Ελέγχου δικαιολογητικών προσωρινών αναδόχων ανοιχτού ηλεκτρονικού Διαγωνισμού για την παροχή υπηρεσιών του έργου 74: «ΑΠΟΚΑΤΑΣΤΑΣΗ ΒΑΤΟΤΗΤΑΣ – ΑΡΣΗ ΚΑΤΑΠΤΩΣΕΩΝ Π.Ε. ΚΑΡΔΙΤΣΑΣ 2021-2022» και συγκεκριμένα για την:</w:t>
            </w:r>
            <w:r w:rsidRPr="00EC4601">
              <w:rPr>
                <w:b/>
                <w:sz w:val="24"/>
                <w:szCs w:val="24"/>
              </w:rPr>
              <w:t xml:space="preserve"> «ΑΠΟΚΑΤΑΣΤΑΣΗ ΒΑΤΟΤΗΤΑΣ – ΑΡΣΗ ΚΑΤΑΠΤΩΣΕΩΝ ΠΕΡΙΟΧΗΣ ΑΡΓΙΘΕΑΣ Π.Ε. ΚΑΡΔΙΤΣΑΣ», και ανάδειξη οριστικών αναδόχων. </w:t>
            </w:r>
            <w:r w:rsidR="00171148" w:rsidRPr="00171148">
              <w:rPr>
                <w:b/>
                <w:sz w:val="24"/>
                <w:szCs w:val="24"/>
              </w:rPr>
              <w:t xml:space="preserve"> </w:t>
            </w:r>
            <w:r w:rsidRPr="00EC4601">
              <w:rPr>
                <w:b/>
                <w:bCs/>
                <w:sz w:val="24"/>
                <w:szCs w:val="24"/>
              </w:rPr>
              <w:t xml:space="preserve">ΠΡΟΫΠΟΛΟΓΙΣΜΟΣ : </w:t>
            </w:r>
            <w:r w:rsidRPr="00EC4601">
              <w:rPr>
                <w:b/>
                <w:sz w:val="24"/>
                <w:szCs w:val="24"/>
              </w:rPr>
              <w:t>124.000,00 € (με ΦΠΑ 24%)</w:t>
            </w:r>
          </w:p>
          <w:p w:rsidR="00EC4601" w:rsidRPr="00EC4601" w:rsidRDefault="00EC4601" w:rsidP="00EC4601">
            <w:pPr>
              <w:overflowPunct w:val="0"/>
              <w:autoSpaceDE w:val="0"/>
              <w:autoSpaceDN w:val="0"/>
              <w:adjustRightInd w:val="0"/>
              <w:jc w:val="both"/>
              <w:textAlignment w:val="baseline"/>
              <w:rPr>
                <w:b/>
                <w:sz w:val="24"/>
                <w:szCs w:val="24"/>
              </w:rPr>
            </w:pPr>
            <w:r w:rsidRPr="00EC4601">
              <w:rPr>
                <w:b/>
                <w:bCs/>
                <w:sz w:val="24"/>
                <w:szCs w:val="24"/>
              </w:rPr>
              <w:t xml:space="preserve">ΧΡΗΜΑΤΟΔΟΤΗΣΗ: </w:t>
            </w:r>
            <w:r w:rsidRPr="00EC4601">
              <w:rPr>
                <w:b/>
                <w:sz w:val="24"/>
                <w:szCs w:val="24"/>
              </w:rPr>
              <w:t xml:space="preserve">ΣΑΕΠ517 </w:t>
            </w:r>
            <w:r w:rsidRPr="00EC4601">
              <w:rPr>
                <w:sz w:val="24"/>
                <w:szCs w:val="24"/>
              </w:rPr>
              <w:t xml:space="preserve">–  </w:t>
            </w:r>
            <w:r w:rsidRPr="00EC4601">
              <w:rPr>
                <w:b/>
                <w:sz w:val="24"/>
                <w:szCs w:val="24"/>
              </w:rPr>
              <w:t>2014ΕΠ51700027</w:t>
            </w:r>
            <w:r>
              <w:rPr>
                <w:b/>
                <w:sz w:val="24"/>
                <w:szCs w:val="24"/>
              </w:rPr>
              <w:t xml:space="preserve"> </w:t>
            </w:r>
            <w:proofErr w:type="spellStart"/>
            <w:r w:rsidRPr="00EC4601">
              <w:rPr>
                <w:b/>
                <w:sz w:val="24"/>
                <w:szCs w:val="24"/>
              </w:rPr>
              <w:t>Εισηγ</w:t>
            </w:r>
            <w:proofErr w:type="spellEnd"/>
            <w:r w:rsidRPr="00EC4601">
              <w:rPr>
                <w:b/>
                <w:sz w:val="24"/>
                <w:szCs w:val="24"/>
              </w:rPr>
              <w:t xml:space="preserve">. κ. </w:t>
            </w:r>
            <w:r w:rsidRPr="00EC4601">
              <w:rPr>
                <w:b/>
                <w:bCs/>
                <w:sz w:val="24"/>
                <w:szCs w:val="24"/>
              </w:rPr>
              <w:t>Πετσιά</w:t>
            </w:r>
          </w:p>
        </w:tc>
      </w:tr>
      <w:tr w:rsidR="00EC4601" w:rsidTr="00171148">
        <w:tc>
          <w:tcPr>
            <w:tcW w:w="992" w:type="dxa"/>
            <w:tcBorders>
              <w:top w:val="single" w:sz="4" w:space="0" w:color="auto"/>
              <w:left w:val="single" w:sz="4" w:space="0" w:color="auto"/>
              <w:bottom w:val="single" w:sz="4" w:space="0" w:color="auto"/>
              <w:right w:val="single" w:sz="4" w:space="0" w:color="auto"/>
            </w:tcBorders>
            <w:hideMark/>
          </w:tcPr>
          <w:p w:rsidR="00EC4601" w:rsidRPr="00EC4601" w:rsidRDefault="00EC4601">
            <w:pPr>
              <w:ind w:right="-1054"/>
              <w:jc w:val="both"/>
              <w:rPr>
                <w:b/>
                <w:sz w:val="24"/>
                <w:szCs w:val="24"/>
              </w:rPr>
            </w:pPr>
            <w:r w:rsidRPr="00EC4601">
              <w:rPr>
                <w:b/>
                <w:sz w:val="24"/>
                <w:szCs w:val="24"/>
              </w:rPr>
              <w:t>Κ5</w:t>
            </w:r>
          </w:p>
        </w:tc>
        <w:tc>
          <w:tcPr>
            <w:tcW w:w="9782" w:type="dxa"/>
            <w:tcBorders>
              <w:top w:val="single" w:sz="4" w:space="0" w:color="auto"/>
              <w:left w:val="single" w:sz="4" w:space="0" w:color="auto"/>
              <w:bottom w:val="single" w:sz="4" w:space="0" w:color="auto"/>
              <w:right w:val="single" w:sz="4" w:space="0" w:color="auto"/>
            </w:tcBorders>
            <w:hideMark/>
          </w:tcPr>
          <w:p w:rsidR="00EC4601" w:rsidRPr="00EC4601" w:rsidRDefault="00EC4601" w:rsidP="00EC4601">
            <w:pPr>
              <w:overflowPunct w:val="0"/>
              <w:autoSpaceDE w:val="0"/>
              <w:autoSpaceDN w:val="0"/>
              <w:adjustRightInd w:val="0"/>
              <w:jc w:val="both"/>
              <w:textAlignment w:val="baseline"/>
              <w:rPr>
                <w:b/>
                <w:sz w:val="24"/>
                <w:szCs w:val="24"/>
              </w:rPr>
            </w:pPr>
            <w:r w:rsidRPr="00EC4601">
              <w:rPr>
                <w:b/>
                <w:sz w:val="24"/>
                <w:szCs w:val="24"/>
              </w:rPr>
              <w:t>Έγκριση διάθεσης πίστωσης και έγκριση δαπάνης</w:t>
            </w:r>
            <w:r w:rsidRPr="00EC4601">
              <w:rPr>
                <w:b/>
                <w:bCs/>
                <w:sz w:val="24"/>
                <w:szCs w:val="24"/>
              </w:rPr>
              <w:t xml:space="preserve"> </w:t>
            </w:r>
            <w:r w:rsidRPr="00EC4601">
              <w:rPr>
                <w:b/>
                <w:sz w:val="24"/>
                <w:szCs w:val="24"/>
              </w:rPr>
              <w:t xml:space="preserve">για Πληρωμή δαπάνης για χορήγηση νέας παροχής για τη σύνδεση με ΔΕΔΔΗΕ του κυκλικού κόμβου </w:t>
            </w:r>
            <w:proofErr w:type="spellStart"/>
            <w:r w:rsidRPr="00EC4601">
              <w:rPr>
                <w:b/>
                <w:sz w:val="24"/>
                <w:szCs w:val="24"/>
              </w:rPr>
              <w:t>Νεοχωρίου</w:t>
            </w:r>
            <w:proofErr w:type="spellEnd"/>
            <w:r w:rsidR="00BB3D90">
              <w:rPr>
                <w:b/>
                <w:sz w:val="24"/>
                <w:szCs w:val="24"/>
              </w:rPr>
              <w:t xml:space="preserve"> </w:t>
            </w:r>
            <w:proofErr w:type="spellStart"/>
            <w:r w:rsidRPr="00EC4601">
              <w:rPr>
                <w:b/>
                <w:sz w:val="24"/>
                <w:szCs w:val="24"/>
              </w:rPr>
              <w:t>Εισηγ</w:t>
            </w:r>
            <w:proofErr w:type="spellEnd"/>
            <w:r w:rsidRPr="00EC4601">
              <w:rPr>
                <w:b/>
                <w:sz w:val="24"/>
                <w:szCs w:val="24"/>
              </w:rPr>
              <w:t xml:space="preserve">. κ. </w:t>
            </w:r>
            <w:r w:rsidRPr="00EC4601">
              <w:rPr>
                <w:b/>
                <w:bCs/>
                <w:sz w:val="24"/>
                <w:szCs w:val="24"/>
              </w:rPr>
              <w:t>Πετσιά</w:t>
            </w:r>
          </w:p>
        </w:tc>
      </w:tr>
      <w:tr w:rsidR="00EC4601" w:rsidTr="00171148">
        <w:tc>
          <w:tcPr>
            <w:tcW w:w="992" w:type="dxa"/>
            <w:tcBorders>
              <w:top w:val="single" w:sz="4" w:space="0" w:color="auto"/>
              <w:left w:val="single" w:sz="4" w:space="0" w:color="auto"/>
              <w:bottom w:val="single" w:sz="4" w:space="0" w:color="auto"/>
              <w:right w:val="single" w:sz="4" w:space="0" w:color="auto"/>
            </w:tcBorders>
            <w:hideMark/>
          </w:tcPr>
          <w:p w:rsidR="00EC4601" w:rsidRPr="00EC4601" w:rsidRDefault="00EC4601">
            <w:pPr>
              <w:ind w:right="-1054"/>
              <w:jc w:val="both"/>
              <w:rPr>
                <w:b/>
                <w:sz w:val="24"/>
                <w:szCs w:val="24"/>
              </w:rPr>
            </w:pPr>
            <w:r w:rsidRPr="00EC4601">
              <w:rPr>
                <w:b/>
                <w:sz w:val="24"/>
                <w:szCs w:val="24"/>
              </w:rPr>
              <w:t>Κ6</w:t>
            </w:r>
          </w:p>
        </w:tc>
        <w:tc>
          <w:tcPr>
            <w:tcW w:w="9782" w:type="dxa"/>
            <w:tcBorders>
              <w:top w:val="single" w:sz="4" w:space="0" w:color="auto"/>
              <w:left w:val="single" w:sz="4" w:space="0" w:color="auto"/>
              <w:bottom w:val="single" w:sz="4" w:space="0" w:color="auto"/>
              <w:right w:val="single" w:sz="4" w:space="0" w:color="auto"/>
            </w:tcBorders>
            <w:hideMark/>
          </w:tcPr>
          <w:p w:rsidR="00EC4601" w:rsidRPr="00EC4601" w:rsidRDefault="00EC4601" w:rsidP="00EC4601">
            <w:pPr>
              <w:overflowPunct w:val="0"/>
              <w:autoSpaceDE w:val="0"/>
              <w:autoSpaceDN w:val="0"/>
              <w:adjustRightInd w:val="0"/>
              <w:jc w:val="both"/>
              <w:textAlignment w:val="baseline"/>
              <w:rPr>
                <w:b/>
                <w:sz w:val="24"/>
                <w:szCs w:val="24"/>
              </w:rPr>
            </w:pPr>
            <w:r w:rsidRPr="00EC4601">
              <w:rPr>
                <w:b/>
                <w:sz w:val="24"/>
                <w:szCs w:val="24"/>
              </w:rPr>
              <w:t>Έγκριση διάθεσης πίστωσης και έγκριση δαπάνης</w:t>
            </w:r>
            <w:r w:rsidRPr="00EC4601">
              <w:rPr>
                <w:b/>
                <w:bCs/>
                <w:sz w:val="24"/>
                <w:szCs w:val="24"/>
              </w:rPr>
              <w:t xml:space="preserve"> </w:t>
            </w:r>
            <w:r w:rsidRPr="00EC4601">
              <w:rPr>
                <w:b/>
                <w:sz w:val="24"/>
                <w:szCs w:val="24"/>
              </w:rPr>
              <w:t xml:space="preserve">υπέρ δικαιούχων </w:t>
            </w:r>
            <w:proofErr w:type="spellStart"/>
            <w:r w:rsidRPr="00EC4601">
              <w:rPr>
                <w:b/>
                <w:sz w:val="24"/>
                <w:szCs w:val="24"/>
              </w:rPr>
              <w:t>αγροζημίας</w:t>
            </w:r>
            <w:proofErr w:type="spellEnd"/>
            <w:r w:rsidRPr="00EC4601">
              <w:rPr>
                <w:b/>
                <w:sz w:val="24"/>
                <w:szCs w:val="24"/>
              </w:rPr>
              <w:t xml:space="preserve"> (11η Δαπάνη) για τη διέλευση σωλήνων ύδρευσης, στα πλαίσια της πράξης: «ΥΔΡΕΥΣΗ ΑΝΑΤΟΛΙΚΗΣ ΠΛΕΥΡΑΣ ΝΟΜΟΥ ΚΑΡΔΙΤΣΑΣ ΑΠΟ ΤΗ ΛΙΜΝΗ ΣΜΟΚΟΒΟΥ», χρηματοδότησης ΕΣΠΑ-ΕΠΠΕΡΑΑ»</w:t>
            </w:r>
            <w:r>
              <w:rPr>
                <w:b/>
                <w:sz w:val="24"/>
                <w:szCs w:val="24"/>
              </w:rPr>
              <w:t xml:space="preserve"> </w:t>
            </w:r>
            <w:proofErr w:type="spellStart"/>
            <w:r w:rsidRPr="00EC4601">
              <w:rPr>
                <w:b/>
                <w:sz w:val="24"/>
                <w:szCs w:val="24"/>
              </w:rPr>
              <w:t>Εισηγ</w:t>
            </w:r>
            <w:proofErr w:type="spellEnd"/>
            <w:r w:rsidRPr="00EC4601">
              <w:rPr>
                <w:b/>
                <w:sz w:val="24"/>
                <w:szCs w:val="24"/>
              </w:rPr>
              <w:t xml:space="preserve">. κ. </w:t>
            </w:r>
            <w:r w:rsidRPr="00EC4601">
              <w:rPr>
                <w:b/>
                <w:bCs/>
                <w:sz w:val="24"/>
                <w:szCs w:val="24"/>
              </w:rPr>
              <w:t>Πετσιά</w:t>
            </w:r>
          </w:p>
        </w:tc>
      </w:tr>
      <w:tr w:rsidR="00EC4601" w:rsidTr="00171148">
        <w:tc>
          <w:tcPr>
            <w:tcW w:w="992" w:type="dxa"/>
            <w:tcBorders>
              <w:top w:val="single" w:sz="4" w:space="0" w:color="auto"/>
              <w:left w:val="single" w:sz="4" w:space="0" w:color="auto"/>
              <w:bottom w:val="single" w:sz="4" w:space="0" w:color="auto"/>
              <w:right w:val="single" w:sz="4" w:space="0" w:color="auto"/>
            </w:tcBorders>
            <w:hideMark/>
          </w:tcPr>
          <w:p w:rsidR="00EC4601" w:rsidRPr="00EC4601" w:rsidRDefault="00EC4601">
            <w:pPr>
              <w:ind w:right="-1054"/>
              <w:jc w:val="both"/>
              <w:rPr>
                <w:b/>
                <w:sz w:val="24"/>
                <w:szCs w:val="24"/>
              </w:rPr>
            </w:pPr>
            <w:r w:rsidRPr="00EC4601">
              <w:rPr>
                <w:b/>
                <w:sz w:val="24"/>
                <w:szCs w:val="24"/>
              </w:rPr>
              <w:t>Κ7</w:t>
            </w:r>
          </w:p>
        </w:tc>
        <w:tc>
          <w:tcPr>
            <w:tcW w:w="9782" w:type="dxa"/>
            <w:tcBorders>
              <w:top w:val="single" w:sz="4" w:space="0" w:color="auto"/>
              <w:left w:val="single" w:sz="4" w:space="0" w:color="auto"/>
              <w:bottom w:val="single" w:sz="4" w:space="0" w:color="auto"/>
              <w:right w:val="single" w:sz="4" w:space="0" w:color="auto"/>
            </w:tcBorders>
            <w:hideMark/>
          </w:tcPr>
          <w:p w:rsidR="00EC4601" w:rsidRPr="00EC4601" w:rsidRDefault="00EC4601" w:rsidP="00EC4601">
            <w:pPr>
              <w:overflowPunct w:val="0"/>
              <w:autoSpaceDE w:val="0"/>
              <w:autoSpaceDN w:val="0"/>
              <w:adjustRightInd w:val="0"/>
              <w:jc w:val="both"/>
              <w:textAlignment w:val="baseline"/>
              <w:rPr>
                <w:b/>
                <w:sz w:val="24"/>
                <w:szCs w:val="24"/>
              </w:rPr>
            </w:pPr>
            <w:r w:rsidRPr="00EC4601">
              <w:rPr>
                <w:b/>
                <w:sz w:val="24"/>
                <w:szCs w:val="24"/>
              </w:rPr>
              <w:t>Έγκριση διάθεσης πίστωσης και έγκριση δαπάνης</w:t>
            </w:r>
            <w:r w:rsidRPr="00EC4601">
              <w:rPr>
                <w:b/>
                <w:bCs/>
                <w:sz w:val="24"/>
                <w:szCs w:val="24"/>
              </w:rPr>
              <w:t xml:space="preserve"> </w:t>
            </w:r>
            <w:r w:rsidRPr="00EC4601">
              <w:rPr>
                <w:b/>
                <w:sz w:val="24"/>
                <w:szCs w:val="24"/>
              </w:rPr>
              <w:t>για τις «</w:t>
            </w:r>
            <w:r w:rsidRPr="00EC4601">
              <w:rPr>
                <w:b/>
                <w:bCs/>
                <w:sz w:val="24"/>
                <w:szCs w:val="24"/>
              </w:rPr>
              <w:t xml:space="preserve">ΥΠΗΡΕΣΙΕΣ ΤΕΧΝΙΚΟΥ ΑΣΦΑΛΕΙΑΣ ΠΕΡΙΦΕΡΕΙΑΚΗΣ ΕΝΟΤΗΤΑΣ ΚΑΡΔΙΤΣΑΣ» </w:t>
            </w:r>
            <w:r w:rsidRPr="00EC4601">
              <w:rPr>
                <w:b/>
                <w:sz w:val="24"/>
                <w:szCs w:val="24"/>
              </w:rPr>
              <w:t>για το έτος 2022</w:t>
            </w:r>
            <w:r w:rsidR="00BB3D90">
              <w:rPr>
                <w:b/>
                <w:sz w:val="24"/>
                <w:szCs w:val="24"/>
              </w:rPr>
              <w:t xml:space="preserve"> </w:t>
            </w:r>
            <w:proofErr w:type="spellStart"/>
            <w:r w:rsidRPr="00EC4601">
              <w:rPr>
                <w:b/>
                <w:sz w:val="24"/>
                <w:szCs w:val="24"/>
              </w:rPr>
              <w:t>Εισηγ</w:t>
            </w:r>
            <w:proofErr w:type="spellEnd"/>
            <w:r w:rsidRPr="00EC4601">
              <w:rPr>
                <w:b/>
                <w:sz w:val="24"/>
                <w:szCs w:val="24"/>
              </w:rPr>
              <w:t xml:space="preserve">. κ. </w:t>
            </w:r>
            <w:r w:rsidRPr="00EC4601">
              <w:rPr>
                <w:b/>
                <w:bCs/>
                <w:sz w:val="24"/>
                <w:szCs w:val="24"/>
              </w:rPr>
              <w:t>Πετσιά</w:t>
            </w:r>
          </w:p>
        </w:tc>
      </w:tr>
      <w:tr w:rsidR="00EC4601" w:rsidTr="00171148">
        <w:tc>
          <w:tcPr>
            <w:tcW w:w="992" w:type="dxa"/>
            <w:tcBorders>
              <w:top w:val="single" w:sz="4" w:space="0" w:color="auto"/>
              <w:left w:val="single" w:sz="4" w:space="0" w:color="auto"/>
              <w:bottom w:val="single" w:sz="4" w:space="0" w:color="auto"/>
              <w:right w:val="single" w:sz="4" w:space="0" w:color="auto"/>
            </w:tcBorders>
            <w:hideMark/>
          </w:tcPr>
          <w:p w:rsidR="00EC4601" w:rsidRPr="00EC4601" w:rsidRDefault="00EC4601">
            <w:pPr>
              <w:ind w:right="-1054"/>
              <w:jc w:val="both"/>
              <w:rPr>
                <w:b/>
                <w:sz w:val="24"/>
                <w:szCs w:val="24"/>
              </w:rPr>
            </w:pPr>
            <w:r w:rsidRPr="00EC4601">
              <w:rPr>
                <w:b/>
                <w:sz w:val="24"/>
                <w:szCs w:val="24"/>
              </w:rPr>
              <w:t>Κ8</w:t>
            </w:r>
          </w:p>
        </w:tc>
        <w:tc>
          <w:tcPr>
            <w:tcW w:w="9782" w:type="dxa"/>
            <w:tcBorders>
              <w:top w:val="single" w:sz="4" w:space="0" w:color="auto"/>
              <w:left w:val="single" w:sz="4" w:space="0" w:color="auto"/>
              <w:bottom w:val="single" w:sz="4" w:space="0" w:color="auto"/>
              <w:right w:val="single" w:sz="4" w:space="0" w:color="auto"/>
            </w:tcBorders>
            <w:hideMark/>
          </w:tcPr>
          <w:p w:rsidR="00EC4601" w:rsidRPr="00EC4601" w:rsidRDefault="00EC4601" w:rsidP="00EC4601">
            <w:pPr>
              <w:overflowPunct w:val="0"/>
              <w:autoSpaceDE w:val="0"/>
              <w:autoSpaceDN w:val="0"/>
              <w:adjustRightInd w:val="0"/>
              <w:jc w:val="both"/>
              <w:textAlignment w:val="baseline"/>
              <w:rPr>
                <w:b/>
                <w:sz w:val="24"/>
                <w:szCs w:val="24"/>
              </w:rPr>
            </w:pPr>
            <w:r w:rsidRPr="00171148">
              <w:rPr>
                <w:sz w:val="24"/>
                <w:szCs w:val="24"/>
              </w:rPr>
              <w:t xml:space="preserve">Έγκριση </w:t>
            </w:r>
            <w:r w:rsidRPr="00171148">
              <w:rPr>
                <w:b/>
                <w:sz w:val="24"/>
                <w:szCs w:val="24"/>
              </w:rPr>
              <w:t xml:space="preserve">Πρακτικού </w:t>
            </w:r>
            <w:r w:rsidRPr="00171148">
              <w:rPr>
                <w:b/>
                <w:sz w:val="24"/>
                <w:szCs w:val="24"/>
                <w:lang w:val="en-US"/>
              </w:rPr>
              <w:t>I</w:t>
            </w:r>
            <w:r w:rsidRPr="00171148">
              <w:rPr>
                <w:sz w:val="24"/>
                <w:szCs w:val="24"/>
              </w:rPr>
              <w:t xml:space="preserve"> αποσφράγισης και αξιολόγησης δικαιολογητικών – τεχνικών και οικονομικών  προσφορών </w:t>
            </w:r>
            <w:r w:rsidRPr="00EC4601">
              <w:rPr>
                <w:b/>
                <w:sz w:val="24"/>
                <w:szCs w:val="24"/>
              </w:rPr>
              <w:t>του υποέργου 104 με τίτλο: «ΚΑΘΑΡΙΣΜΟΣ ΒΛΑΣΤΗΣΗΣ ΣΤΟ ΟΔΙΚΟ ΔΙΚΤΥΟ ΤΗΣ Π.Ε. ΚΑΡΔΙΤΣΑΣ 2021-2022», προϋπολογισμού 240.000,00 ΕΥΡΩ (με Φ.Π.Α.) και ανάδειξη προσωρινού αναδόχου.</w:t>
            </w:r>
            <w:r w:rsidR="00BB3D90">
              <w:rPr>
                <w:b/>
                <w:sz w:val="24"/>
                <w:szCs w:val="24"/>
              </w:rPr>
              <w:t xml:space="preserve"> </w:t>
            </w:r>
            <w:proofErr w:type="spellStart"/>
            <w:r w:rsidRPr="00EC4601">
              <w:rPr>
                <w:b/>
                <w:sz w:val="24"/>
                <w:szCs w:val="24"/>
              </w:rPr>
              <w:t>Εισηγ</w:t>
            </w:r>
            <w:proofErr w:type="spellEnd"/>
            <w:r w:rsidRPr="00EC4601">
              <w:rPr>
                <w:b/>
                <w:sz w:val="24"/>
                <w:szCs w:val="24"/>
              </w:rPr>
              <w:t xml:space="preserve">. κ. </w:t>
            </w:r>
            <w:r w:rsidRPr="00EC4601">
              <w:rPr>
                <w:b/>
                <w:bCs/>
                <w:sz w:val="24"/>
                <w:szCs w:val="24"/>
              </w:rPr>
              <w:t>Πετσιά</w:t>
            </w:r>
          </w:p>
        </w:tc>
      </w:tr>
      <w:tr w:rsidR="00EC4601" w:rsidTr="00171148">
        <w:tc>
          <w:tcPr>
            <w:tcW w:w="992" w:type="dxa"/>
            <w:tcBorders>
              <w:top w:val="single" w:sz="4" w:space="0" w:color="auto"/>
              <w:left w:val="single" w:sz="4" w:space="0" w:color="auto"/>
              <w:bottom w:val="single" w:sz="4" w:space="0" w:color="auto"/>
              <w:right w:val="single" w:sz="4" w:space="0" w:color="auto"/>
            </w:tcBorders>
            <w:hideMark/>
          </w:tcPr>
          <w:p w:rsidR="00EC4601" w:rsidRPr="00EC4601" w:rsidRDefault="00EC4601">
            <w:pPr>
              <w:ind w:right="-1054"/>
              <w:jc w:val="both"/>
              <w:rPr>
                <w:b/>
                <w:sz w:val="24"/>
                <w:szCs w:val="24"/>
              </w:rPr>
            </w:pPr>
            <w:r w:rsidRPr="00EC4601">
              <w:rPr>
                <w:b/>
                <w:sz w:val="24"/>
                <w:szCs w:val="24"/>
              </w:rPr>
              <w:t>Κ9</w:t>
            </w:r>
          </w:p>
        </w:tc>
        <w:tc>
          <w:tcPr>
            <w:tcW w:w="9782" w:type="dxa"/>
            <w:tcBorders>
              <w:top w:val="single" w:sz="4" w:space="0" w:color="auto"/>
              <w:left w:val="single" w:sz="4" w:space="0" w:color="auto"/>
              <w:bottom w:val="single" w:sz="4" w:space="0" w:color="auto"/>
              <w:right w:val="single" w:sz="4" w:space="0" w:color="auto"/>
            </w:tcBorders>
            <w:hideMark/>
          </w:tcPr>
          <w:p w:rsidR="00EC4601" w:rsidRPr="00EC4601" w:rsidRDefault="00EC4601" w:rsidP="00EC4601">
            <w:pPr>
              <w:overflowPunct w:val="0"/>
              <w:autoSpaceDE w:val="0"/>
              <w:autoSpaceDN w:val="0"/>
              <w:adjustRightInd w:val="0"/>
              <w:jc w:val="both"/>
              <w:textAlignment w:val="baseline"/>
              <w:rPr>
                <w:b/>
                <w:sz w:val="24"/>
                <w:szCs w:val="24"/>
              </w:rPr>
            </w:pPr>
            <w:r w:rsidRPr="00EC4601">
              <w:rPr>
                <w:b/>
                <w:sz w:val="24"/>
                <w:szCs w:val="24"/>
              </w:rPr>
              <w:t>Έγκριση διάθεσης πίστωσης και έγκριση δαπάνης</w:t>
            </w:r>
            <w:r w:rsidRPr="00EC4601">
              <w:rPr>
                <w:b/>
                <w:bCs/>
                <w:sz w:val="24"/>
                <w:szCs w:val="24"/>
              </w:rPr>
              <w:t xml:space="preserve"> </w:t>
            </w:r>
            <w:r w:rsidRPr="00EC4601">
              <w:rPr>
                <w:b/>
                <w:sz w:val="24"/>
                <w:szCs w:val="24"/>
              </w:rPr>
              <w:t>για την πληρωμή εξειδικευμένων  δαπανών έργων, μελετών, προμηθειών και υπηρεσιών που προκύπτουν μετά την 4</w:t>
            </w:r>
            <w:r w:rsidRPr="00EC4601">
              <w:rPr>
                <w:b/>
                <w:sz w:val="24"/>
                <w:szCs w:val="24"/>
                <w:vertAlign w:val="superscript"/>
              </w:rPr>
              <w:t>η</w:t>
            </w:r>
            <w:r w:rsidRPr="00EC4601">
              <w:rPr>
                <w:b/>
                <w:sz w:val="24"/>
                <w:szCs w:val="24"/>
              </w:rPr>
              <w:t xml:space="preserve"> τροποποίηση του προγράμματος ΚΑΠ της Π.Ε. Καρδίτσας, για το έτος 2022.</w:t>
            </w:r>
          </w:p>
          <w:p w:rsidR="00EC4601" w:rsidRPr="00EC4601" w:rsidRDefault="00EC4601" w:rsidP="00EC4601">
            <w:pPr>
              <w:overflowPunct w:val="0"/>
              <w:autoSpaceDE w:val="0"/>
              <w:autoSpaceDN w:val="0"/>
              <w:adjustRightInd w:val="0"/>
              <w:jc w:val="both"/>
              <w:textAlignment w:val="baseline"/>
              <w:rPr>
                <w:b/>
                <w:sz w:val="24"/>
                <w:szCs w:val="24"/>
              </w:rPr>
            </w:pPr>
            <w:proofErr w:type="spellStart"/>
            <w:r w:rsidRPr="00EC4601">
              <w:rPr>
                <w:b/>
                <w:sz w:val="24"/>
                <w:szCs w:val="24"/>
              </w:rPr>
              <w:t>Εισηγ</w:t>
            </w:r>
            <w:proofErr w:type="spellEnd"/>
            <w:r w:rsidRPr="00EC4601">
              <w:rPr>
                <w:b/>
                <w:sz w:val="24"/>
                <w:szCs w:val="24"/>
              </w:rPr>
              <w:t xml:space="preserve">. κ. </w:t>
            </w:r>
            <w:r w:rsidRPr="00EC4601">
              <w:rPr>
                <w:b/>
                <w:bCs/>
                <w:sz w:val="24"/>
                <w:szCs w:val="24"/>
              </w:rPr>
              <w:t>Πετσιά</w:t>
            </w:r>
          </w:p>
        </w:tc>
      </w:tr>
      <w:tr w:rsidR="00EC4601" w:rsidTr="00171148">
        <w:tc>
          <w:tcPr>
            <w:tcW w:w="992" w:type="dxa"/>
            <w:tcBorders>
              <w:top w:val="single" w:sz="4" w:space="0" w:color="auto"/>
              <w:left w:val="single" w:sz="4" w:space="0" w:color="auto"/>
              <w:bottom w:val="single" w:sz="4" w:space="0" w:color="auto"/>
              <w:right w:val="single" w:sz="4" w:space="0" w:color="auto"/>
            </w:tcBorders>
            <w:hideMark/>
          </w:tcPr>
          <w:p w:rsidR="00EC4601" w:rsidRPr="00EC4601" w:rsidRDefault="00EC4601">
            <w:pPr>
              <w:ind w:right="-1054"/>
              <w:jc w:val="both"/>
              <w:rPr>
                <w:b/>
                <w:sz w:val="24"/>
                <w:szCs w:val="24"/>
              </w:rPr>
            </w:pPr>
            <w:r w:rsidRPr="00EC4601">
              <w:rPr>
                <w:b/>
                <w:sz w:val="24"/>
                <w:szCs w:val="24"/>
              </w:rPr>
              <w:t>Κ10</w:t>
            </w:r>
          </w:p>
        </w:tc>
        <w:tc>
          <w:tcPr>
            <w:tcW w:w="9782" w:type="dxa"/>
            <w:tcBorders>
              <w:top w:val="single" w:sz="4" w:space="0" w:color="auto"/>
              <w:left w:val="single" w:sz="4" w:space="0" w:color="auto"/>
              <w:bottom w:val="single" w:sz="4" w:space="0" w:color="auto"/>
              <w:right w:val="single" w:sz="4" w:space="0" w:color="auto"/>
            </w:tcBorders>
            <w:hideMark/>
          </w:tcPr>
          <w:p w:rsidR="00EC4601" w:rsidRPr="00EC4601" w:rsidRDefault="00EC4601" w:rsidP="00EC4601">
            <w:pPr>
              <w:keepNext/>
              <w:jc w:val="both"/>
              <w:outlineLvl w:val="0"/>
              <w:rPr>
                <w:b/>
                <w:sz w:val="24"/>
                <w:szCs w:val="24"/>
              </w:rPr>
            </w:pPr>
            <w:r w:rsidRPr="00EC4601">
              <w:rPr>
                <w:b/>
                <w:sz w:val="24"/>
                <w:szCs w:val="24"/>
              </w:rPr>
              <w:t>Έγκριση πρακτικού αποσφράγισης «οικονομικής προσφοράς του τρίτου κατά σειρά μειοδότη» και κήρυξη άγονου του ανοιχτού ηλεκτρονικού Διαγωνισμού για την «ΠΡΟΜΗΘΕΙΑ ΣΩΛΗΝΩΝ ΑΡΔΕΥΣΗΣ 2019» με αρ. διακήρυξης 21/2019 και α/α ΕΣΗΔΗΣ 82146 και κατακύρωση αποτελέσματος του διαγωνισμού</w:t>
            </w:r>
          </w:p>
          <w:p w:rsidR="00EC4601" w:rsidRPr="00EC4601" w:rsidRDefault="00EC4601" w:rsidP="00EC4601">
            <w:pPr>
              <w:keepNext/>
              <w:jc w:val="both"/>
              <w:outlineLvl w:val="0"/>
              <w:rPr>
                <w:b/>
                <w:bCs/>
                <w:sz w:val="24"/>
                <w:szCs w:val="24"/>
              </w:rPr>
            </w:pPr>
            <w:r w:rsidRPr="00EC4601">
              <w:rPr>
                <w:b/>
                <w:bCs/>
                <w:sz w:val="24"/>
                <w:szCs w:val="24"/>
              </w:rPr>
              <w:t>ΠΡΟΫΠΟΛΟΓΙΣΜΟΣ : 220.000,00 € (με το ΦΠΑ)</w:t>
            </w:r>
          </w:p>
          <w:p w:rsidR="00EC4601" w:rsidRPr="00EC4601" w:rsidRDefault="00EC4601" w:rsidP="00EC4601">
            <w:pPr>
              <w:keepNext/>
              <w:jc w:val="both"/>
              <w:outlineLvl w:val="0"/>
              <w:rPr>
                <w:b/>
                <w:sz w:val="24"/>
                <w:szCs w:val="24"/>
              </w:rPr>
            </w:pPr>
            <w:r w:rsidRPr="00EC4601">
              <w:rPr>
                <w:b/>
                <w:bCs/>
                <w:sz w:val="24"/>
                <w:szCs w:val="24"/>
              </w:rPr>
              <w:t xml:space="preserve">ΧΡΗΜΑΤΟΔΟΤΗΣΗ: </w:t>
            </w:r>
            <w:r w:rsidRPr="00EC4601">
              <w:rPr>
                <w:b/>
                <w:sz w:val="24"/>
                <w:szCs w:val="24"/>
              </w:rPr>
              <w:t>ΣΑΕΠ 517 - Κ.Α. 2018ΕΠ51700003</w:t>
            </w:r>
            <w:r>
              <w:rPr>
                <w:b/>
                <w:sz w:val="24"/>
                <w:szCs w:val="24"/>
              </w:rPr>
              <w:t xml:space="preserve"> </w:t>
            </w:r>
            <w:proofErr w:type="spellStart"/>
            <w:r w:rsidRPr="00EC4601">
              <w:rPr>
                <w:b/>
                <w:sz w:val="24"/>
                <w:szCs w:val="24"/>
              </w:rPr>
              <w:t>Εισηγ</w:t>
            </w:r>
            <w:proofErr w:type="spellEnd"/>
            <w:r w:rsidRPr="00EC4601">
              <w:rPr>
                <w:b/>
                <w:sz w:val="24"/>
                <w:szCs w:val="24"/>
              </w:rPr>
              <w:t xml:space="preserve">. κ. </w:t>
            </w:r>
            <w:r w:rsidRPr="00EC4601">
              <w:rPr>
                <w:b/>
                <w:bCs/>
                <w:sz w:val="24"/>
                <w:szCs w:val="24"/>
              </w:rPr>
              <w:t>Πετσιά</w:t>
            </w:r>
          </w:p>
        </w:tc>
      </w:tr>
      <w:tr w:rsidR="00EC4601" w:rsidTr="00171148">
        <w:tc>
          <w:tcPr>
            <w:tcW w:w="992" w:type="dxa"/>
            <w:tcBorders>
              <w:top w:val="single" w:sz="4" w:space="0" w:color="auto"/>
              <w:left w:val="single" w:sz="4" w:space="0" w:color="auto"/>
              <w:bottom w:val="single" w:sz="4" w:space="0" w:color="auto"/>
              <w:right w:val="single" w:sz="4" w:space="0" w:color="auto"/>
            </w:tcBorders>
            <w:hideMark/>
          </w:tcPr>
          <w:p w:rsidR="00EC4601" w:rsidRPr="00EC4601" w:rsidRDefault="00EC4601">
            <w:pPr>
              <w:ind w:right="-1054"/>
              <w:jc w:val="both"/>
              <w:rPr>
                <w:b/>
                <w:sz w:val="24"/>
                <w:szCs w:val="24"/>
              </w:rPr>
            </w:pPr>
            <w:r w:rsidRPr="00EC4601">
              <w:rPr>
                <w:b/>
                <w:sz w:val="24"/>
                <w:szCs w:val="24"/>
              </w:rPr>
              <w:t>Κ11</w:t>
            </w:r>
          </w:p>
        </w:tc>
        <w:tc>
          <w:tcPr>
            <w:tcW w:w="9782" w:type="dxa"/>
            <w:tcBorders>
              <w:top w:val="single" w:sz="4" w:space="0" w:color="auto"/>
              <w:left w:val="single" w:sz="4" w:space="0" w:color="auto"/>
              <w:bottom w:val="single" w:sz="4" w:space="0" w:color="auto"/>
              <w:right w:val="single" w:sz="4" w:space="0" w:color="auto"/>
            </w:tcBorders>
            <w:hideMark/>
          </w:tcPr>
          <w:p w:rsidR="00EC4601" w:rsidRPr="00EC4601" w:rsidRDefault="00EC4601" w:rsidP="00EC4601">
            <w:pPr>
              <w:overflowPunct w:val="0"/>
              <w:autoSpaceDE w:val="0"/>
              <w:autoSpaceDN w:val="0"/>
              <w:adjustRightInd w:val="0"/>
              <w:spacing w:before="40" w:after="40"/>
              <w:jc w:val="both"/>
              <w:textAlignment w:val="baseline"/>
              <w:rPr>
                <w:b/>
                <w:bCs/>
                <w:sz w:val="24"/>
                <w:szCs w:val="24"/>
              </w:rPr>
            </w:pPr>
            <w:r w:rsidRPr="00EC4601">
              <w:rPr>
                <w:b/>
                <w:sz w:val="24"/>
                <w:szCs w:val="24"/>
              </w:rPr>
              <w:t>«</w:t>
            </w:r>
            <w:r w:rsidRPr="00EC4601">
              <w:rPr>
                <w:b/>
                <w:bCs/>
                <w:sz w:val="24"/>
                <w:szCs w:val="24"/>
              </w:rPr>
              <w:t xml:space="preserve">Έγκριση </w:t>
            </w:r>
            <w:proofErr w:type="spellStart"/>
            <w:r w:rsidRPr="00EC4601">
              <w:rPr>
                <w:b/>
                <w:sz w:val="24"/>
                <w:szCs w:val="24"/>
                <w:u w:val="single"/>
              </w:rPr>
              <w:t>πρακτικ</w:t>
            </w:r>
            <w:proofErr w:type="spellEnd"/>
            <w:r w:rsidRPr="00EC4601">
              <w:rPr>
                <w:b/>
                <w:sz w:val="24"/>
                <w:szCs w:val="24"/>
                <w:u w:val="single"/>
                <w:lang w:val="en-US"/>
              </w:rPr>
              <w:t>o</w:t>
            </w:r>
            <w:r w:rsidRPr="00EC4601">
              <w:rPr>
                <w:b/>
                <w:sz w:val="24"/>
                <w:szCs w:val="24"/>
                <w:u w:val="single"/>
              </w:rPr>
              <w:t>ύ</w:t>
            </w:r>
            <w:r w:rsidRPr="00EC4601">
              <w:rPr>
                <w:b/>
                <w:sz w:val="24"/>
                <w:szCs w:val="24"/>
              </w:rPr>
              <w:t xml:space="preserve"> </w:t>
            </w:r>
            <w:r w:rsidRPr="00EC4601">
              <w:rPr>
                <w:b/>
                <w:bCs/>
                <w:sz w:val="24"/>
                <w:szCs w:val="24"/>
              </w:rPr>
              <w:t xml:space="preserve">ελέγχου και αξιολόγησης δικαιολογητικών  προσωρινού αναδόχου, κατακύρωση του αποτελέσματος και ανάδειξη οριστικού αναδόχου του ηλεκτρονικού διαγωνισμού με (Α/Α ΣΥΣΤΗΜΑΤΟΣ 160993) «Ανοιχτός Ηλεκτρονικός Διαγωνισμός Παροχής Υπηρεσιών  </w:t>
            </w:r>
            <w:proofErr w:type="spellStart"/>
            <w:r w:rsidRPr="00EC4601">
              <w:rPr>
                <w:b/>
                <w:bCs/>
                <w:sz w:val="24"/>
                <w:szCs w:val="24"/>
              </w:rPr>
              <w:t>Κωνωποκτονίας</w:t>
            </w:r>
            <w:proofErr w:type="spellEnd"/>
            <w:r w:rsidRPr="00EC4601">
              <w:rPr>
                <w:b/>
                <w:bCs/>
                <w:sz w:val="24"/>
                <w:szCs w:val="24"/>
              </w:rPr>
              <w:t xml:space="preserve"> για τις ανάγκες της Περιφερειακής Ενότητας Καρδίτσας  Περιφέρειας Θεσσαλίας, ΔΙΑΚΗΡΥΞΗ  ΑΡΙΘΜ. 01/2022 (ΑΠ 220547/ 02.06.2022)</w:t>
            </w:r>
            <w:r>
              <w:rPr>
                <w:b/>
                <w:bCs/>
                <w:sz w:val="24"/>
                <w:szCs w:val="24"/>
              </w:rPr>
              <w:t xml:space="preserve"> </w:t>
            </w:r>
            <w:proofErr w:type="spellStart"/>
            <w:r w:rsidRPr="00EC4601">
              <w:rPr>
                <w:b/>
                <w:sz w:val="24"/>
                <w:szCs w:val="24"/>
              </w:rPr>
              <w:t>Εισηγ</w:t>
            </w:r>
            <w:proofErr w:type="spellEnd"/>
            <w:r w:rsidRPr="00EC4601">
              <w:rPr>
                <w:b/>
                <w:sz w:val="24"/>
                <w:szCs w:val="24"/>
              </w:rPr>
              <w:t xml:space="preserve">. κ. </w:t>
            </w:r>
            <w:proofErr w:type="spellStart"/>
            <w:r w:rsidRPr="00EC4601">
              <w:rPr>
                <w:b/>
                <w:bCs/>
                <w:sz w:val="24"/>
                <w:szCs w:val="24"/>
              </w:rPr>
              <w:t>Κουμαδίτης</w:t>
            </w:r>
            <w:proofErr w:type="spellEnd"/>
          </w:p>
        </w:tc>
      </w:tr>
      <w:tr w:rsidR="00EC4601" w:rsidTr="00171148">
        <w:tc>
          <w:tcPr>
            <w:tcW w:w="992" w:type="dxa"/>
            <w:tcBorders>
              <w:top w:val="single" w:sz="4" w:space="0" w:color="auto"/>
              <w:left w:val="single" w:sz="4" w:space="0" w:color="auto"/>
              <w:bottom w:val="single" w:sz="4" w:space="0" w:color="auto"/>
              <w:right w:val="single" w:sz="4" w:space="0" w:color="auto"/>
            </w:tcBorders>
            <w:hideMark/>
          </w:tcPr>
          <w:p w:rsidR="00EC4601" w:rsidRPr="00EC4601" w:rsidRDefault="00EC4601">
            <w:pPr>
              <w:ind w:right="-1054"/>
              <w:jc w:val="both"/>
              <w:rPr>
                <w:b/>
                <w:sz w:val="24"/>
                <w:szCs w:val="24"/>
              </w:rPr>
            </w:pPr>
            <w:r w:rsidRPr="00EC4601">
              <w:rPr>
                <w:b/>
                <w:sz w:val="24"/>
                <w:szCs w:val="24"/>
              </w:rPr>
              <w:t>Κ12</w:t>
            </w:r>
          </w:p>
        </w:tc>
        <w:tc>
          <w:tcPr>
            <w:tcW w:w="9782" w:type="dxa"/>
            <w:tcBorders>
              <w:top w:val="single" w:sz="4" w:space="0" w:color="auto"/>
              <w:left w:val="single" w:sz="4" w:space="0" w:color="auto"/>
              <w:bottom w:val="single" w:sz="4" w:space="0" w:color="auto"/>
              <w:right w:val="single" w:sz="4" w:space="0" w:color="auto"/>
            </w:tcBorders>
            <w:hideMark/>
          </w:tcPr>
          <w:p w:rsidR="00EC4601" w:rsidRPr="00EC4601" w:rsidRDefault="00EC4601" w:rsidP="00EC4601">
            <w:pPr>
              <w:overflowPunct w:val="0"/>
              <w:autoSpaceDE w:val="0"/>
              <w:autoSpaceDN w:val="0"/>
              <w:adjustRightInd w:val="0"/>
              <w:spacing w:before="40" w:after="40"/>
              <w:jc w:val="both"/>
              <w:textAlignment w:val="baseline"/>
              <w:rPr>
                <w:b/>
                <w:iCs/>
                <w:sz w:val="24"/>
                <w:szCs w:val="24"/>
              </w:rPr>
            </w:pPr>
            <w:r w:rsidRPr="00EC4601">
              <w:rPr>
                <w:b/>
                <w:iCs/>
                <w:sz w:val="24"/>
                <w:szCs w:val="24"/>
              </w:rPr>
              <w:t>Έγκριση διάθεσης πίστωσης και πληρωμής εξειδικευμένων δαπανών σχετικά με τη συνδιοργάνωση εκδηλώσεων και δράσεων της Π.Ε. Καρδίτσας.</w:t>
            </w:r>
            <w:r>
              <w:rPr>
                <w:b/>
                <w:iCs/>
                <w:sz w:val="24"/>
                <w:szCs w:val="24"/>
              </w:rPr>
              <w:t xml:space="preserve"> </w:t>
            </w:r>
            <w:proofErr w:type="spellStart"/>
            <w:r w:rsidRPr="00EC4601">
              <w:rPr>
                <w:b/>
                <w:sz w:val="24"/>
                <w:szCs w:val="24"/>
              </w:rPr>
              <w:t>Εισηγ</w:t>
            </w:r>
            <w:proofErr w:type="spellEnd"/>
            <w:r w:rsidRPr="00EC4601">
              <w:rPr>
                <w:b/>
                <w:sz w:val="24"/>
                <w:szCs w:val="24"/>
              </w:rPr>
              <w:t xml:space="preserve">. κ. </w:t>
            </w:r>
            <w:proofErr w:type="spellStart"/>
            <w:r w:rsidRPr="00EC4601">
              <w:rPr>
                <w:b/>
                <w:bCs/>
                <w:sz w:val="24"/>
                <w:szCs w:val="24"/>
              </w:rPr>
              <w:t>Πατουλιώτης</w:t>
            </w:r>
            <w:proofErr w:type="spellEnd"/>
          </w:p>
        </w:tc>
      </w:tr>
      <w:tr w:rsidR="006226F5" w:rsidTr="00171148">
        <w:tc>
          <w:tcPr>
            <w:tcW w:w="992" w:type="dxa"/>
            <w:tcBorders>
              <w:top w:val="single" w:sz="4" w:space="0" w:color="auto"/>
              <w:left w:val="single" w:sz="4" w:space="0" w:color="auto"/>
              <w:bottom w:val="single" w:sz="4" w:space="0" w:color="auto"/>
              <w:right w:val="single" w:sz="4" w:space="0" w:color="auto"/>
            </w:tcBorders>
            <w:hideMark/>
          </w:tcPr>
          <w:p w:rsidR="006226F5" w:rsidRPr="00EC4601" w:rsidRDefault="006226F5" w:rsidP="00E032B8">
            <w:pPr>
              <w:ind w:right="-1054"/>
              <w:jc w:val="both"/>
              <w:rPr>
                <w:b/>
                <w:sz w:val="24"/>
                <w:szCs w:val="24"/>
              </w:rPr>
            </w:pPr>
            <w:r w:rsidRPr="00EC4601">
              <w:rPr>
                <w:b/>
                <w:sz w:val="24"/>
                <w:szCs w:val="24"/>
              </w:rPr>
              <w:t>Κ1</w:t>
            </w:r>
            <w:r>
              <w:rPr>
                <w:b/>
                <w:sz w:val="24"/>
                <w:szCs w:val="24"/>
              </w:rPr>
              <w:t>3</w:t>
            </w:r>
          </w:p>
        </w:tc>
        <w:tc>
          <w:tcPr>
            <w:tcW w:w="9782" w:type="dxa"/>
            <w:tcBorders>
              <w:top w:val="single" w:sz="4" w:space="0" w:color="auto"/>
              <w:left w:val="single" w:sz="4" w:space="0" w:color="auto"/>
              <w:bottom w:val="single" w:sz="4" w:space="0" w:color="auto"/>
              <w:right w:val="single" w:sz="4" w:space="0" w:color="auto"/>
            </w:tcBorders>
            <w:hideMark/>
          </w:tcPr>
          <w:p w:rsidR="006226F5" w:rsidRPr="006226F5" w:rsidRDefault="006226F5" w:rsidP="006226F5">
            <w:pPr>
              <w:ind w:right="176"/>
              <w:jc w:val="both"/>
              <w:rPr>
                <w:b/>
                <w:sz w:val="24"/>
                <w:szCs w:val="24"/>
                <w:u w:val="single"/>
              </w:rPr>
            </w:pPr>
            <w:r w:rsidRPr="00171148">
              <w:rPr>
                <w:b/>
                <w:sz w:val="24"/>
                <w:szCs w:val="24"/>
              </w:rPr>
              <w:t>Τροποποίηση</w:t>
            </w:r>
            <w:r w:rsidRPr="006226F5">
              <w:rPr>
                <w:sz w:val="24"/>
                <w:szCs w:val="24"/>
              </w:rPr>
              <w:t xml:space="preserve"> της αρ. 733/25/15-07-2022 Απόφαση της Οικονομικής Επιτροπής Περιφέρειας Θεσσαλίας για </w:t>
            </w:r>
            <w:r w:rsidRPr="006226F5">
              <w:rPr>
                <w:b/>
                <w:sz w:val="24"/>
                <w:szCs w:val="24"/>
              </w:rPr>
              <w:t xml:space="preserve"> </w:t>
            </w:r>
            <w:r w:rsidRPr="006226F5">
              <w:rPr>
                <w:sz w:val="24"/>
                <w:szCs w:val="24"/>
              </w:rPr>
              <w:t xml:space="preserve">Έγκριση υποβολής του έργου </w:t>
            </w:r>
            <w:r w:rsidRPr="006226F5">
              <w:rPr>
                <w:b/>
                <w:sz w:val="24"/>
                <w:szCs w:val="24"/>
              </w:rPr>
              <w:t>«ΑΠΟΧΙΟΝΙΣΜΟΙ, ΑΠΟΚΑΤΑΣΤΑΣΕΙΣ ΒΑΤΟΤΗΤΑΣ, ΑΡΣΗ ΚΑΤΑΠΤΩΣΕΩΝ ΠΕΡΙΦΕΡΕΙΑΣ ΘΕΣΣΑΛΙΑΣ 2022-2025»</w:t>
            </w:r>
            <w:r w:rsidRPr="006226F5">
              <w:rPr>
                <w:sz w:val="24"/>
                <w:szCs w:val="24"/>
              </w:rPr>
              <w:t xml:space="preserve"> στο πλαίσιο του Προγράμματος </w:t>
            </w:r>
            <w:r w:rsidRPr="006226F5">
              <w:rPr>
                <w:b/>
                <w:sz w:val="24"/>
                <w:szCs w:val="24"/>
              </w:rPr>
              <w:t>«ΠΠΑ ΠΕΡΙΦΕΡΕΙΑΣ ΘΕΣΣΑΛΙΑΣ»</w:t>
            </w:r>
            <w:r w:rsidRPr="006226F5">
              <w:rPr>
                <w:sz w:val="24"/>
                <w:szCs w:val="24"/>
              </w:rPr>
              <w:t xml:space="preserve"> με άξονα προτεραιότητας  </w:t>
            </w:r>
            <w:r w:rsidRPr="006226F5">
              <w:rPr>
                <w:b/>
                <w:sz w:val="24"/>
                <w:szCs w:val="24"/>
              </w:rPr>
              <w:t>4.8: «Οδική ασφάλεια»</w:t>
            </w:r>
            <w:r>
              <w:rPr>
                <w:b/>
                <w:sz w:val="24"/>
                <w:szCs w:val="24"/>
                <w:u w:val="single"/>
              </w:rPr>
              <w:t>.</w:t>
            </w:r>
            <w:r w:rsidR="00BB3D90" w:rsidRPr="00EC4601">
              <w:rPr>
                <w:b/>
                <w:sz w:val="24"/>
                <w:szCs w:val="24"/>
              </w:rPr>
              <w:t xml:space="preserve"> </w:t>
            </w:r>
            <w:proofErr w:type="spellStart"/>
            <w:r w:rsidR="00BB3D90" w:rsidRPr="00EC4601">
              <w:rPr>
                <w:b/>
                <w:sz w:val="24"/>
                <w:szCs w:val="24"/>
              </w:rPr>
              <w:t>Εισηγ</w:t>
            </w:r>
            <w:proofErr w:type="spellEnd"/>
            <w:r w:rsidR="00BB3D90" w:rsidRPr="00EC4601">
              <w:rPr>
                <w:b/>
                <w:sz w:val="24"/>
                <w:szCs w:val="24"/>
              </w:rPr>
              <w:t xml:space="preserve">. κ. </w:t>
            </w:r>
            <w:r w:rsidR="00BB3D90" w:rsidRPr="00EC4601">
              <w:rPr>
                <w:b/>
                <w:bCs/>
                <w:sz w:val="24"/>
                <w:szCs w:val="24"/>
              </w:rPr>
              <w:t>Πετσιά</w:t>
            </w:r>
          </w:p>
        </w:tc>
      </w:tr>
    </w:tbl>
    <w:p w:rsidR="00EC4601" w:rsidRDefault="00EC4601" w:rsidP="00EC4601">
      <w:pPr>
        <w:keepNext/>
        <w:spacing w:line="288" w:lineRule="auto"/>
        <w:jc w:val="both"/>
        <w:outlineLvl w:val="0"/>
        <w:rPr>
          <w:rFonts w:ascii="Calibri" w:hAnsi="Calibri" w:cs="Arial"/>
          <w:b/>
          <w:sz w:val="22"/>
          <w:szCs w:val="22"/>
        </w:rPr>
      </w:pPr>
    </w:p>
    <w:p w:rsidR="0048504D" w:rsidRDefault="0048504D" w:rsidP="0048504D">
      <w:pPr>
        <w:jc w:val="center"/>
        <w:rPr>
          <w:b/>
          <w:sz w:val="28"/>
          <w:szCs w:val="28"/>
          <w:u w:val="single"/>
        </w:rPr>
      </w:pPr>
      <w:r>
        <w:rPr>
          <w:b/>
          <w:sz w:val="28"/>
          <w:szCs w:val="28"/>
          <w:u w:val="single"/>
        </w:rPr>
        <w:t>ΠΕΡΙΦΕΡΕΙΑΚΗ ΕΝΟΤΗΤΑ ΛΑΡΙΣΑΣ</w:t>
      </w:r>
    </w:p>
    <w:p w:rsidR="0048504D" w:rsidRDefault="0048504D" w:rsidP="0048504D">
      <w:pPr>
        <w:rPr>
          <w:b/>
          <w:sz w:val="24"/>
          <w:szCs w:val="24"/>
          <w:u w:val="single"/>
        </w:rPr>
      </w:pPr>
    </w:p>
    <w:p w:rsidR="0048504D" w:rsidRDefault="0048504D" w:rsidP="0048504D">
      <w:pPr>
        <w:jc w:val="center"/>
        <w:rPr>
          <w:b/>
          <w:sz w:val="24"/>
          <w:szCs w:val="24"/>
          <w:u w:val="single"/>
        </w:rPr>
      </w:pPr>
    </w:p>
    <w:tbl>
      <w:tblPr>
        <w:tblW w:w="1092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9928"/>
      </w:tblGrid>
      <w:tr w:rsidR="0048504D" w:rsidTr="0048504D">
        <w:trPr>
          <w:trHeight w:val="281"/>
        </w:trPr>
        <w:tc>
          <w:tcPr>
            <w:tcW w:w="992" w:type="dxa"/>
            <w:tcBorders>
              <w:top w:val="single" w:sz="4" w:space="0" w:color="auto"/>
              <w:left w:val="single" w:sz="4" w:space="0" w:color="auto"/>
              <w:bottom w:val="single" w:sz="4" w:space="0" w:color="auto"/>
              <w:right w:val="single" w:sz="4" w:space="0" w:color="auto"/>
            </w:tcBorders>
            <w:hideMark/>
          </w:tcPr>
          <w:p w:rsidR="0048504D" w:rsidRDefault="0048504D">
            <w:pPr>
              <w:tabs>
                <w:tab w:val="left" w:pos="601"/>
              </w:tabs>
              <w:spacing w:line="276" w:lineRule="auto"/>
              <w:ind w:right="-108"/>
              <w:jc w:val="both"/>
              <w:rPr>
                <w:b/>
                <w:sz w:val="24"/>
                <w:szCs w:val="24"/>
                <w:lang w:eastAsia="en-US"/>
              </w:rPr>
            </w:pPr>
            <w:r>
              <w:rPr>
                <w:b/>
                <w:sz w:val="24"/>
                <w:szCs w:val="24"/>
                <w:lang w:eastAsia="en-US"/>
              </w:rPr>
              <w:t>Λ1</w:t>
            </w:r>
          </w:p>
        </w:tc>
        <w:tc>
          <w:tcPr>
            <w:tcW w:w="9928" w:type="dxa"/>
            <w:tcBorders>
              <w:top w:val="single" w:sz="4" w:space="0" w:color="auto"/>
              <w:left w:val="single" w:sz="4" w:space="0" w:color="auto"/>
              <w:bottom w:val="single" w:sz="4" w:space="0" w:color="auto"/>
              <w:right w:val="single" w:sz="4" w:space="0" w:color="auto"/>
            </w:tcBorders>
            <w:hideMark/>
          </w:tcPr>
          <w:p w:rsidR="0048504D" w:rsidRPr="00EA0AAC" w:rsidRDefault="00EA0AAC" w:rsidP="00EA0AAC">
            <w:pPr>
              <w:pStyle w:val="a5"/>
              <w:jc w:val="both"/>
              <w:rPr>
                <w:b/>
                <w:sz w:val="24"/>
                <w:szCs w:val="24"/>
                <w:lang w:eastAsia="en-US"/>
              </w:rPr>
            </w:pPr>
            <w:r w:rsidRPr="00EA0AAC">
              <w:rPr>
                <w:sz w:val="24"/>
                <w:szCs w:val="24"/>
              </w:rPr>
              <w:t xml:space="preserve">Εξειδίκευση πίστωσης δαπανών ΚΑΕ 5152, για το έτος 2022, προς κάλυψη διαφόρων δαπανών πολιτικής προστασίας, ήτοι προμήθειας υλικών και παροχής υπηρεσιών έτους 2022, στα πλαίσια </w:t>
            </w:r>
            <w:r w:rsidRPr="00EA0AAC">
              <w:rPr>
                <w:sz w:val="24"/>
                <w:szCs w:val="24"/>
              </w:rPr>
              <w:lastRenderedPageBreak/>
              <w:t xml:space="preserve">αντιμετώπισης έκτακτων καιρικών φαινομένων ή επιπτώσεων πανδημίας </w:t>
            </w:r>
            <w:r w:rsidRPr="00EA0AAC">
              <w:rPr>
                <w:sz w:val="24"/>
                <w:szCs w:val="24"/>
                <w:lang w:val="en-US"/>
              </w:rPr>
              <w:t>COVID</w:t>
            </w:r>
            <w:r w:rsidRPr="00EA0AAC">
              <w:rPr>
                <w:sz w:val="24"/>
                <w:szCs w:val="24"/>
              </w:rPr>
              <w:t>-19 στη Π</w:t>
            </w:r>
            <w:r w:rsidR="00E1178F">
              <w:rPr>
                <w:sz w:val="24"/>
                <w:szCs w:val="24"/>
              </w:rPr>
              <w:t>.</w:t>
            </w:r>
            <w:r w:rsidRPr="00EA0AAC">
              <w:rPr>
                <w:sz w:val="24"/>
                <w:szCs w:val="24"/>
              </w:rPr>
              <w:t xml:space="preserve">Ε Λάρισας και Περιφέρεια Θεσσαλίας. </w:t>
            </w:r>
            <w:proofErr w:type="spellStart"/>
            <w:r w:rsidRPr="00EA0AAC">
              <w:rPr>
                <w:b/>
                <w:sz w:val="24"/>
                <w:szCs w:val="24"/>
              </w:rPr>
              <w:t>Εισηγ.Αντιπεριφερειάρχης</w:t>
            </w:r>
            <w:proofErr w:type="spellEnd"/>
            <w:r w:rsidRPr="00EA0AAC">
              <w:rPr>
                <w:b/>
                <w:sz w:val="24"/>
                <w:szCs w:val="24"/>
              </w:rPr>
              <w:t xml:space="preserve"> </w:t>
            </w:r>
            <w:proofErr w:type="spellStart"/>
            <w:r w:rsidRPr="00EA0AAC">
              <w:rPr>
                <w:b/>
                <w:sz w:val="24"/>
                <w:szCs w:val="24"/>
              </w:rPr>
              <w:t>κ.Πινακάς</w:t>
            </w:r>
            <w:proofErr w:type="spellEnd"/>
          </w:p>
        </w:tc>
      </w:tr>
      <w:tr w:rsidR="0048504D" w:rsidTr="00E8388B">
        <w:trPr>
          <w:trHeight w:val="1428"/>
        </w:trPr>
        <w:tc>
          <w:tcPr>
            <w:tcW w:w="992" w:type="dxa"/>
            <w:tcBorders>
              <w:top w:val="single" w:sz="4" w:space="0" w:color="auto"/>
              <w:left w:val="single" w:sz="4" w:space="0" w:color="auto"/>
              <w:bottom w:val="single" w:sz="4" w:space="0" w:color="auto"/>
              <w:right w:val="single" w:sz="4" w:space="0" w:color="auto"/>
            </w:tcBorders>
            <w:hideMark/>
          </w:tcPr>
          <w:p w:rsidR="0048504D" w:rsidRDefault="0048504D">
            <w:pPr>
              <w:tabs>
                <w:tab w:val="left" w:pos="601"/>
              </w:tabs>
              <w:spacing w:line="276" w:lineRule="auto"/>
              <w:ind w:right="-108"/>
              <w:jc w:val="both"/>
              <w:rPr>
                <w:b/>
                <w:sz w:val="24"/>
                <w:szCs w:val="24"/>
                <w:lang w:eastAsia="en-US"/>
              </w:rPr>
            </w:pPr>
            <w:r>
              <w:rPr>
                <w:b/>
                <w:sz w:val="24"/>
                <w:szCs w:val="24"/>
                <w:lang w:eastAsia="en-US"/>
              </w:rPr>
              <w:lastRenderedPageBreak/>
              <w:t>Λ2</w:t>
            </w:r>
          </w:p>
        </w:tc>
        <w:tc>
          <w:tcPr>
            <w:tcW w:w="9928" w:type="dxa"/>
            <w:tcBorders>
              <w:top w:val="single" w:sz="4" w:space="0" w:color="auto"/>
              <w:left w:val="single" w:sz="4" w:space="0" w:color="auto"/>
              <w:bottom w:val="single" w:sz="4" w:space="0" w:color="auto"/>
              <w:right w:val="single" w:sz="4" w:space="0" w:color="auto"/>
            </w:tcBorders>
            <w:hideMark/>
          </w:tcPr>
          <w:p w:rsidR="00813236" w:rsidRPr="00813236" w:rsidRDefault="00813236" w:rsidP="00813236">
            <w:pPr>
              <w:pStyle w:val="40"/>
              <w:shd w:val="clear" w:color="auto" w:fill="auto"/>
              <w:spacing w:line="240" w:lineRule="auto"/>
              <w:jc w:val="both"/>
              <w:rPr>
                <w:rFonts w:ascii="Times New Roman" w:hAnsi="Times New Roman" w:cs="Times New Roman"/>
                <w:sz w:val="24"/>
                <w:szCs w:val="24"/>
              </w:rPr>
            </w:pPr>
            <w:r w:rsidRPr="00813236">
              <w:rPr>
                <w:rFonts w:ascii="Times New Roman" w:hAnsi="Times New Roman" w:cs="Times New Roman"/>
                <w:sz w:val="24"/>
                <w:szCs w:val="24"/>
              </w:rPr>
              <w:t>α) Έγκριση 4</w:t>
            </w:r>
            <w:r w:rsidRPr="00813236">
              <w:rPr>
                <w:rFonts w:ascii="Times New Roman" w:hAnsi="Times New Roman" w:cs="Times New Roman"/>
                <w:sz w:val="24"/>
                <w:szCs w:val="24"/>
                <w:vertAlign w:val="superscript"/>
              </w:rPr>
              <w:t>ου</w:t>
            </w:r>
            <w:r w:rsidRPr="00813236">
              <w:rPr>
                <w:rFonts w:ascii="Times New Roman" w:hAnsi="Times New Roman" w:cs="Times New Roman"/>
                <w:sz w:val="24"/>
                <w:szCs w:val="24"/>
              </w:rPr>
              <w:t xml:space="preserve"> Πρακτικού Επιτροπής Διαγωνισμού και β) Κατακύρωση της σύμβασης του διαγωνισμού του έργου με τίτλο με τίτλο «</w:t>
            </w:r>
            <w:r w:rsidRPr="00813236">
              <w:rPr>
                <w:rFonts w:ascii="Times New Roman" w:hAnsi="Times New Roman" w:cs="Times New Roman"/>
                <w:b w:val="0"/>
                <w:sz w:val="24"/>
                <w:szCs w:val="24"/>
              </w:rPr>
              <w:t>Ε</w:t>
            </w:r>
            <w:r w:rsidRPr="00813236">
              <w:rPr>
                <w:rFonts w:ascii="Times New Roman" w:hAnsi="Times New Roman" w:cs="Times New Roman"/>
                <w:b w:val="0"/>
                <w:bCs w:val="0"/>
                <w:sz w:val="24"/>
                <w:szCs w:val="24"/>
              </w:rPr>
              <w:t>νίσχυση του Εθνικού Δικτύου Παρακολούθησης Ατμοσφαιρικής Ρύπανσης στην Περιφέρεια Θεσσαλίας».</w:t>
            </w:r>
            <w:r w:rsidRPr="00813236">
              <w:rPr>
                <w:rFonts w:ascii="Times New Roman" w:hAnsi="Times New Roman" w:cs="Times New Roman"/>
                <w:sz w:val="24"/>
                <w:szCs w:val="24"/>
              </w:rPr>
              <w:t xml:space="preserve"> (ΔΙΑΚΗΡΥΞΗ ΜΕ ΑΡΙΘΜΟ ΑΔΑΜ: 20PROC007947996 2020-12-29).</w:t>
            </w:r>
            <w:r>
              <w:rPr>
                <w:rFonts w:ascii="Times New Roman" w:hAnsi="Times New Roman" w:cs="Times New Roman"/>
                <w:sz w:val="24"/>
                <w:szCs w:val="24"/>
              </w:rPr>
              <w:t xml:space="preserve"> </w:t>
            </w:r>
            <w:r w:rsidRPr="00813236">
              <w:rPr>
                <w:rFonts w:ascii="Times New Roman" w:hAnsi="Times New Roman" w:cs="Times New Roman"/>
                <w:b w:val="0"/>
                <w:sz w:val="24"/>
                <w:szCs w:val="24"/>
              </w:rPr>
              <w:t>ΑΡΙΘΜΟΣ ΣΥΣΤΗΜΑΤΟΣ ΔΙΑΓΩΝΙΣΜΟΥ 104723</w:t>
            </w:r>
          </w:p>
          <w:p w:rsidR="0048504D" w:rsidRPr="00813236" w:rsidRDefault="00813236" w:rsidP="00813236">
            <w:pPr>
              <w:autoSpaceDE w:val="0"/>
              <w:jc w:val="both"/>
              <w:rPr>
                <w:rFonts w:ascii="Calibri" w:hAnsi="Calibri" w:cs="Calibri"/>
                <w:b/>
                <w:bCs/>
                <w:color w:val="FF0000"/>
                <w:sz w:val="22"/>
                <w:szCs w:val="22"/>
              </w:rPr>
            </w:pPr>
            <w:r w:rsidRPr="00813236">
              <w:rPr>
                <w:b/>
                <w:sz w:val="24"/>
                <w:szCs w:val="24"/>
              </w:rPr>
              <w:t>ΠΡΟΕΚΤΙΜΩΜΕΝΗΣ ΑΜΟΙΒΗΣ: 1.025.108 € (με ΦΠΑ).</w:t>
            </w:r>
            <w:r w:rsidRPr="00813236">
              <w:rPr>
                <w:b/>
                <w:bCs/>
                <w:color w:val="FF0000"/>
                <w:sz w:val="24"/>
                <w:szCs w:val="24"/>
              </w:rPr>
              <w:t xml:space="preserve"> </w:t>
            </w:r>
            <w:proofErr w:type="spellStart"/>
            <w:r w:rsidRPr="00813236">
              <w:rPr>
                <w:b/>
                <w:bCs/>
                <w:sz w:val="24"/>
                <w:szCs w:val="24"/>
              </w:rPr>
              <w:t>Εισηγ.κ.Κουτσουτάσιος</w:t>
            </w:r>
            <w:proofErr w:type="spellEnd"/>
            <w:r>
              <w:rPr>
                <w:rFonts w:ascii="Calibri" w:hAnsi="Calibri" w:cs="Calibri"/>
                <w:b/>
                <w:bCs/>
                <w:color w:val="FF0000"/>
                <w:sz w:val="22"/>
                <w:szCs w:val="22"/>
              </w:rPr>
              <w:t xml:space="preserve"> </w:t>
            </w:r>
          </w:p>
        </w:tc>
      </w:tr>
      <w:tr w:rsidR="0048504D" w:rsidTr="0048504D">
        <w:trPr>
          <w:trHeight w:val="281"/>
        </w:trPr>
        <w:tc>
          <w:tcPr>
            <w:tcW w:w="992" w:type="dxa"/>
            <w:tcBorders>
              <w:top w:val="single" w:sz="4" w:space="0" w:color="auto"/>
              <w:left w:val="single" w:sz="4" w:space="0" w:color="auto"/>
              <w:bottom w:val="single" w:sz="4" w:space="0" w:color="auto"/>
              <w:right w:val="single" w:sz="4" w:space="0" w:color="auto"/>
            </w:tcBorders>
            <w:hideMark/>
          </w:tcPr>
          <w:p w:rsidR="0048504D" w:rsidRDefault="0048504D">
            <w:pPr>
              <w:tabs>
                <w:tab w:val="left" w:pos="601"/>
              </w:tabs>
              <w:spacing w:line="276" w:lineRule="auto"/>
              <w:ind w:right="-108"/>
              <w:jc w:val="both"/>
              <w:rPr>
                <w:b/>
                <w:sz w:val="24"/>
                <w:szCs w:val="24"/>
                <w:lang w:eastAsia="en-US"/>
              </w:rPr>
            </w:pPr>
            <w:r>
              <w:rPr>
                <w:b/>
                <w:sz w:val="24"/>
                <w:szCs w:val="24"/>
                <w:lang w:eastAsia="en-US"/>
              </w:rPr>
              <w:t>Λ3</w:t>
            </w:r>
          </w:p>
        </w:tc>
        <w:tc>
          <w:tcPr>
            <w:tcW w:w="9928" w:type="dxa"/>
            <w:tcBorders>
              <w:top w:val="single" w:sz="4" w:space="0" w:color="auto"/>
              <w:left w:val="single" w:sz="4" w:space="0" w:color="auto"/>
              <w:bottom w:val="single" w:sz="4" w:space="0" w:color="auto"/>
              <w:right w:val="single" w:sz="4" w:space="0" w:color="auto"/>
            </w:tcBorders>
            <w:hideMark/>
          </w:tcPr>
          <w:p w:rsidR="0048504D" w:rsidRPr="00E8388B" w:rsidRDefault="00E8388B" w:rsidP="00E8388B">
            <w:pPr>
              <w:jc w:val="both"/>
              <w:rPr>
                <w:b/>
                <w:bCs/>
                <w:sz w:val="24"/>
                <w:szCs w:val="24"/>
              </w:rPr>
            </w:pPr>
            <w:r>
              <w:rPr>
                <w:rFonts w:ascii="Verdana" w:hAnsi="Verdana"/>
                <w:b/>
                <w:bCs/>
              </w:rPr>
              <w:t xml:space="preserve"> </w:t>
            </w:r>
            <w:r w:rsidRPr="00E8388B">
              <w:rPr>
                <w:b/>
                <w:bCs/>
                <w:sz w:val="24"/>
                <w:szCs w:val="24"/>
              </w:rPr>
              <w:t>Έγκριση εξειδίκευσης δαπανών της Π.Ε.</w:t>
            </w:r>
            <w:r>
              <w:rPr>
                <w:b/>
                <w:bCs/>
                <w:sz w:val="24"/>
                <w:szCs w:val="24"/>
              </w:rPr>
              <w:t xml:space="preserve"> </w:t>
            </w:r>
            <w:r w:rsidRPr="00E8388B">
              <w:rPr>
                <w:b/>
                <w:bCs/>
                <w:sz w:val="24"/>
                <w:szCs w:val="24"/>
              </w:rPr>
              <w:t>Λάρισας - Περιφέρειας Θεσσαλίας στον ΚΑΕ 9899 των  εκδηλώσεων «ΘΕΟΤΟΚΕΙΑ» &amp; 9</w:t>
            </w:r>
            <w:r w:rsidRPr="00E8388B">
              <w:rPr>
                <w:b/>
                <w:bCs/>
                <w:sz w:val="24"/>
                <w:szCs w:val="24"/>
                <w:vertAlign w:val="superscript"/>
              </w:rPr>
              <w:t>ης</w:t>
            </w:r>
            <w:r w:rsidRPr="00E8388B">
              <w:rPr>
                <w:b/>
                <w:bCs/>
                <w:sz w:val="24"/>
                <w:szCs w:val="24"/>
              </w:rPr>
              <w:t xml:space="preserve"> </w:t>
            </w:r>
            <w:proofErr w:type="spellStart"/>
            <w:r w:rsidRPr="00E8388B">
              <w:rPr>
                <w:b/>
                <w:bCs/>
                <w:sz w:val="24"/>
                <w:szCs w:val="24"/>
              </w:rPr>
              <w:t>Πανθεσσαλικής</w:t>
            </w:r>
            <w:proofErr w:type="spellEnd"/>
            <w:r w:rsidRPr="00E8388B">
              <w:rPr>
                <w:b/>
                <w:bCs/>
                <w:sz w:val="24"/>
                <w:szCs w:val="24"/>
              </w:rPr>
              <w:t xml:space="preserve"> Ορειβατικής Συνάντησης. </w:t>
            </w:r>
            <w:proofErr w:type="spellStart"/>
            <w:r w:rsidRPr="00E8388B">
              <w:rPr>
                <w:b/>
                <w:bCs/>
                <w:sz w:val="24"/>
                <w:szCs w:val="24"/>
              </w:rPr>
              <w:t>Εισηγ.κ.Πατουλιώτης</w:t>
            </w:r>
            <w:proofErr w:type="spellEnd"/>
            <w:r w:rsidRPr="00E8388B">
              <w:rPr>
                <w:b/>
                <w:bCs/>
                <w:sz w:val="24"/>
                <w:szCs w:val="24"/>
              </w:rPr>
              <w:t xml:space="preserve"> </w:t>
            </w:r>
          </w:p>
        </w:tc>
      </w:tr>
      <w:tr w:rsidR="0048504D" w:rsidTr="0048504D">
        <w:trPr>
          <w:trHeight w:val="281"/>
        </w:trPr>
        <w:tc>
          <w:tcPr>
            <w:tcW w:w="992" w:type="dxa"/>
            <w:tcBorders>
              <w:top w:val="single" w:sz="4" w:space="0" w:color="auto"/>
              <w:left w:val="single" w:sz="4" w:space="0" w:color="auto"/>
              <w:bottom w:val="single" w:sz="4" w:space="0" w:color="auto"/>
              <w:right w:val="single" w:sz="4" w:space="0" w:color="auto"/>
            </w:tcBorders>
            <w:hideMark/>
          </w:tcPr>
          <w:p w:rsidR="0048504D" w:rsidRDefault="0048504D">
            <w:pPr>
              <w:tabs>
                <w:tab w:val="left" w:pos="601"/>
              </w:tabs>
              <w:spacing w:line="276" w:lineRule="auto"/>
              <w:ind w:right="-108"/>
              <w:jc w:val="both"/>
              <w:rPr>
                <w:b/>
                <w:sz w:val="24"/>
                <w:szCs w:val="24"/>
                <w:lang w:eastAsia="en-US"/>
              </w:rPr>
            </w:pPr>
            <w:r>
              <w:rPr>
                <w:b/>
                <w:sz w:val="24"/>
                <w:szCs w:val="24"/>
                <w:lang w:eastAsia="en-US"/>
              </w:rPr>
              <w:t>Λ4</w:t>
            </w:r>
          </w:p>
        </w:tc>
        <w:tc>
          <w:tcPr>
            <w:tcW w:w="9928" w:type="dxa"/>
            <w:tcBorders>
              <w:top w:val="single" w:sz="4" w:space="0" w:color="auto"/>
              <w:left w:val="single" w:sz="4" w:space="0" w:color="auto"/>
              <w:bottom w:val="single" w:sz="4" w:space="0" w:color="auto"/>
              <w:right w:val="single" w:sz="4" w:space="0" w:color="auto"/>
            </w:tcBorders>
            <w:hideMark/>
          </w:tcPr>
          <w:p w:rsidR="0048504D" w:rsidRPr="002725BB" w:rsidRDefault="002725BB" w:rsidP="002725BB">
            <w:pPr>
              <w:ind w:left="34" w:hanging="34"/>
              <w:jc w:val="both"/>
              <w:rPr>
                <w:b/>
                <w:sz w:val="24"/>
                <w:szCs w:val="24"/>
              </w:rPr>
            </w:pPr>
            <w:r w:rsidRPr="002725BB">
              <w:rPr>
                <w:b/>
                <w:bCs/>
                <w:sz w:val="24"/>
                <w:szCs w:val="24"/>
                <w:u w:val="single"/>
              </w:rPr>
              <w:t>Έ</w:t>
            </w:r>
            <w:r w:rsidRPr="002725BB">
              <w:rPr>
                <w:rStyle w:val="markedcontent"/>
                <w:b/>
                <w:sz w:val="24"/>
                <w:szCs w:val="24"/>
                <w:u w:val="single"/>
              </w:rPr>
              <w:t xml:space="preserve">γκριση Επιμήκυνσης </w:t>
            </w:r>
            <w:r w:rsidRPr="002725BB">
              <w:rPr>
                <w:b/>
                <w:sz w:val="24"/>
                <w:szCs w:val="24"/>
                <w:u w:val="single"/>
              </w:rPr>
              <w:t>Χρονοδιαγράμματος εκτέλεσης της σύμβασης</w:t>
            </w:r>
            <w:r w:rsidRPr="002725BB">
              <w:rPr>
                <w:rStyle w:val="markedcontent"/>
                <w:b/>
                <w:sz w:val="24"/>
                <w:szCs w:val="24"/>
              </w:rPr>
              <w:t xml:space="preserve"> (1</w:t>
            </w:r>
            <w:r w:rsidRPr="002725BB">
              <w:rPr>
                <w:rStyle w:val="markedcontent"/>
                <w:b/>
                <w:sz w:val="24"/>
                <w:szCs w:val="24"/>
                <w:vertAlign w:val="superscript"/>
              </w:rPr>
              <w:t>η</w:t>
            </w:r>
            <w:r w:rsidRPr="002725BB">
              <w:rPr>
                <w:rStyle w:val="markedcontent"/>
                <w:b/>
                <w:sz w:val="24"/>
                <w:szCs w:val="24"/>
              </w:rPr>
              <w:t xml:space="preserve"> Παράταση)</w:t>
            </w:r>
            <w:r w:rsidRPr="002725BB">
              <w:rPr>
                <w:b/>
                <w:sz w:val="24"/>
                <w:szCs w:val="24"/>
              </w:rPr>
              <w:t xml:space="preserve">  </w:t>
            </w:r>
            <w:r w:rsidRPr="002725BB">
              <w:rPr>
                <w:b/>
                <w:bCs/>
                <w:sz w:val="24"/>
                <w:szCs w:val="24"/>
              </w:rPr>
              <w:t xml:space="preserve">Έργου: </w:t>
            </w:r>
            <w:r w:rsidRPr="002725BB">
              <w:rPr>
                <w:b/>
                <w:sz w:val="24"/>
                <w:szCs w:val="24"/>
              </w:rPr>
              <w:t>«ΚΑΤΑΣΚΕΥΗ ΥΠΟΓΕΙΩΝ ΑΓΩΓΩΝ ΑΡΔΕΥΣΗΣ ΤΟΕΒ ΜΑΤΙ ΤΥΡΝΑΒΟΥ (ΦΑΛΑΝΗΣ-ΓΙΑΝΝΟΥΛΗΣ) Ν. ΛΑΡΙΣΑΣ»</w:t>
            </w:r>
            <w:r w:rsidRPr="002725BB">
              <w:rPr>
                <w:rStyle w:val="markedcontent"/>
                <w:b/>
                <w:sz w:val="24"/>
                <w:szCs w:val="24"/>
              </w:rPr>
              <w:t>, Περιφέρειας Θεσσαλίας Πρόγραμμα «Αγροτική Ανάπτυξη της Ελλάδας 2014-2020» – Μέτρο 4.3.1.</w:t>
            </w:r>
            <w:r w:rsidRPr="002725BB">
              <w:rPr>
                <w:b/>
                <w:sz w:val="24"/>
                <w:szCs w:val="24"/>
              </w:rPr>
              <w:t xml:space="preserve"> </w:t>
            </w:r>
            <w:r w:rsidRPr="002725BB">
              <w:rPr>
                <w:rStyle w:val="markedcontent"/>
                <w:b/>
                <w:sz w:val="24"/>
                <w:szCs w:val="24"/>
              </w:rPr>
              <w:t>ΚΩΔ. ΟΠΣΑΑ : 00</w:t>
            </w:r>
            <w:r w:rsidRPr="002725BB">
              <w:rPr>
                <w:b/>
                <w:sz w:val="24"/>
                <w:szCs w:val="24"/>
              </w:rPr>
              <w:t xml:space="preserve">16034068 </w:t>
            </w:r>
            <w:r w:rsidRPr="002725BB">
              <w:rPr>
                <w:b/>
                <w:bCs/>
                <w:sz w:val="24"/>
                <w:szCs w:val="24"/>
              </w:rPr>
              <w:t>Αναδόχου: «</w:t>
            </w:r>
            <w:r w:rsidRPr="002725BB">
              <w:rPr>
                <w:b/>
                <w:sz w:val="24"/>
                <w:szCs w:val="24"/>
              </w:rPr>
              <w:t>ΚΑΡΑΝΗ Ι. ΓΕΩΡΓΙΟΥ</w:t>
            </w:r>
            <w:r w:rsidRPr="002725BB">
              <w:rPr>
                <w:b/>
                <w:bCs/>
                <w:sz w:val="24"/>
                <w:szCs w:val="24"/>
              </w:rPr>
              <w:t>»</w:t>
            </w:r>
            <w:r>
              <w:rPr>
                <w:b/>
                <w:bCs/>
                <w:sz w:val="24"/>
                <w:szCs w:val="24"/>
              </w:rPr>
              <w:t xml:space="preserve">. </w:t>
            </w:r>
            <w:proofErr w:type="spellStart"/>
            <w:r>
              <w:rPr>
                <w:b/>
                <w:bCs/>
                <w:sz w:val="24"/>
                <w:szCs w:val="24"/>
              </w:rPr>
              <w:t>Εισηγ.κ.Ντάγιας</w:t>
            </w:r>
            <w:proofErr w:type="spellEnd"/>
            <w:r>
              <w:rPr>
                <w:b/>
                <w:bCs/>
                <w:sz w:val="24"/>
                <w:szCs w:val="24"/>
              </w:rPr>
              <w:t xml:space="preserve"> </w:t>
            </w:r>
          </w:p>
        </w:tc>
      </w:tr>
      <w:tr w:rsidR="0048504D" w:rsidTr="0048504D">
        <w:trPr>
          <w:trHeight w:val="281"/>
        </w:trPr>
        <w:tc>
          <w:tcPr>
            <w:tcW w:w="992" w:type="dxa"/>
            <w:tcBorders>
              <w:top w:val="single" w:sz="4" w:space="0" w:color="auto"/>
              <w:left w:val="single" w:sz="4" w:space="0" w:color="auto"/>
              <w:bottom w:val="single" w:sz="4" w:space="0" w:color="auto"/>
              <w:right w:val="single" w:sz="4" w:space="0" w:color="auto"/>
            </w:tcBorders>
            <w:hideMark/>
          </w:tcPr>
          <w:p w:rsidR="0048504D" w:rsidRDefault="0048504D">
            <w:pPr>
              <w:tabs>
                <w:tab w:val="left" w:pos="601"/>
              </w:tabs>
              <w:spacing w:line="276" w:lineRule="auto"/>
              <w:ind w:right="-108"/>
              <w:jc w:val="both"/>
              <w:rPr>
                <w:b/>
                <w:sz w:val="24"/>
                <w:szCs w:val="24"/>
                <w:lang w:eastAsia="en-US"/>
              </w:rPr>
            </w:pPr>
            <w:r>
              <w:rPr>
                <w:b/>
                <w:sz w:val="24"/>
                <w:szCs w:val="24"/>
                <w:lang w:eastAsia="en-US"/>
              </w:rPr>
              <w:t>Λ5</w:t>
            </w:r>
          </w:p>
        </w:tc>
        <w:tc>
          <w:tcPr>
            <w:tcW w:w="9928" w:type="dxa"/>
            <w:tcBorders>
              <w:top w:val="single" w:sz="4" w:space="0" w:color="auto"/>
              <w:left w:val="single" w:sz="4" w:space="0" w:color="auto"/>
              <w:bottom w:val="single" w:sz="4" w:space="0" w:color="auto"/>
              <w:right w:val="single" w:sz="4" w:space="0" w:color="auto"/>
            </w:tcBorders>
            <w:hideMark/>
          </w:tcPr>
          <w:p w:rsidR="0048504D" w:rsidRDefault="00D2389B" w:rsidP="00D2389B">
            <w:pPr>
              <w:ind w:left="34" w:hanging="34"/>
              <w:jc w:val="both"/>
              <w:rPr>
                <w:sz w:val="24"/>
                <w:szCs w:val="24"/>
              </w:rPr>
            </w:pPr>
            <w:r>
              <w:rPr>
                <w:sz w:val="24"/>
                <w:szCs w:val="24"/>
              </w:rPr>
              <w:t>Έγκριση δαπάνης της υπηρεσίας</w:t>
            </w:r>
            <w:r w:rsidRPr="00D2389B">
              <w:rPr>
                <w:sz w:val="24"/>
                <w:szCs w:val="24"/>
              </w:rPr>
              <w:t>:</w:t>
            </w:r>
            <w:r w:rsidRPr="00D2389B">
              <w:rPr>
                <w:b/>
                <w:bCs/>
                <w:sz w:val="24"/>
                <w:szCs w:val="24"/>
              </w:rPr>
              <w:t xml:space="preserve"> </w:t>
            </w:r>
            <w:r w:rsidRPr="00D2389B">
              <w:rPr>
                <w:b/>
                <w:sz w:val="24"/>
                <w:szCs w:val="24"/>
              </w:rPr>
              <w:t>«Συντήρηση – επισκευές Η/Μ εγκαταστάσεων του κτιρίου του Διοικητηρίου Περιφέρειας Θεσσαλίας, έτους 2022 – 2023</w:t>
            </w:r>
            <w:r w:rsidRPr="00D2389B">
              <w:rPr>
                <w:b/>
                <w:bCs/>
                <w:sz w:val="24"/>
                <w:szCs w:val="24"/>
              </w:rPr>
              <w:t xml:space="preserve">», </w:t>
            </w:r>
            <w:r w:rsidRPr="00D2389B">
              <w:rPr>
                <w:sz w:val="24"/>
                <w:szCs w:val="24"/>
              </w:rPr>
              <w:t xml:space="preserve">με προϋπολογισμό </w:t>
            </w:r>
            <w:r w:rsidRPr="00D2389B">
              <w:rPr>
                <w:b/>
                <w:sz w:val="24"/>
                <w:szCs w:val="24"/>
              </w:rPr>
              <w:t>31.000,00</w:t>
            </w:r>
            <w:r w:rsidRPr="00D2389B">
              <w:rPr>
                <w:b/>
                <w:bCs/>
                <w:sz w:val="24"/>
                <w:szCs w:val="24"/>
              </w:rPr>
              <w:t>€ και έγκριση ανάθεσης σύμφωνα με το άρθρο 118 του Ν 4412/ 2016 (με διερεύνηση της οικονομικότερης προσφοράς).</w:t>
            </w:r>
            <w:r>
              <w:rPr>
                <w:b/>
                <w:bCs/>
                <w:sz w:val="24"/>
                <w:szCs w:val="24"/>
              </w:rPr>
              <w:t xml:space="preserve"> </w:t>
            </w:r>
            <w:proofErr w:type="spellStart"/>
            <w:r>
              <w:rPr>
                <w:b/>
                <w:bCs/>
                <w:sz w:val="24"/>
                <w:szCs w:val="24"/>
              </w:rPr>
              <w:t>Εισηγ.κ.Ντάγιας</w:t>
            </w:r>
            <w:proofErr w:type="spellEnd"/>
          </w:p>
        </w:tc>
      </w:tr>
      <w:tr w:rsidR="0048504D" w:rsidTr="0048504D">
        <w:trPr>
          <w:trHeight w:val="281"/>
        </w:trPr>
        <w:tc>
          <w:tcPr>
            <w:tcW w:w="992" w:type="dxa"/>
            <w:tcBorders>
              <w:top w:val="single" w:sz="4" w:space="0" w:color="auto"/>
              <w:left w:val="single" w:sz="4" w:space="0" w:color="auto"/>
              <w:bottom w:val="single" w:sz="4" w:space="0" w:color="auto"/>
              <w:right w:val="single" w:sz="4" w:space="0" w:color="auto"/>
            </w:tcBorders>
            <w:hideMark/>
          </w:tcPr>
          <w:p w:rsidR="0048504D" w:rsidRDefault="0048504D">
            <w:pPr>
              <w:tabs>
                <w:tab w:val="left" w:pos="601"/>
              </w:tabs>
              <w:spacing w:line="276" w:lineRule="auto"/>
              <w:ind w:right="-108"/>
              <w:jc w:val="both"/>
              <w:rPr>
                <w:b/>
                <w:sz w:val="24"/>
                <w:szCs w:val="24"/>
                <w:lang w:eastAsia="en-US"/>
              </w:rPr>
            </w:pPr>
            <w:r>
              <w:rPr>
                <w:b/>
                <w:sz w:val="24"/>
                <w:szCs w:val="24"/>
                <w:lang w:eastAsia="en-US"/>
              </w:rPr>
              <w:t>Λ6</w:t>
            </w:r>
          </w:p>
        </w:tc>
        <w:tc>
          <w:tcPr>
            <w:tcW w:w="9928" w:type="dxa"/>
            <w:tcBorders>
              <w:top w:val="single" w:sz="4" w:space="0" w:color="auto"/>
              <w:left w:val="single" w:sz="4" w:space="0" w:color="auto"/>
              <w:bottom w:val="single" w:sz="4" w:space="0" w:color="auto"/>
              <w:right w:val="single" w:sz="4" w:space="0" w:color="auto"/>
            </w:tcBorders>
            <w:hideMark/>
          </w:tcPr>
          <w:p w:rsidR="0048504D" w:rsidRPr="005A31CB" w:rsidRDefault="005A31CB" w:rsidP="005A31CB">
            <w:pPr>
              <w:tabs>
                <w:tab w:val="left" w:pos="-2127"/>
              </w:tabs>
              <w:jc w:val="both"/>
              <w:rPr>
                <w:sz w:val="24"/>
                <w:szCs w:val="24"/>
              </w:rPr>
            </w:pPr>
            <w:r w:rsidRPr="005A31CB">
              <w:rPr>
                <w:b/>
                <w:sz w:val="24"/>
                <w:szCs w:val="24"/>
              </w:rPr>
              <w:t>Ακύρωση της με αριθμό 383/2022</w:t>
            </w:r>
            <w:r w:rsidRPr="005A31CB">
              <w:rPr>
                <w:sz w:val="24"/>
                <w:szCs w:val="24"/>
              </w:rPr>
              <w:t xml:space="preserve"> (πρακτικό 11</w:t>
            </w:r>
            <w:r w:rsidRPr="005A31CB">
              <w:rPr>
                <w:sz w:val="24"/>
                <w:szCs w:val="24"/>
                <w:vertAlign w:val="superscript"/>
              </w:rPr>
              <w:t>ο</w:t>
            </w:r>
            <w:r w:rsidRPr="005A31CB">
              <w:rPr>
                <w:sz w:val="24"/>
                <w:szCs w:val="24"/>
              </w:rPr>
              <w:t xml:space="preserve">/26-04-2022, ΑΔΑ:6Τ647ΛΡ-ΛΟΞ) Απόφασης της Οικονομικής Επιτροπής, συνέχιση της διαδικασίας για τη σύναψη δημόσιας σύμβασης, </w:t>
            </w:r>
            <w:r w:rsidRPr="005A31CB">
              <w:rPr>
                <w:b/>
                <w:sz w:val="24"/>
                <w:szCs w:val="24"/>
              </w:rPr>
              <w:t>Έγκριση πρακτικού (ΙI)-Γ και κατακύρωση εκ νέου</w:t>
            </w:r>
            <w:r w:rsidRPr="005A31CB">
              <w:rPr>
                <w:sz w:val="24"/>
                <w:szCs w:val="24"/>
              </w:rPr>
              <w:t xml:space="preserve"> αποτελέσματος ανοικτής ηλεκτρονικής διαδικασίας μέσω του Ε.Σ.Η.Δ.Η.Σ. για τη σύναψη δημόσιας σύμβασης έργου κάτω των ορίων του Ν. 4412/2016</w:t>
            </w:r>
            <w:r>
              <w:rPr>
                <w:sz w:val="24"/>
                <w:szCs w:val="24"/>
              </w:rPr>
              <w:t xml:space="preserve"> Έ</w:t>
            </w:r>
            <w:r w:rsidRPr="005A31CB">
              <w:rPr>
                <w:sz w:val="24"/>
                <w:szCs w:val="24"/>
              </w:rPr>
              <w:t xml:space="preserve">ργου: </w:t>
            </w:r>
            <w:r w:rsidRPr="005A31CB">
              <w:rPr>
                <w:b/>
                <w:bCs/>
                <w:sz w:val="24"/>
                <w:szCs w:val="24"/>
              </w:rPr>
              <w:t>«ΕΝΕΡΓΕΙΑΚΗ ΑΝΑΒΑΘΜΙΣΗ ΚΤΙΡΙΟΥ Τ.Ε.Ε. ΣΤΗ ΛΑΡΙΣΑ»</w:t>
            </w:r>
            <w:r>
              <w:rPr>
                <w:sz w:val="24"/>
                <w:szCs w:val="24"/>
              </w:rPr>
              <w:t xml:space="preserve"> </w:t>
            </w:r>
            <w:r w:rsidRPr="005A31CB">
              <w:rPr>
                <w:bCs/>
                <w:sz w:val="24"/>
                <w:szCs w:val="24"/>
              </w:rPr>
              <w:t>Προϋπολογισμού</w:t>
            </w:r>
            <w:r w:rsidRPr="005A31CB">
              <w:rPr>
                <w:b/>
                <w:bCs/>
                <w:sz w:val="24"/>
                <w:szCs w:val="24"/>
              </w:rPr>
              <w:t>: 2.458.227,14 €</w:t>
            </w:r>
            <w:r>
              <w:rPr>
                <w:sz w:val="24"/>
                <w:szCs w:val="24"/>
              </w:rPr>
              <w:t xml:space="preserve"> </w:t>
            </w:r>
            <w:r w:rsidRPr="005A31CB">
              <w:rPr>
                <w:bCs/>
                <w:sz w:val="24"/>
                <w:szCs w:val="24"/>
              </w:rPr>
              <w:t>Χρηματοδότηση</w:t>
            </w:r>
            <w:r w:rsidRPr="005A31CB">
              <w:rPr>
                <w:b/>
                <w:bCs/>
                <w:sz w:val="24"/>
                <w:szCs w:val="24"/>
              </w:rPr>
              <w:t>: ΣΑΕΠ 0061, Κ.Α. 2019ΕΠ00610046</w:t>
            </w:r>
            <w:r>
              <w:rPr>
                <w:b/>
                <w:bCs/>
                <w:sz w:val="24"/>
                <w:szCs w:val="24"/>
              </w:rPr>
              <w:t xml:space="preserve"> Εισηγ.κ.Ντάγιας</w:t>
            </w:r>
          </w:p>
        </w:tc>
      </w:tr>
      <w:tr w:rsidR="0048504D" w:rsidTr="0048504D">
        <w:trPr>
          <w:trHeight w:val="281"/>
        </w:trPr>
        <w:tc>
          <w:tcPr>
            <w:tcW w:w="992" w:type="dxa"/>
            <w:tcBorders>
              <w:top w:val="single" w:sz="4" w:space="0" w:color="auto"/>
              <w:left w:val="single" w:sz="4" w:space="0" w:color="auto"/>
              <w:bottom w:val="single" w:sz="4" w:space="0" w:color="auto"/>
              <w:right w:val="single" w:sz="4" w:space="0" w:color="auto"/>
            </w:tcBorders>
            <w:hideMark/>
          </w:tcPr>
          <w:p w:rsidR="0048504D" w:rsidRDefault="0048504D">
            <w:pPr>
              <w:tabs>
                <w:tab w:val="left" w:pos="601"/>
              </w:tabs>
              <w:spacing w:line="276" w:lineRule="auto"/>
              <w:ind w:right="-108"/>
              <w:jc w:val="both"/>
              <w:rPr>
                <w:b/>
                <w:sz w:val="24"/>
                <w:szCs w:val="24"/>
                <w:lang w:eastAsia="en-US"/>
              </w:rPr>
            </w:pPr>
            <w:r>
              <w:rPr>
                <w:b/>
                <w:sz w:val="24"/>
                <w:szCs w:val="24"/>
                <w:lang w:eastAsia="en-US"/>
              </w:rPr>
              <w:t>Λ7</w:t>
            </w:r>
          </w:p>
        </w:tc>
        <w:tc>
          <w:tcPr>
            <w:tcW w:w="9928" w:type="dxa"/>
            <w:tcBorders>
              <w:top w:val="single" w:sz="4" w:space="0" w:color="auto"/>
              <w:left w:val="single" w:sz="4" w:space="0" w:color="auto"/>
              <w:bottom w:val="single" w:sz="4" w:space="0" w:color="auto"/>
              <w:right w:val="single" w:sz="4" w:space="0" w:color="auto"/>
            </w:tcBorders>
            <w:hideMark/>
          </w:tcPr>
          <w:p w:rsidR="0048504D" w:rsidRPr="00B3689D" w:rsidRDefault="00B3689D" w:rsidP="00B3689D">
            <w:pPr>
              <w:jc w:val="both"/>
              <w:rPr>
                <w:b/>
                <w:sz w:val="24"/>
                <w:szCs w:val="24"/>
              </w:rPr>
            </w:pPr>
            <w:r w:rsidRPr="00B3689D">
              <w:rPr>
                <w:b/>
                <w:sz w:val="24"/>
                <w:szCs w:val="24"/>
                <w:u w:val="single"/>
              </w:rPr>
              <w:t xml:space="preserve">Έγκριση της Επιμήκυνσης του χρονοδιαγράμματος εκτέλεσης της σύμβασης του   </w:t>
            </w:r>
            <w:r w:rsidRPr="00B3689D">
              <w:rPr>
                <w:b/>
                <w:iCs/>
                <w:sz w:val="24"/>
                <w:szCs w:val="24"/>
                <w:u w:val="single"/>
              </w:rPr>
              <w:t>Έργου</w:t>
            </w:r>
            <w:r>
              <w:rPr>
                <w:b/>
                <w:iCs/>
                <w:sz w:val="24"/>
                <w:szCs w:val="24"/>
              </w:rPr>
              <w:t xml:space="preserve">: </w:t>
            </w:r>
            <w:r w:rsidRPr="00B3689D">
              <w:rPr>
                <w:b/>
                <w:iCs/>
                <w:sz w:val="24"/>
                <w:szCs w:val="24"/>
              </w:rPr>
              <w:t>«</w:t>
            </w:r>
            <w:r w:rsidRPr="00B3689D">
              <w:rPr>
                <w:b/>
                <w:bCs/>
                <w:iCs/>
                <w:sz w:val="24"/>
                <w:szCs w:val="24"/>
              </w:rPr>
              <w:t>ΑΠΟΚΑΤΑΣΤΑΣΗ ΣΤΗΝ ΕΠΑΡΧΙΑΚΗ ΟΔΟ 5 ΑΠΟ ΘΕΟΜΗΝΙΑ</w:t>
            </w:r>
            <w:r w:rsidRPr="00B3689D">
              <w:rPr>
                <w:b/>
                <w:iCs/>
                <w:sz w:val="24"/>
                <w:szCs w:val="24"/>
              </w:rPr>
              <w:t>»</w:t>
            </w:r>
            <w:r>
              <w:rPr>
                <w:b/>
                <w:sz w:val="24"/>
                <w:szCs w:val="24"/>
              </w:rPr>
              <w:t xml:space="preserve"> </w:t>
            </w:r>
            <w:r w:rsidRPr="00B3689D">
              <w:rPr>
                <w:b/>
                <w:sz w:val="24"/>
                <w:szCs w:val="24"/>
              </w:rPr>
              <w:t xml:space="preserve">Προϋπολογισμού: </w:t>
            </w:r>
            <w:r w:rsidRPr="00B3689D">
              <w:rPr>
                <w:b/>
                <w:bCs/>
                <w:iCs/>
                <w:sz w:val="24"/>
                <w:szCs w:val="24"/>
              </w:rPr>
              <w:t>610.000,00€</w:t>
            </w:r>
            <w:r>
              <w:rPr>
                <w:sz w:val="22"/>
                <w:szCs w:val="22"/>
              </w:rPr>
              <w:t xml:space="preserve"> </w:t>
            </w:r>
            <w:r w:rsidRPr="00B3689D">
              <w:rPr>
                <w:sz w:val="22"/>
                <w:szCs w:val="22"/>
              </w:rPr>
              <w:t xml:space="preserve">  </w:t>
            </w:r>
            <w:r w:rsidRPr="00B3689D">
              <w:rPr>
                <w:b/>
                <w:bCs/>
                <w:sz w:val="24"/>
                <w:szCs w:val="24"/>
              </w:rPr>
              <w:t>Χρηματοδότηση: ΣΑΕΠ817, Κ.Α. 2018ΕΠ81700009 (ΥΠΟΕΡΓΟ 21</w:t>
            </w:r>
            <w:r>
              <w:rPr>
                <w:rFonts w:ascii="Arial" w:hAnsi="Arial" w:cs="Arial"/>
                <w:b/>
                <w:bCs/>
                <w:sz w:val="24"/>
                <w:szCs w:val="24"/>
              </w:rPr>
              <w:t>)</w:t>
            </w:r>
            <w:r>
              <w:rPr>
                <w:b/>
                <w:bCs/>
                <w:sz w:val="24"/>
                <w:szCs w:val="24"/>
              </w:rPr>
              <w:t xml:space="preserve"> Εισηγ.κ.Ντάγιας</w:t>
            </w:r>
          </w:p>
        </w:tc>
      </w:tr>
      <w:tr w:rsidR="0048504D" w:rsidTr="0048504D">
        <w:trPr>
          <w:trHeight w:val="281"/>
        </w:trPr>
        <w:tc>
          <w:tcPr>
            <w:tcW w:w="992" w:type="dxa"/>
            <w:tcBorders>
              <w:top w:val="single" w:sz="4" w:space="0" w:color="auto"/>
              <w:left w:val="single" w:sz="4" w:space="0" w:color="auto"/>
              <w:bottom w:val="single" w:sz="4" w:space="0" w:color="auto"/>
              <w:right w:val="single" w:sz="4" w:space="0" w:color="auto"/>
            </w:tcBorders>
            <w:hideMark/>
          </w:tcPr>
          <w:p w:rsidR="0048504D" w:rsidRDefault="0048504D">
            <w:pPr>
              <w:tabs>
                <w:tab w:val="left" w:pos="601"/>
              </w:tabs>
              <w:spacing w:line="276" w:lineRule="auto"/>
              <w:ind w:right="-108"/>
              <w:jc w:val="both"/>
              <w:rPr>
                <w:b/>
                <w:sz w:val="24"/>
                <w:szCs w:val="24"/>
                <w:lang w:eastAsia="en-US"/>
              </w:rPr>
            </w:pPr>
            <w:r>
              <w:rPr>
                <w:b/>
                <w:sz w:val="24"/>
                <w:szCs w:val="24"/>
                <w:lang w:eastAsia="en-US"/>
              </w:rPr>
              <w:t>Λ8</w:t>
            </w:r>
          </w:p>
        </w:tc>
        <w:tc>
          <w:tcPr>
            <w:tcW w:w="9928" w:type="dxa"/>
            <w:tcBorders>
              <w:top w:val="single" w:sz="4" w:space="0" w:color="auto"/>
              <w:left w:val="single" w:sz="4" w:space="0" w:color="auto"/>
              <w:bottom w:val="single" w:sz="4" w:space="0" w:color="auto"/>
              <w:right w:val="single" w:sz="4" w:space="0" w:color="auto"/>
            </w:tcBorders>
            <w:hideMark/>
          </w:tcPr>
          <w:p w:rsidR="0048504D" w:rsidRPr="00E440E5" w:rsidRDefault="0048504D" w:rsidP="00E440E5">
            <w:pPr>
              <w:jc w:val="both"/>
              <w:rPr>
                <w:b/>
                <w:sz w:val="24"/>
                <w:szCs w:val="24"/>
              </w:rPr>
            </w:pPr>
            <w:r>
              <w:rPr>
                <w:b/>
                <w:sz w:val="24"/>
                <w:szCs w:val="24"/>
                <w:lang w:eastAsia="en-US"/>
              </w:rPr>
              <w:t xml:space="preserve"> </w:t>
            </w:r>
            <w:r w:rsidR="00B3689D">
              <w:rPr>
                <w:b/>
                <w:sz w:val="24"/>
                <w:szCs w:val="24"/>
                <w:lang w:eastAsia="en-US"/>
              </w:rPr>
              <w:t xml:space="preserve"> </w:t>
            </w:r>
            <w:r w:rsidR="00E440E5" w:rsidRPr="00E440E5">
              <w:rPr>
                <w:b/>
                <w:sz w:val="24"/>
                <w:szCs w:val="24"/>
              </w:rPr>
              <w:t>Έγκριση της Επιμήκυνσης του χρονοδιαγράμματος εκτέλεσης της σύμβασης του:  Έργου: «ΑΠΟΚΑΤΑΣΤΑΣΗ ΟΔΟΥ ΑΠΟ ΔΙΑΣΤΑΥΡΩΣΗ ΠΑΘΕ – ΠΑΛΑΙΟΠΥΡΓΟ ΑΠΟ   ΘΕΟΜΗΝΙΑ» Προϋπολογισμού: 550.000,00  Χρηματοδότηση: Κ.Α. 2018ΕΠ81700009 της ΣΑΕΠ 817 (ΥΠΟΕΡΓΟ 3)</w:t>
            </w:r>
            <w:r w:rsidR="00E440E5">
              <w:rPr>
                <w:b/>
                <w:bCs/>
                <w:sz w:val="24"/>
                <w:szCs w:val="24"/>
              </w:rPr>
              <w:t xml:space="preserve"> Εισηγ.κ.Ντάγιας</w:t>
            </w:r>
          </w:p>
        </w:tc>
      </w:tr>
      <w:tr w:rsidR="0048504D" w:rsidTr="0048504D">
        <w:trPr>
          <w:trHeight w:val="281"/>
        </w:trPr>
        <w:tc>
          <w:tcPr>
            <w:tcW w:w="992" w:type="dxa"/>
            <w:tcBorders>
              <w:top w:val="single" w:sz="4" w:space="0" w:color="auto"/>
              <w:left w:val="single" w:sz="4" w:space="0" w:color="auto"/>
              <w:bottom w:val="single" w:sz="4" w:space="0" w:color="auto"/>
              <w:right w:val="single" w:sz="4" w:space="0" w:color="auto"/>
            </w:tcBorders>
            <w:hideMark/>
          </w:tcPr>
          <w:p w:rsidR="0048504D" w:rsidRDefault="0048504D">
            <w:pPr>
              <w:tabs>
                <w:tab w:val="left" w:pos="601"/>
              </w:tabs>
              <w:spacing w:line="276" w:lineRule="auto"/>
              <w:ind w:right="-108"/>
              <w:jc w:val="both"/>
              <w:rPr>
                <w:b/>
                <w:sz w:val="24"/>
                <w:szCs w:val="24"/>
                <w:lang w:eastAsia="en-US"/>
              </w:rPr>
            </w:pPr>
            <w:r>
              <w:rPr>
                <w:b/>
                <w:sz w:val="24"/>
                <w:szCs w:val="24"/>
                <w:lang w:eastAsia="en-US"/>
              </w:rPr>
              <w:t>Λ9</w:t>
            </w:r>
          </w:p>
        </w:tc>
        <w:tc>
          <w:tcPr>
            <w:tcW w:w="9928" w:type="dxa"/>
            <w:tcBorders>
              <w:top w:val="single" w:sz="4" w:space="0" w:color="auto"/>
              <w:left w:val="single" w:sz="4" w:space="0" w:color="auto"/>
              <w:bottom w:val="single" w:sz="4" w:space="0" w:color="auto"/>
              <w:right w:val="single" w:sz="4" w:space="0" w:color="auto"/>
            </w:tcBorders>
            <w:hideMark/>
          </w:tcPr>
          <w:p w:rsidR="0048504D" w:rsidRPr="0067416D" w:rsidRDefault="0067416D" w:rsidP="0067416D">
            <w:pPr>
              <w:tabs>
                <w:tab w:val="left" w:pos="-2127"/>
              </w:tabs>
              <w:spacing w:before="120"/>
              <w:jc w:val="both"/>
              <w:rPr>
                <w:sz w:val="24"/>
                <w:szCs w:val="24"/>
              </w:rPr>
            </w:pPr>
            <w:r w:rsidRPr="0067416D">
              <w:rPr>
                <w:sz w:val="24"/>
                <w:szCs w:val="24"/>
              </w:rPr>
              <w:t xml:space="preserve">Έγκριση </w:t>
            </w:r>
            <w:r w:rsidRPr="0067416D">
              <w:rPr>
                <w:b/>
                <w:sz w:val="24"/>
                <w:szCs w:val="24"/>
              </w:rPr>
              <w:t>πρακτικού (I)</w:t>
            </w:r>
            <w:r w:rsidRPr="0067416D">
              <w:rPr>
                <w:sz w:val="24"/>
                <w:szCs w:val="24"/>
              </w:rPr>
              <w:t xml:space="preserve"> ανοικτής διαδικασίας για τη σύναψη δημόσιας σύμβασης έργου κάτω των ορίων μέσω του Ε.Σ.Η.Δ.Η.Σ.  του έργου  με τίτλο</w:t>
            </w:r>
            <w:r w:rsidRPr="0067416D">
              <w:rPr>
                <w:b/>
                <w:sz w:val="24"/>
                <w:szCs w:val="24"/>
              </w:rPr>
              <w:t xml:space="preserve"> </w:t>
            </w:r>
            <w:r w:rsidRPr="0067416D">
              <w:rPr>
                <w:b/>
                <w:bCs/>
                <w:sz w:val="24"/>
                <w:szCs w:val="24"/>
              </w:rPr>
              <w:t>«</w:t>
            </w:r>
            <w:r w:rsidRPr="0067416D">
              <w:rPr>
                <w:b/>
                <w:iCs/>
                <w:spacing w:val="20"/>
                <w:sz w:val="24"/>
                <w:szCs w:val="24"/>
              </w:rPr>
              <w:t xml:space="preserve">KATΑΣΚΕΥΗ ΥΠΟΓΕΙΩΝ ΑΓΩΓΩΝ ΑΡΔΕΥΣΗΣ ΤΟΕΒ ΡΑΨΑΝΗΣ» </w:t>
            </w:r>
            <w:r w:rsidRPr="0067416D">
              <w:rPr>
                <w:iCs/>
                <w:spacing w:val="20"/>
                <w:sz w:val="24"/>
                <w:szCs w:val="24"/>
              </w:rPr>
              <w:t>(α/α συστήματος:  189313).</w:t>
            </w:r>
            <w:r w:rsidRPr="0067416D">
              <w:rPr>
                <w:bCs/>
                <w:sz w:val="24"/>
                <w:szCs w:val="24"/>
              </w:rPr>
              <w:t xml:space="preserve">  </w:t>
            </w:r>
            <w:r>
              <w:rPr>
                <w:sz w:val="24"/>
                <w:szCs w:val="24"/>
              </w:rPr>
              <w:t xml:space="preserve"> </w:t>
            </w:r>
            <w:r w:rsidRPr="00DD4AF2">
              <w:rPr>
                <w:b/>
                <w:sz w:val="24"/>
                <w:szCs w:val="24"/>
              </w:rPr>
              <w:t>Προϋπολογισμού: 1.200.000,00 €</w:t>
            </w:r>
            <w:r>
              <w:rPr>
                <w:sz w:val="24"/>
                <w:szCs w:val="24"/>
              </w:rPr>
              <w:t xml:space="preserve"> </w:t>
            </w:r>
            <w:r w:rsidRPr="0067416D">
              <w:rPr>
                <w:sz w:val="24"/>
                <w:szCs w:val="24"/>
              </w:rPr>
              <w:t>Χρηματοδότηση: κωδικός ΣΑ 082/1 ΣΑΕ: 2020ΣΕ08210005</w:t>
            </w:r>
            <w:r>
              <w:rPr>
                <w:b/>
                <w:bCs/>
                <w:sz w:val="24"/>
                <w:szCs w:val="24"/>
              </w:rPr>
              <w:t xml:space="preserve"> </w:t>
            </w:r>
            <w:proofErr w:type="spellStart"/>
            <w:r>
              <w:rPr>
                <w:b/>
                <w:bCs/>
                <w:sz w:val="24"/>
                <w:szCs w:val="24"/>
              </w:rPr>
              <w:t>Εισηγ.κ.Ντάγιας</w:t>
            </w:r>
            <w:proofErr w:type="spellEnd"/>
          </w:p>
        </w:tc>
      </w:tr>
      <w:tr w:rsidR="0048504D" w:rsidTr="0048504D">
        <w:trPr>
          <w:trHeight w:val="281"/>
        </w:trPr>
        <w:tc>
          <w:tcPr>
            <w:tcW w:w="992" w:type="dxa"/>
            <w:tcBorders>
              <w:top w:val="single" w:sz="4" w:space="0" w:color="auto"/>
              <w:left w:val="single" w:sz="4" w:space="0" w:color="auto"/>
              <w:bottom w:val="single" w:sz="4" w:space="0" w:color="auto"/>
              <w:right w:val="single" w:sz="4" w:space="0" w:color="auto"/>
            </w:tcBorders>
            <w:hideMark/>
          </w:tcPr>
          <w:p w:rsidR="0048504D" w:rsidRDefault="0048504D">
            <w:pPr>
              <w:tabs>
                <w:tab w:val="left" w:pos="601"/>
              </w:tabs>
              <w:spacing w:line="276" w:lineRule="auto"/>
              <w:ind w:right="-108"/>
              <w:jc w:val="both"/>
              <w:rPr>
                <w:b/>
                <w:sz w:val="24"/>
                <w:szCs w:val="24"/>
                <w:lang w:eastAsia="en-US"/>
              </w:rPr>
            </w:pPr>
            <w:r>
              <w:rPr>
                <w:b/>
                <w:sz w:val="24"/>
                <w:szCs w:val="24"/>
                <w:lang w:eastAsia="en-US"/>
              </w:rPr>
              <w:t>Λ10</w:t>
            </w:r>
          </w:p>
        </w:tc>
        <w:tc>
          <w:tcPr>
            <w:tcW w:w="9928" w:type="dxa"/>
            <w:tcBorders>
              <w:top w:val="single" w:sz="4" w:space="0" w:color="auto"/>
              <w:left w:val="single" w:sz="4" w:space="0" w:color="auto"/>
              <w:bottom w:val="single" w:sz="4" w:space="0" w:color="auto"/>
              <w:right w:val="single" w:sz="4" w:space="0" w:color="auto"/>
            </w:tcBorders>
            <w:hideMark/>
          </w:tcPr>
          <w:p w:rsidR="0048504D" w:rsidRPr="00C67DE6" w:rsidRDefault="00C67DE6" w:rsidP="00C67DE6">
            <w:pPr>
              <w:tabs>
                <w:tab w:val="left" w:pos="-2127"/>
              </w:tabs>
              <w:jc w:val="both"/>
              <w:rPr>
                <w:sz w:val="24"/>
                <w:szCs w:val="24"/>
              </w:rPr>
            </w:pPr>
            <w:r w:rsidRPr="00C67DE6">
              <w:rPr>
                <w:sz w:val="24"/>
                <w:szCs w:val="24"/>
              </w:rPr>
              <w:t xml:space="preserve">Έγκριση </w:t>
            </w:r>
            <w:r w:rsidRPr="00C67DE6">
              <w:rPr>
                <w:b/>
                <w:sz w:val="24"/>
                <w:szCs w:val="24"/>
              </w:rPr>
              <w:t>πρακτικού (IΙ)</w:t>
            </w:r>
            <w:r w:rsidRPr="00C67DE6">
              <w:rPr>
                <w:sz w:val="24"/>
                <w:szCs w:val="24"/>
              </w:rPr>
              <w:t xml:space="preserve"> ανοικτής διαδικασίας για τη σύναψη δημόσιας σύμβασης έργου κάτω των ορίων μέσω του Ε.Σ.Η.Δ.Η.Σ. (Α/Α ΣΥΣΤΗΜΑΤΟΣ: 189309) του έργου με τίτλο </w:t>
            </w:r>
            <w:r w:rsidRPr="00C67DE6">
              <w:rPr>
                <w:bCs/>
                <w:sz w:val="24"/>
                <w:szCs w:val="24"/>
              </w:rPr>
              <w:t>«Συντήρηση, Αποκατάσταση, Βελτίωση, Ηλεκτροφωτισμός και Προμήθεια για την Σήμανση, Στηθαία Ασφάλειας του Εθνικού και Επαρχιακού Οδικού Δικτυού &amp; Αποπληρωμή – Ολοκλήρωση Έργων Περιφέρειας Θεσσαλίας (</w:t>
            </w:r>
            <w:proofErr w:type="spellStart"/>
            <w:r w:rsidRPr="00C67DE6">
              <w:rPr>
                <w:bCs/>
                <w:sz w:val="24"/>
                <w:szCs w:val="24"/>
              </w:rPr>
              <w:t>πκ</w:t>
            </w:r>
            <w:proofErr w:type="spellEnd"/>
            <w:r w:rsidRPr="00C67DE6">
              <w:rPr>
                <w:bCs/>
                <w:sz w:val="24"/>
                <w:szCs w:val="24"/>
              </w:rPr>
              <w:t xml:space="preserve"> 2013ΕΠ01700016, </w:t>
            </w:r>
            <w:r w:rsidRPr="00C67DE6">
              <w:rPr>
                <w:b/>
                <w:bCs/>
                <w:sz w:val="24"/>
                <w:szCs w:val="24"/>
              </w:rPr>
              <w:t>ΥΠΟΕΡΓΟ 8: ΑΝΤΙΚΑΤΑΣΤΑΣΗ ΣΤΕΓΗΣ ΚΤΙΡΙΟΥ ΤΕΧΝΙΚΟΥ ΕΞΟΠΛΙΣΜΟΥ ΠΕΡΙΦΕΡΕΙΑΣ ΘΕΣΣΑΛΙΑΣ»</w:t>
            </w:r>
            <w:r w:rsidRPr="00C67DE6">
              <w:rPr>
                <w:sz w:val="24"/>
                <w:szCs w:val="24"/>
              </w:rPr>
              <w:t xml:space="preserve"> </w:t>
            </w:r>
            <w:r>
              <w:rPr>
                <w:sz w:val="24"/>
                <w:szCs w:val="24"/>
              </w:rPr>
              <w:t xml:space="preserve"> </w:t>
            </w:r>
            <w:r w:rsidRPr="00C67DE6">
              <w:rPr>
                <w:b/>
                <w:sz w:val="24"/>
                <w:szCs w:val="24"/>
              </w:rPr>
              <w:t>Προϋπολογισμού: 100.000</w:t>
            </w:r>
            <w:r w:rsidRPr="00C67DE6">
              <w:rPr>
                <w:b/>
                <w:bCs/>
                <w:sz w:val="24"/>
                <w:szCs w:val="24"/>
              </w:rPr>
              <w:t>,00</w:t>
            </w:r>
            <w:r w:rsidRPr="00C67DE6">
              <w:rPr>
                <w:b/>
                <w:sz w:val="24"/>
                <w:szCs w:val="24"/>
              </w:rPr>
              <w:t>€</w:t>
            </w:r>
            <w:r w:rsidRPr="00C67DE6">
              <w:rPr>
                <w:sz w:val="24"/>
                <w:szCs w:val="24"/>
              </w:rPr>
              <w:t xml:space="preserve"> (με Φ.Π.Α.)</w:t>
            </w:r>
            <w:r>
              <w:rPr>
                <w:sz w:val="24"/>
                <w:szCs w:val="24"/>
              </w:rPr>
              <w:t xml:space="preserve"> </w:t>
            </w:r>
            <w:r w:rsidRPr="00C67DE6">
              <w:rPr>
                <w:sz w:val="24"/>
                <w:szCs w:val="24"/>
              </w:rPr>
              <w:t>Χρηματοδότηση:</w:t>
            </w:r>
            <w:r w:rsidRPr="00C67DE6">
              <w:rPr>
                <w:bCs/>
                <w:sz w:val="24"/>
                <w:szCs w:val="24"/>
              </w:rPr>
              <w:t xml:space="preserve"> ΣΑΕΠ 517, Κ.Α. 2014ΕΠ51700027</w:t>
            </w:r>
            <w:r>
              <w:rPr>
                <w:b/>
                <w:bCs/>
                <w:sz w:val="24"/>
                <w:szCs w:val="24"/>
              </w:rPr>
              <w:t xml:space="preserve"> Εισηγ.κ.Ντάγιας</w:t>
            </w:r>
          </w:p>
        </w:tc>
      </w:tr>
      <w:tr w:rsidR="0048504D" w:rsidTr="0048504D">
        <w:trPr>
          <w:trHeight w:val="281"/>
        </w:trPr>
        <w:tc>
          <w:tcPr>
            <w:tcW w:w="992" w:type="dxa"/>
            <w:tcBorders>
              <w:top w:val="single" w:sz="4" w:space="0" w:color="auto"/>
              <w:left w:val="single" w:sz="4" w:space="0" w:color="auto"/>
              <w:bottom w:val="single" w:sz="4" w:space="0" w:color="auto"/>
              <w:right w:val="single" w:sz="4" w:space="0" w:color="auto"/>
            </w:tcBorders>
            <w:hideMark/>
          </w:tcPr>
          <w:p w:rsidR="0048504D" w:rsidRDefault="0048504D">
            <w:pPr>
              <w:tabs>
                <w:tab w:val="left" w:pos="601"/>
              </w:tabs>
              <w:spacing w:line="276" w:lineRule="auto"/>
              <w:ind w:right="-108"/>
              <w:jc w:val="both"/>
              <w:rPr>
                <w:b/>
                <w:sz w:val="24"/>
                <w:szCs w:val="24"/>
                <w:lang w:eastAsia="en-US"/>
              </w:rPr>
            </w:pPr>
            <w:r>
              <w:rPr>
                <w:b/>
                <w:sz w:val="24"/>
                <w:szCs w:val="24"/>
                <w:lang w:eastAsia="en-US"/>
              </w:rPr>
              <w:t>Λ11</w:t>
            </w:r>
          </w:p>
        </w:tc>
        <w:tc>
          <w:tcPr>
            <w:tcW w:w="9928" w:type="dxa"/>
            <w:tcBorders>
              <w:top w:val="single" w:sz="4" w:space="0" w:color="auto"/>
              <w:left w:val="single" w:sz="4" w:space="0" w:color="auto"/>
              <w:bottom w:val="single" w:sz="4" w:space="0" w:color="auto"/>
              <w:right w:val="single" w:sz="4" w:space="0" w:color="auto"/>
            </w:tcBorders>
            <w:hideMark/>
          </w:tcPr>
          <w:p w:rsidR="0048504D" w:rsidRPr="00F0766F" w:rsidRDefault="00F0766F" w:rsidP="00F0766F">
            <w:pPr>
              <w:keepNext/>
              <w:jc w:val="both"/>
              <w:outlineLvl w:val="0"/>
              <w:rPr>
                <w:b/>
                <w:sz w:val="24"/>
                <w:szCs w:val="24"/>
              </w:rPr>
            </w:pPr>
            <w:r w:rsidRPr="00F0766F">
              <w:rPr>
                <w:sz w:val="24"/>
                <w:szCs w:val="24"/>
              </w:rPr>
              <w:t>Έγκριση</w:t>
            </w:r>
            <w:r w:rsidRPr="00F0766F">
              <w:rPr>
                <w:b/>
                <w:sz w:val="24"/>
                <w:szCs w:val="24"/>
              </w:rPr>
              <w:t xml:space="preserve"> 2</w:t>
            </w:r>
            <w:r w:rsidRPr="00F0766F">
              <w:rPr>
                <w:b/>
                <w:sz w:val="24"/>
                <w:szCs w:val="24"/>
                <w:vertAlign w:val="superscript"/>
              </w:rPr>
              <w:t>ου</w:t>
            </w:r>
            <w:r w:rsidRPr="00F0766F">
              <w:rPr>
                <w:b/>
                <w:sz w:val="24"/>
                <w:szCs w:val="24"/>
              </w:rPr>
              <w:t xml:space="preserve"> πρακτικού </w:t>
            </w:r>
            <w:r w:rsidRPr="00F0766F">
              <w:rPr>
                <w:sz w:val="24"/>
                <w:szCs w:val="24"/>
              </w:rPr>
              <w:t>της επιτροπής διενέργειας διαγωνισμού και ανάθεση της σύμβασης της μελέτης:</w:t>
            </w:r>
            <w:r w:rsidRPr="00F0766F">
              <w:rPr>
                <w:b/>
                <w:sz w:val="24"/>
                <w:szCs w:val="24"/>
              </w:rPr>
              <w:t xml:space="preserve"> «Τμήμα Παράκαμψη </w:t>
            </w:r>
            <w:proofErr w:type="spellStart"/>
            <w:r w:rsidRPr="00F0766F">
              <w:rPr>
                <w:b/>
                <w:sz w:val="24"/>
                <w:szCs w:val="24"/>
              </w:rPr>
              <w:t>Αγριάς</w:t>
            </w:r>
            <w:proofErr w:type="spellEnd"/>
            <w:r w:rsidRPr="00F0766F">
              <w:rPr>
                <w:b/>
                <w:sz w:val="24"/>
                <w:szCs w:val="24"/>
              </w:rPr>
              <w:t xml:space="preserve"> – </w:t>
            </w:r>
            <w:proofErr w:type="spellStart"/>
            <w:r w:rsidRPr="00F0766F">
              <w:rPr>
                <w:b/>
                <w:sz w:val="24"/>
                <w:szCs w:val="24"/>
              </w:rPr>
              <w:t>Μαλάκι</w:t>
            </w:r>
            <w:proofErr w:type="spellEnd"/>
            <w:r w:rsidRPr="00F0766F">
              <w:rPr>
                <w:b/>
                <w:sz w:val="24"/>
                <w:szCs w:val="24"/>
              </w:rPr>
              <w:t xml:space="preserve"> Χ.Θ. 0+000 – Χ.Θ. 6+780» </w:t>
            </w:r>
            <w:r w:rsidRPr="00F0766F">
              <w:rPr>
                <w:sz w:val="24"/>
                <w:szCs w:val="24"/>
              </w:rPr>
              <w:t xml:space="preserve">στον προσωρινό ανάδοχο. </w:t>
            </w:r>
            <w:r w:rsidRPr="00F0766F">
              <w:rPr>
                <w:bCs/>
                <w:sz w:val="24"/>
                <w:szCs w:val="24"/>
              </w:rPr>
              <w:t xml:space="preserve"> Προϋπολογισμός έργου: </w:t>
            </w:r>
            <w:r w:rsidRPr="00F0766F">
              <w:rPr>
                <w:b/>
                <w:bCs/>
                <w:sz w:val="24"/>
                <w:szCs w:val="24"/>
              </w:rPr>
              <w:t xml:space="preserve">977.353,06 </w:t>
            </w:r>
            <w:r w:rsidRPr="00F0766F">
              <w:rPr>
                <w:b/>
                <w:sz w:val="24"/>
                <w:szCs w:val="24"/>
              </w:rPr>
              <w:t xml:space="preserve">€ </w:t>
            </w:r>
            <w:r w:rsidRPr="00F0766F">
              <w:rPr>
                <w:bCs/>
                <w:sz w:val="24"/>
                <w:szCs w:val="24"/>
              </w:rPr>
              <w:t>(με Φ.Π.Α.)</w:t>
            </w:r>
            <w:r w:rsidRPr="00F0766F">
              <w:rPr>
                <w:b/>
                <w:sz w:val="24"/>
                <w:szCs w:val="24"/>
              </w:rPr>
              <w:t xml:space="preserve"> </w:t>
            </w:r>
            <w:r w:rsidRPr="00F0766F">
              <w:rPr>
                <w:bCs/>
                <w:sz w:val="24"/>
                <w:szCs w:val="24"/>
              </w:rPr>
              <w:t>Χρηματοδότηση:</w:t>
            </w:r>
            <w:r w:rsidRPr="00F0766F">
              <w:rPr>
                <w:rFonts w:eastAsia="Andale Sans UI"/>
                <w:b/>
                <w:kern w:val="2"/>
                <w:sz w:val="24"/>
                <w:szCs w:val="24"/>
                <w:lang w:eastAsia="zh-CN" w:bidi="en-US"/>
              </w:rPr>
              <w:t xml:space="preserve"> </w:t>
            </w:r>
            <w:r w:rsidRPr="00F0766F">
              <w:rPr>
                <w:b/>
                <w:sz w:val="24"/>
                <w:szCs w:val="24"/>
              </w:rPr>
              <w:t>ΣΑΜΠ 017  Κ.Α.:</w:t>
            </w:r>
            <w:r w:rsidRPr="00F0766F">
              <w:rPr>
                <w:rFonts w:eastAsia="Andale Sans UI"/>
                <w:b/>
                <w:bCs/>
                <w:kern w:val="2"/>
                <w:sz w:val="24"/>
                <w:szCs w:val="24"/>
                <w:lang w:eastAsia="zh-CN" w:bidi="en-US"/>
              </w:rPr>
              <w:t xml:space="preserve"> </w:t>
            </w:r>
            <w:r w:rsidRPr="00F0766F">
              <w:rPr>
                <w:b/>
                <w:sz w:val="24"/>
                <w:szCs w:val="24"/>
              </w:rPr>
              <w:t>2020ΜΠ01700003</w:t>
            </w:r>
            <w:r>
              <w:rPr>
                <w:b/>
                <w:sz w:val="24"/>
                <w:szCs w:val="24"/>
              </w:rPr>
              <w:t>.  Εισηγ.κ.Καρρά</w:t>
            </w:r>
          </w:p>
        </w:tc>
      </w:tr>
      <w:tr w:rsidR="0048504D" w:rsidTr="0048504D">
        <w:trPr>
          <w:trHeight w:val="281"/>
        </w:trPr>
        <w:tc>
          <w:tcPr>
            <w:tcW w:w="992" w:type="dxa"/>
            <w:tcBorders>
              <w:top w:val="single" w:sz="4" w:space="0" w:color="auto"/>
              <w:left w:val="single" w:sz="4" w:space="0" w:color="auto"/>
              <w:bottom w:val="single" w:sz="4" w:space="0" w:color="auto"/>
              <w:right w:val="single" w:sz="4" w:space="0" w:color="auto"/>
            </w:tcBorders>
            <w:hideMark/>
          </w:tcPr>
          <w:p w:rsidR="0048504D" w:rsidRDefault="0048504D">
            <w:pPr>
              <w:tabs>
                <w:tab w:val="left" w:pos="601"/>
              </w:tabs>
              <w:spacing w:line="276" w:lineRule="auto"/>
              <w:ind w:right="-108"/>
              <w:jc w:val="both"/>
              <w:rPr>
                <w:b/>
                <w:sz w:val="24"/>
                <w:szCs w:val="24"/>
                <w:lang w:eastAsia="en-US"/>
              </w:rPr>
            </w:pPr>
            <w:r>
              <w:rPr>
                <w:b/>
                <w:sz w:val="24"/>
                <w:szCs w:val="24"/>
                <w:lang w:eastAsia="en-US"/>
              </w:rPr>
              <w:lastRenderedPageBreak/>
              <w:t>Λ12</w:t>
            </w:r>
          </w:p>
        </w:tc>
        <w:tc>
          <w:tcPr>
            <w:tcW w:w="9928" w:type="dxa"/>
            <w:tcBorders>
              <w:top w:val="single" w:sz="4" w:space="0" w:color="auto"/>
              <w:left w:val="single" w:sz="4" w:space="0" w:color="auto"/>
              <w:bottom w:val="single" w:sz="4" w:space="0" w:color="auto"/>
              <w:right w:val="single" w:sz="4" w:space="0" w:color="auto"/>
            </w:tcBorders>
            <w:hideMark/>
          </w:tcPr>
          <w:p w:rsidR="0048504D" w:rsidRPr="001721D7" w:rsidRDefault="001721D7" w:rsidP="001721D7">
            <w:pPr>
              <w:tabs>
                <w:tab w:val="left" w:pos="-2127"/>
              </w:tabs>
              <w:jc w:val="both"/>
              <w:rPr>
                <w:b/>
                <w:bCs/>
                <w:sz w:val="24"/>
                <w:szCs w:val="24"/>
              </w:rPr>
            </w:pPr>
            <w:r w:rsidRPr="001721D7">
              <w:rPr>
                <w:sz w:val="24"/>
                <w:szCs w:val="24"/>
              </w:rPr>
              <w:t xml:space="preserve">Έγκριση των όρων της Διακήρυξης Ηλεκτρονικής Δημοπράτησης μέσω του ΕΣΗΔΗΣ, ορισμός χειριστή για την πραγματοποίηση της Ηλεκτρονικής Δημοπράτησης  και συγκρότηση της Επιτροπής Διαγωνισμού του Έργου: </w:t>
            </w:r>
            <w:r w:rsidRPr="001721D7">
              <w:rPr>
                <w:b/>
                <w:bCs/>
                <w:sz w:val="24"/>
                <w:szCs w:val="24"/>
              </w:rPr>
              <w:t xml:space="preserve">ΠΡΟΣΘΗΚΗ ΚΤΙΡΙΟΥ Ν2 ΣΤΟ ΓΕΝΙΚΟ ΝΟΣΟΚΟΜΕΙΟ ΛΑΡΙΣΑΣ (ΚΟΥΤΛΙΜΠΑΝΕΙΟ &amp; ΤΡΙΑΝΤΑΦΥΛΛΕΙΟ)» </w:t>
            </w:r>
            <w:r>
              <w:rPr>
                <w:b/>
                <w:bCs/>
                <w:sz w:val="24"/>
                <w:szCs w:val="24"/>
              </w:rPr>
              <w:t xml:space="preserve"> </w:t>
            </w:r>
            <w:r w:rsidRPr="001721D7">
              <w:rPr>
                <w:b/>
                <w:sz w:val="24"/>
                <w:szCs w:val="24"/>
              </w:rPr>
              <w:t>Προϋπολογισμού: 13.800.000,00</w:t>
            </w:r>
            <w:r w:rsidRPr="001721D7">
              <w:rPr>
                <w:sz w:val="24"/>
                <w:szCs w:val="24"/>
              </w:rPr>
              <w:t xml:space="preserve"> </w:t>
            </w:r>
            <w:proofErr w:type="spellStart"/>
            <w:r w:rsidRPr="001721D7">
              <w:rPr>
                <w:sz w:val="24"/>
                <w:szCs w:val="24"/>
              </w:rPr>
              <w:t>€Χρηματοδότηση</w:t>
            </w:r>
            <w:proofErr w:type="spellEnd"/>
            <w:r w:rsidRPr="001721D7">
              <w:rPr>
                <w:sz w:val="24"/>
                <w:szCs w:val="24"/>
              </w:rPr>
              <w:t xml:space="preserve">: ΕΠΑ Κ.Α. </w:t>
            </w:r>
            <w:r w:rsidRPr="001721D7">
              <w:rPr>
                <w:iCs/>
                <w:sz w:val="24"/>
                <w:szCs w:val="24"/>
              </w:rPr>
              <w:t>2022ΝΠ31700007</w:t>
            </w:r>
            <w:r>
              <w:rPr>
                <w:b/>
                <w:bCs/>
                <w:sz w:val="24"/>
                <w:szCs w:val="24"/>
              </w:rPr>
              <w:t xml:space="preserve"> </w:t>
            </w:r>
            <w:proofErr w:type="spellStart"/>
            <w:r>
              <w:rPr>
                <w:b/>
                <w:bCs/>
                <w:sz w:val="24"/>
                <w:szCs w:val="24"/>
              </w:rPr>
              <w:t>Εισηγ.κ.Ντάγιας</w:t>
            </w:r>
            <w:proofErr w:type="spellEnd"/>
          </w:p>
        </w:tc>
      </w:tr>
      <w:tr w:rsidR="0048504D" w:rsidTr="0048504D">
        <w:trPr>
          <w:trHeight w:val="281"/>
        </w:trPr>
        <w:tc>
          <w:tcPr>
            <w:tcW w:w="992" w:type="dxa"/>
            <w:tcBorders>
              <w:top w:val="single" w:sz="4" w:space="0" w:color="auto"/>
              <w:left w:val="single" w:sz="4" w:space="0" w:color="auto"/>
              <w:bottom w:val="single" w:sz="4" w:space="0" w:color="auto"/>
              <w:right w:val="single" w:sz="4" w:space="0" w:color="auto"/>
            </w:tcBorders>
            <w:hideMark/>
          </w:tcPr>
          <w:p w:rsidR="0048504D" w:rsidRDefault="0048504D">
            <w:pPr>
              <w:tabs>
                <w:tab w:val="left" w:pos="601"/>
              </w:tabs>
              <w:spacing w:line="276" w:lineRule="auto"/>
              <w:ind w:right="-108"/>
              <w:jc w:val="both"/>
              <w:rPr>
                <w:b/>
                <w:sz w:val="24"/>
                <w:szCs w:val="24"/>
                <w:lang w:eastAsia="en-US"/>
              </w:rPr>
            </w:pPr>
            <w:r>
              <w:rPr>
                <w:b/>
                <w:sz w:val="24"/>
                <w:szCs w:val="24"/>
                <w:lang w:eastAsia="en-US"/>
              </w:rPr>
              <w:t>Λ13</w:t>
            </w:r>
          </w:p>
        </w:tc>
        <w:tc>
          <w:tcPr>
            <w:tcW w:w="9928" w:type="dxa"/>
            <w:tcBorders>
              <w:top w:val="single" w:sz="4" w:space="0" w:color="auto"/>
              <w:left w:val="single" w:sz="4" w:space="0" w:color="auto"/>
              <w:bottom w:val="single" w:sz="4" w:space="0" w:color="auto"/>
              <w:right w:val="single" w:sz="4" w:space="0" w:color="auto"/>
            </w:tcBorders>
            <w:hideMark/>
          </w:tcPr>
          <w:p w:rsidR="0048504D" w:rsidRPr="00865A9B" w:rsidRDefault="00865A9B">
            <w:pPr>
              <w:spacing w:line="276" w:lineRule="auto"/>
              <w:jc w:val="both"/>
              <w:rPr>
                <w:b/>
                <w:sz w:val="24"/>
                <w:szCs w:val="24"/>
                <w:lang w:eastAsia="en-US"/>
              </w:rPr>
            </w:pPr>
            <w:r w:rsidRPr="00865A9B">
              <w:rPr>
                <w:b/>
                <w:bCs/>
                <w:sz w:val="24"/>
                <w:szCs w:val="24"/>
              </w:rPr>
              <w:t xml:space="preserve">Επιστροφή ποσών λόγω μη χρήσης παραβόλων. </w:t>
            </w:r>
            <w:proofErr w:type="spellStart"/>
            <w:r w:rsidRPr="00865A9B">
              <w:rPr>
                <w:b/>
                <w:bCs/>
                <w:sz w:val="24"/>
                <w:szCs w:val="24"/>
              </w:rPr>
              <w:t>Εισηγ.κ.Μηχαλές</w:t>
            </w:r>
            <w:proofErr w:type="spellEnd"/>
          </w:p>
        </w:tc>
      </w:tr>
      <w:tr w:rsidR="0048504D" w:rsidTr="0048504D">
        <w:trPr>
          <w:trHeight w:val="281"/>
        </w:trPr>
        <w:tc>
          <w:tcPr>
            <w:tcW w:w="992" w:type="dxa"/>
            <w:tcBorders>
              <w:top w:val="single" w:sz="4" w:space="0" w:color="auto"/>
              <w:left w:val="single" w:sz="4" w:space="0" w:color="auto"/>
              <w:bottom w:val="single" w:sz="4" w:space="0" w:color="auto"/>
              <w:right w:val="single" w:sz="4" w:space="0" w:color="auto"/>
            </w:tcBorders>
            <w:hideMark/>
          </w:tcPr>
          <w:p w:rsidR="0048504D" w:rsidRDefault="0048504D">
            <w:pPr>
              <w:tabs>
                <w:tab w:val="left" w:pos="601"/>
              </w:tabs>
              <w:spacing w:line="276" w:lineRule="auto"/>
              <w:ind w:right="-108"/>
              <w:jc w:val="both"/>
              <w:rPr>
                <w:b/>
                <w:sz w:val="24"/>
                <w:szCs w:val="24"/>
                <w:lang w:eastAsia="en-US"/>
              </w:rPr>
            </w:pPr>
            <w:r>
              <w:rPr>
                <w:b/>
                <w:sz w:val="24"/>
                <w:szCs w:val="24"/>
                <w:lang w:eastAsia="en-US"/>
              </w:rPr>
              <w:t>Λ14</w:t>
            </w:r>
          </w:p>
        </w:tc>
        <w:tc>
          <w:tcPr>
            <w:tcW w:w="9928" w:type="dxa"/>
            <w:tcBorders>
              <w:top w:val="single" w:sz="4" w:space="0" w:color="auto"/>
              <w:left w:val="single" w:sz="4" w:space="0" w:color="auto"/>
              <w:bottom w:val="single" w:sz="4" w:space="0" w:color="auto"/>
              <w:right w:val="single" w:sz="4" w:space="0" w:color="auto"/>
            </w:tcBorders>
            <w:hideMark/>
          </w:tcPr>
          <w:p w:rsidR="0048504D" w:rsidRPr="002F6A32" w:rsidRDefault="002F6A32" w:rsidP="002F6A32">
            <w:pPr>
              <w:autoSpaceDE w:val="0"/>
              <w:autoSpaceDN w:val="0"/>
              <w:adjustRightInd w:val="0"/>
              <w:jc w:val="both"/>
              <w:rPr>
                <w:rFonts w:ascii="TrebuchetMS-Bold" w:eastAsiaTheme="minorHAnsi" w:hAnsi="TrebuchetMS-Bold" w:cs="TrebuchetMS-Bold"/>
                <w:b/>
                <w:bCs/>
                <w:sz w:val="24"/>
                <w:szCs w:val="24"/>
                <w:lang w:eastAsia="en-US"/>
              </w:rPr>
            </w:pPr>
            <w:r w:rsidRPr="002F6A32">
              <w:rPr>
                <w:rFonts w:ascii="TrebuchetMS-Bold" w:eastAsiaTheme="minorHAnsi" w:hAnsi="TrebuchetMS-Bold" w:cs="TrebuchetMS-Bold"/>
                <w:b/>
                <w:bCs/>
                <w:sz w:val="24"/>
                <w:szCs w:val="24"/>
                <w:lang w:eastAsia="en-US"/>
              </w:rPr>
              <w:t>Έγκριση δαπάνης και όρων διενέργειας τακτικού ηλεκτρονικού διαγωνισμού (07/2022) προμήθειας καυσίμων και λιπαντικών της Π.Ε. Λάρισας για ένα έτος</w:t>
            </w:r>
            <w:r>
              <w:rPr>
                <w:rFonts w:ascii="TrebuchetMS-Bold" w:eastAsiaTheme="minorHAnsi" w:hAnsi="TrebuchetMS-Bold" w:cs="TrebuchetMS-Bold"/>
                <w:b/>
                <w:bCs/>
                <w:sz w:val="24"/>
                <w:szCs w:val="24"/>
                <w:lang w:eastAsia="en-US"/>
              </w:rPr>
              <w:t xml:space="preserve">. </w:t>
            </w:r>
            <w:r w:rsidRPr="00865A9B">
              <w:rPr>
                <w:b/>
                <w:bCs/>
                <w:sz w:val="24"/>
                <w:szCs w:val="24"/>
              </w:rPr>
              <w:t xml:space="preserve"> </w:t>
            </w:r>
            <w:proofErr w:type="spellStart"/>
            <w:r w:rsidRPr="00865A9B">
              <w:rPr>
                <w:b/>
                <w:bCs/>
                <w:sz w:val="24"/>
                <w:szCs w:val="24"/>
              </w:rPr>
              <w:t>Εισηγ.κ.Μηχαλές</w:t>
            </w:r>
            <w:proofErr w:type="spellEnd"/>
          </w:p>
        </w:tc>
      </w:tr>
      <w:tr w:rsidR="00865A9B" w:rsidTr="00865A9B">
        <w:trPr>
          <w:trHeight w:val="281"/>
        </w:trPr>
        <w:tc>
          <w:tcPr>
            <w:tcW w:w="992" w:type="dxa"/>
            <w:tcBorders>
              <w:top w:val="single" w:sz="4" w:space="0" w:color="auto"/>
              <w:left w:val="single" w:sz="4" w:space="0" w:color="auto"/>
              <w:bottom w:val="single" w:sz="4" w:space="0" w:color="auto"/>
              <w:right w:val="single" w:sz="4" w:space="0" w:color="auto"/>
            </w:tcBorders>
            <w:hideMark/>
          </w:tcPr>
          <w:p w:rsidR="00865A9B" w:rsidRDefault="00865A9B" w:rsidP="005C21F4">
            <w:pPr>
              <w:tabs>
                <w:tab w:val="left" w:pos="601"/>
              </w:tabs>
              <w:spacing w:line="276" w:lineRule="auto"/>
              <w:ind w:right="-108"/>
              <w:jc w:val="both"/>
              <w:rPr>
                <w:b/>
                <w:sz w:val="24"/>
                <w:szCs w:val="24"/>
                <w:lang w:eastAsia="en-US"/>
              </w:rPr>
            </w:pPr>
            <w:r>
              <w:rPr>
                <w:b/>
                <w:sz w:val="24"/>
                <w:szCs w:val="24"/>
                <w:lang w:eastAsia="en-US"/>
              </w:rPr>
              <w:t>Λ15</w:t>
            </w:r>
          </w:p>
        </w:tc>
        <w:tc>
          <w:tcPr>
            <w:tcW w:w="9928" w:type="dxa"/>
            <w:tcBorders>
              <w:top w:val="single" w:sz="4" w:space="0" w:color="auto"/>
              <w:left w:val="single" w:sz="4" w:space="0" w:color="auto"/>
              <w:bottom w:val="single" w:sz="4" w:space="0" w:color="auto"/>
              <w:right w:val="single" w:sz="4" w:space="0" w:color="auto"/>
            </w:tcBorders>
            <w:hideMark/>
          </w:tcPr>
          <w:p w:rsidR="00865A9B" w:rsidRPr="000217B2" w:rsidRDefault="000217B2" w:rsidP="000217B2">
            <w:pPr>
              <w:keepNext/>
              <w:jc w:val="both"/>
              <w:outlineLvl w:val="0"/>
              <w:rPr>
                <w:b/>
                <w:bCs/>
                <w:sz w:val="24"/>
                <w:szCs w:val="24"/>
                <w:lang w:eastAsia="en-US"/>
              </w:rPr>
            </w:pPr>
            <w:r w:rsidRPr="000217B2">
              <w:rPr>
                <w:sz w:val="24"/>
                <w:szCs w:val="24"/>
              </w:rPr>
              <w:t>ΕΓΚΡΙΣΗ ΗΛΕΚΤΡΟΝΙΚΟΥ ΑΝΟΙΚΤΟΥ ΔΗΜΟΣΙΟΥ ΔΙΕΘΝΟΥΣ ΔΙΑΓΩΝΙΣΜΟΥ ΓΙΑ ΤΗΝ ΑΝΑΘΕΣΗ ΥΛΟΠΟΙΗΣΗΣ ΤΟΥ ΕΡΓΟΥ:</w:t>
            </w:r>
            <w:r w:rsidRPr="000217B2">
              <w:rPr>
                <w:b/>
                <w:sz w:val="24"/>
                <w:szCs w:val="24"/>
              </w:rPr>
              <w:t xml:space="preserve"> “ΦΥΣΙΚΟΣ ΕΛΕΓΧΟΣ – ΠΕΡΙΟΡΙΣΜΟΣ ΕΠΙΒΛΑΒΩΝ ΤΡΩΚΤΙΚΩΝ ΓΙΑ ΤΗ ΓΕΩΡΓΙΑ ΜΕΣΩ ΤΗΣ ΔΙΑΧΕΙΡΙΣΗΣ ΑΡΠΑΚΤΙΚΩΝ ΠΤΗΝΩΝ”, ΒΑΣΕΙ ΤΗΣ ΠΡΟΓΡΑΜΜΑΤΙΚΗΣ ΣΥΜΒΑΣΗΣ ΠΟΥ ΕΧΕΙ ΥΠΟΓΡΑΨΕΙ Η ΠΕΡΙΦΕΡΕΙΑ ΘΕΣΣΑΛΙΑΣ ΣΕ ΣΥΝΕΡΓΑΣΙΑ ΜΕ 9 ΔΗΜΟΥΣ ΑΚΟΜΗ, ΤΟ ΔΗΜΟ ΛΑΡΙΣΑΣ, ΑΓΙΑΣ, ΚΙΛΕΛΕΡ, ΤΕΜΠΩΝ, ΤΥΡΝΑΒΟΥ, ΕΛΑΣΣΟΝΑΣ, ΡΗΓΑ ΦΕΡΑΙΟΥ, ΣΟΦΑΔΩΝ, ΦΑΡΣΑΛΩΝ. </w:t>
            </w:r>
            <w:proofErr w:type="spellStart"/>
            <w:r w:rsidRPr="000217B2">
              <w:rPr>
                <w:b/>
                <w:sz w:val="24"/>
                <w:szCs w:val="24"/>
              </w:rPr>
              <w:t>Εισηγ.κ.Καλφούντζος</w:t>
            </w:r>
            <w:proofErr w:type="spellEnd"/>
            <w:r w:rsidRPr="000217B2">
              <w:rPr>
                <w:b/>
                <w:sz w:val="24"/>
                <w:szCs w:val="24"/>
              </w:rPr>
              <w:t xml:space="preserve"> </w:t>
            </w:r>
          </w:p>
        </w:tc>
      </w:tr>
      <w:tr w:rsidR="00171148" w:rsidTr="00171148">
        <w:trPr>
          <w:trHeight w:val="281"/>
        </w:trPr>
        <w:tc>
          <w:tcPr>
            <w:tcW w:w="992" w:type="dxa"/>
            <w:tcBorders>
              <w:top w:val="single" w:sz="4" w:space="0" w:color="auto"/>
              <w:left w:val="single" w:sz="4" w:space="0" w:color="auto"/>
              <w:bottom w:val="single" w:sz="4" w:space="0" w:color="auto"/>
              <w:right w:val="single" w:sz="4" w:space="0" w:color="auto"/>
            </w:tcBorders>
            <w:hideMark/>
          </w:tcPr>
          <w:p w:rsidR="00171148" w:rsidRPr="00171148" w:rsidRDefault="00171148" w:rsidP="0087076A">
            <w:pPr>
              <w:tabs>
                <w:tab w:val="left" w:pos="601"/>
              </w:tabs>
              <w:spacing w:line="276" w:lineRule="auto"/>
              <w:ind w:right="-108"/>
              <w:jc w:val="both"/>
              <w:rPr>
                <w:b/>
                <w:sz w:val="24"/>
                <w:szCs w:val="24"/>
                <w:lang w:val="en-US" w:eastAsia="en-US"/>
              </w:rPr>
            </w:pPr>
            <w:r>
              <w:rPr>
                <w:b/>
                <w:sz w:val="24"/>
                <w:szCs w:val="24"/>
                <w:lang w:eastAsia="en-US"/>
              </w:rPr>
              <w:t>Λ1</w:t>
            </w:r>
            <w:r>
              <w:rPr>
                <w:b/>
                <w:sz w:val="24"/>
                <w:szCs w:val="24"/>
                <w:lang w:val="en-US" w:eastAsia="en-US"/>
              </w:rPr>
              <w:t>6</w:t>
            </w:r>
          </w:p>
        </w:tc>
        <w:tc>
          <w:tcPr>
            <w:tcW w:w="9928" w:type="dxa"/>
            <w:tcBorders>
              <w:top w:val="single" w:sz="4" w:space="0" w:color="auto"/>
              <w:left w:val="single" w:sz="4" w:space="0" w:color="auto"/>
              <w:bottom w:val="single" w:sz="4" w:space="0" w:color="auto"/>
              <w:right w:val="single" w:sz="4" w:space="0" w:color="auto"/>
            </w:tcBorders>
            <w:hideMark/>
          </w:tcPr>
          <w:p w:rsidR="00171148" w:rsidRPr="00171148" w:rsidRDefault="00247FF0" w:rsidP="0087076A">
            <w:pPr>
              <w:keepNext/>
              <w:jc w:val="both"/>
              <w:outlineLvl w:val="0"/>
              <w:rPr>
                <w:sz w:val="24"/>
                <w:szCs w:val="24"/>
              </w:rPr>
            </w:pPr>
            <w:r w:rsidRPr="00247FF0">
              <w:rPr>
                <w:b/>
                <w:sz w:val="24"/>
                <w:szCs w:val="24"/>
              </w:rPr>
              <w:t>Έγκριση αποζ</w:t>
            </w:r>
            <w:r w:rsidR="00A16C1A">
              <w:rPr>
                <w:b/>
                <w:sz w:val="24"/>
                <w:szCs w:val="24"/>
              </w:rPr>
              <w:t>ημίωσης δαπανών μετακίνησης των</w:t>
            </w:r>
            <w:r w:rsidRPr="00247FF0">
              <w:rPr>
                <w:b/>
                <w:sz w:val="24"/>
                <w:szCs w:val="24"/>
              </w:rPr>
              <w:t xml:space="preserve">: α) </w:t>
            </w:r>
            <w:proofErr w:type="spellStart"/>
            <w:r w:rsidRPr="00247FF0">
              <w:rPr>
                <w:b/>
                <w:sz w:val="24"/>
                <w:szCs w:val="24"/>
              </w:rPr>
              <w:t>Αντιπεριφερειάρχη</w:t>
            </w:r>
            <w:proofErr w:type="spellEnd"/>
            <w:r w:rsidRPr="00247FF0">
              <w:rPr>
                <w:b/>
                <w:sz w:val="24"/>
                <w:szCs w:val="24"/>
              </w:rPr>
              <w:t xml:space="preserve"> Τουρισμού – Πολιτισμού Περιφέρειας Θεσσαλίας, β) Περιφερειακού Συμβούλου Περιφέρειας Θεσσα</w:t>
            </w:r>
            <w:r w:rsidR="00292C8A">
              <w:rPr>
                <w:b/>
                <w:sz w:val="24"/>
                <w:szCs w:val="24"/>
              </w:rPr>
              <w:t>λ</w:t>
            </w:r>
            <w:r w:rsidRPr="00247FF0">
              <w:rPr>
                <w:b/>
                <w:sz w:val="24"/>
                <w:szCs w:val="24"/>
              </w:rPr>
              <w:t>ίας &amp; β) Υπαλλήλου της Δ/νσης Τουρισμού – Πολιτισμού &amp; Αθλητισμού της Περιφέρειας Θεσσαλίας σε εκθέσεις του εξωτερικού</w:t>
            </w:r>
            <w:r>
              <w:rPr>
                <w:b/>
              </w:rPr>
              <w:t xml:space="preserve">. </w:t>
            </w:r>
            <w:proofErr w:type="spellStart"/>
            <w:r w:rsidRPr="00247FF0">
              <w:rPr>
                <w:b/>
                <w:sz w:val="24"/>
                <w:szCs w:val="24"/>
              </w:rPr>
              <w:t>Εισηγ.κ.Πατουλιώτης</w:t>
            </w:r>
            <w:proofErr w:type="spellEnd"/>
            <w:r>
              <w:rPr>
                <w:b/>
              </w:rPr>
              <w:t xml:space="preserve"> </w:t>
            </w:r>
          </w:p>
        </w:tc>
      </w:tr>
      <w:tr w:rsidR="00171148" w:rsidTr="00171148">
        <w:trPr>
          <w:trHeight w:val="281"/>
        </w:trPr>
        <w:tc>
          <w:tcPr>
            <w:tcW w:w="992" w:type="dxa"/>
            <w:tcBorders>
              <w:top w:val="single" w:sz="4" w:space="0" w:color="auto"/>
              <w:left w:val="single" w:sz="4" w:space="0" w:color="auto"/>
              <w:bottom w:val="single" w:sz="4" w:space="0" w:color="auto"/>
              <w:right w:val="single" w:sz="4" w:space="0" w:color="auto"/>
            </w:tcBorders>
            <w:hideMark/>
          </w:tcPr>
          <w:p w:rsidR="00171148" w:rsidRPr="00247FF0" w:rsidRDefault="00171148" w:rsidP="0087076A">
            <w:pPr>
              <w:tabs>
                <w:tab w:val="left" w:pos="601"/>
              </w:tabs>
              <w:spacing w:line="276" w:lineRule="auto"/>
              <w:ind w:right="-108"/>
              <w:jc w:val="both"/>
              <w:rPr>
                <w:b/>
                <w:sz w:val="24"/>
                <w:szCs w:val="24"/>
                <w:lang w:eastAsia="en-US"/>
              </w:rPr>
            </w:pPr>
            <w:r>
              <w:rPr>
                <w:b/>
                <w:sz w:val="24"/>
                <w:szCs w:val="24"/>
                <w:lang w:eastAsia="en-US"/>
              </w:rPr>
              <w:t>Λ1</w:t>
            </w:r>
            <w:r w:rsidRPr="00247FF0">
              <w:rPr>
                <w:b/>
                <w:sz w:val="24"/>
                <w:szCs w:val="24"/>
                <w:lang w:eastAsia="en-US"/>
              </w:rPr>
              <w:t>7</w:t>
            </w:r>
          </w:p>
        </w:tc>
        <w:tc>
          <w:tcPr>
            <w:tcW w:w="9928" w:type="dxa"/>
            <w:tcBorders>
              <w:top w:val="single" w:sz="4" w:space="0" w:color="auto"/>
              <w:left w:val="single" w:sz="4" w:space="0" w:color="auto"/>
              <w:bottom w:val="single" w:sz="4" w:space="0" w:color="auto"/>
              <w:right w:val="single" w:sz="4" w:space="0" w:color="auto"/>
            </w:tcBorders>
            <w:hideMark/>
          </w:tcPr>
          <w:p w:rsidR="00723EA9" w:rsidRPr="00723EA9" w:rsidRDefault="00723EA9" w:rsidP="00723EA9">
            <w:pPr>
              <w:jc w:val="both"/>
              <w:rPr>
                <w:sz w:val="24"/>
                <w:szCs w:val="24"/>
              </w:rPr>
            </w:pPr>
            <w:r w:rsidRPr="00723EA9">
              <w:rPr>
                <w:sz w:val="24"/>
                <w:szCs w:val="24"/>
              </w:rPr>
              <w:t xml:space="preserve">Έγκριση πρακτικού και κατακύρωση αποτελέσματος (ανάθεση σύμβασης) διαδικασίας με διαπραγμάτευση με περιορισμένο αριθμό οικονομικών φορέων χωρίς προηγούμενη δημοσίευση (σύμφωνα με τα άρθρα 32§2γ &amp; 32Α του Ν.4412/2016 όπως αντικαταστάθηκαν από το άρθρο 2 του Ν.4782/2021) για την επιλογή αναδόχου του Έργου: </w:t>
            </w:r>
            <w:r w:rsidRPr="00723EA9">
              <w:rPr>
                <w:b/>
                <w:sz w:val="24"/>
                <w:szCs w:val="24"/>
              </w:rPr>
              <w:t>«</w:t>
            </w:r>
            <w:r w:rsidRPr="00723EA9">
              <w:rPr>
                <w:b/>
                <w:bCs/>
                <w:sz w:val="24"/>
                <w:szCs w:val="24"/>
              </w:rPr>
              <w:t>ΑΠΟΚΑΤΑΣΤΑΣΗ ΟΔΟΥ ΜΕΣΟΧΩΡΙ – ΒΛΑΧΟΓΙΑΝΝΙ – ΒΑΡΚΟΣ ΜΕΤΑ ΤΟ ΣΕΙΣΜΟ ΤΗΣ 03.03.2021</w:t>
            </w:r>
            <w:r w:rsidRPr="00723EA9">
              <w:rPr>
                <w:b/>
                <w:sz w:val="24"/>
                <w:szCs w:val="24"/>
              </w:rPr>
              <w:t>».</w:t>
            </w:r>
            <w:r w:rsidRPr="00723EA9">
              <w:rPr>
                <w:sz w:val="24"/>
                <w:szCs w:val="24"/>
              </w:rPr>
              <w:t xml:space="preserve"> </w:t>
            </w:r>
          </w:p>
          <w:p w:rsidR="00723EA9" w:rsidRPr="00723EA9" w:rsidRDefault="00723EA9" w:rsidP="00723EA9">
            <w:pPr>
              <w:jc w:val="both"/>
              <w:rPr>
                <w:sz w:val="24"/>
                <w:szCs w:val="24"/>
              </w:rPr>
            </w:pPr>
            <w:r w:rsidRPr="00723EA9">
              <w:rPr>
                <w:sz w:val="24"/>
                <w:szCs w:val="24"/>
              </w:rPr>
              <w:t xml:space="preserve">Προϋπολογισμού: </w:t>
            </w:r>
            <w:hyperlink r:id="rId7" w:history="1">
              <w:r w:rsidRPr="00723EA9">
                <w:rPr>
                  <w:rStyle w:val="-"/>
                  <w:sz w:val="24"/>
                  <w:szCs w:val="24"/>
                </w:rPr>
                <w:t>1.000.000,00</w:t>
              </w:r>
            </w:hyperlink>
            <w:r w:rsidRPr="00723EA9">
              <w:rPr>
                <w:sz w:val="24"/>
                <w:szCs w:val="24"/>
              </w:rPr>
              <w:t>€</w:t>
            </w:r>
          </w:p>
          <w:p w:rsidR="00171148" w:rsidRPr="003B138D" w:rsidRDefault="00723EA9" w:rsidP="003B138D">
            <w:pPr>
              <w:jc w:val="both"/>
              <w:rPr>
                <w:rFonts w:ascii="Arial" w:hAnsi="Arial" w:cs="Arial"/>
                <w:b/>
                <w:sz w:val="24"/>
                <w:szCs w:val="24"/>
              </w:rPr>
            </w:pPr>
            <w:r w:rsidRPr="00723EA9">
              <w:rPr>
                <w:sz w:val="24"/>
                <w:szCs w:val="24"/>
              </w:rPr>
              <w:t>Χρηματοδότηση: ΣΑΕΠ055, Κ.Α. 2003ΣΕ05500005 (ΥΠΟΕΡΓΟ 2)</w:t>
            </w:r>
            <w:r>
              <w:rPr>
                <w:rFonts w:ascii="Arial" w:hAnsi="Arial" w:cs="Arial"/>
                <w:b/>
                <w:sz w:val="24"/>
                <w:szCs w:val="24"/>
              </w:rPr>
              <w:t xml:space="preserve"> </w:t>
            </w:r>
            <w:proofErr w:type="spellStart"/>
            <w:r>
              <w:rPr>
                <w:b/>
                <w:bCs/>
                <w:sz w:val="24"/>
                <w:szCs w:val="24"/>
              </w:rPr>
              <w:t>Εισηγ.κ.Ντάγιας</w:t>
            </w:r>
            <w:proofErr w:type="spellEnd"/>
          </w:p>
        </w:tc>
      </w:tr>
      <w:tr w:rsidR="009651DB" w:rsidTr="009651DB">
        <w:trPr>
          <w:trHeight w:val="281"/>
        </w:trPr>
        <w:tc>
          <w:tcPr>
            <w:tcW w:w="992" w:type="dxa"/>
            <w:tcBorders>
              <w:top w:val="single" w:sz="4" w:space="0" w:color="auto"/>
              <w:left w:val="single" w:sz="4" w:space="0" w:color="auto"/>
              <w:bottom w:val="single" w:sz="4" w:space="0" w:color="auto"/>
              <w:right w:val="single" w:sz="4" w:space="0" w:color="auto"/>
            </w:tcBorders>
            <w:hideMark/>
          </w:tcPr>
          <w:p w:rsidR="009651DB" w:rsidRPr="00247FF0" w:rsidRDefault="009651DB" w:rsidP="00814245">
            <w:pPr>
              <w:tabs>
                <w:tab w:val="left" w:pos="601"/>
              </w:tabs>
              <w:spacing w:line="276" w:lineRule="auto"/>
              <w:ind w:right="-108"/>
              <w:jc w:val="both"/>
              <w:rPr>
                <w:b/>
                <w:sz w:val="24"/>
                <w:szCs w:val="24"/>
                <w:lang w:eastAsia="en-US"/>
              </w:rPr>
            </w:pPr>
            <w:r>
              <w:rPr>
                <w:b/>
                <w:sz w:val="24"/>
                <w:szCs w:val="24"/>
                <w:lang w:eastAsia="en-US"/>
              </w:rPr>
              <w:t>Λ18</w:t>
            </w:r>
          </w:p>
        </w:tc>
        <w:tc>
          <w:tcPr>
            <w:tcW w:w="9928" w:type="dxa"/>
            <w:tcBorders>
              <w:top w:val="single" w:sz="4" w:space="0" w:color="auto"/>
              <w:left w:val="single" w:sz="4" w:space="0" w:color="auto"/>
              <w:bottom w:val="single" w:sz="4" w:space="0" w:color="auto"/>
              <w:right w:val="single" w:sz="4" w:space="0" w:color="auto"/>
            </w:tcBorders>
            <w:hideMark/>
          </w:tcPr>
          <w:p w:rsidR="009651DB" w:rsidRPr="009651DB" w:rsidRDefault="009651DB" w:rsidP="009651DB">
            <w:pPr>
              <w:ind w:right="42"/>
              <w:jc w:val="both"/>
              <w:rPr>
                <w:color w:val="000000"/>
                <w:sz w:val="24"/>
                <w:szCs w:val="24"/>
                <w:shd w:val="clear" w:color="auto" w:fill="FDFCFA"/>
              </w:rPr>
            </w:pPr>
            <w:r w:rsidRPr="009651DB">
              <w:rPr>
                <w:b/>
                <w:sz w:val="24"/>
                <w:szCs w:val="24"/>
              </w:rPr>
              <w:t>Ανάδειξη προσωρινού αναδόχου (μειοδότη) στο πλαίσιο του ανοικτού ηλεκτρονικού διαγωνισμού για τη φύλαξη δομών της Π.Ε. Λάρισας (03/2022)</w:t>
            </w:r>
            <w:r>
              <w:rPr>
                <w:b/>
                <w:sz w:val="24"/>
                <w:szCs w:val="24"/>
              </w:rPr>
              <w:t>. Εισηγ.κ.Μηχαλές</w:t>
            </w:r>
          </w:p>
        </w:tc>
      </w:tr>
    </w:tbl>
    <w:p w:rsidR="0048504D" w:rsidRDefault="0048504D" w:rsidP="0048504D">
      <w:pPr>
        <w:ind w:right="42"/>
        <w:jc w:val="center"/>
        <w:rPr>
          <w:rFonts w:ascii="Arial" w:hAnsi="Arial" w:cs="Arial"/>
          <w:color w:val="000000"/>
          <w:shd w:val="clear" w:color="auto" w:fill="FDFCFA"/>
        </w:rPr>
      </w:pPr>
    </w:p>
    <w:p w:rsidR="0048504D" w:rsidRPr="00E8388B" w:rsidRDefault="0048504D" w:rsidP="0048504D">
      <w:pPr>
        <w:ind w:right="42"/>
        <w:jc w:val="center"/>
        <w:rPr>
          <w:rFonts w:ascii="Arial" w:hAnsi="Arial" w:cs="Arial"/>
          <w:color w:val="000000"/>
          <w:shd w:val="clear" w:color="auto" w:fill="FDFCFA"/>
        </w:rPr>
      </w:pPr>
    </w:p>
    <w:p w:rsidR="0050697F" w:rsidRPr="00E8388B" w:rsidRDefault="0050697F" w:rsidP="0048504D">
      <w:pPr>
        <w:ind w:right="42"/>
        <w:jc w:val="center"/>
        <w:rPr>
          <w:rFonts w:ascii="Arial" w:hAnsi="Arial" w:cs="Arial"/>
          <w:color w:val="000000"/>
          <w:shd w:val="clear" w:color="auto" w:fill="FDFCFA"/>
        </w:rPr>
      </w:pPr>
    </w:p>
    <w:p w:rsidR="0048504D" w:rsidRDefault="0048504D" w:rsidP="0048504D">
      <w:pPr>
        <w:tabs>
          <w:tab w:val="left" w:pos="0"/>
        </w:tabs>
        <w:ind w:left="113" w:right="-1054"/>
        <w:jc w:val="center"/>
        <w:rPr>
          <w:b/>
          <w:sz w:val="28"/>
          <w:szCs w:val="28"/>
          <w:u w:val="single"/>
        </w:rPr>
      </w:pPr>
      <w:r>
        <w:rPr>
          <w:b/>
          <w:sz w:val="28"/>
          <w:szCs w:val="28"/>
          <w:u w:val="single"/>
        </w:rPr>
        <w:t>ΠΕΡΙΦΕΡΕΙΑΚΗ ΕΝΟΤΗΤΑ ΜΑΓΝΗΣΙΑΣ &amp; ΣΠΟΡΑΔΩΝ</w:t>
      </w:r>
    </w:p>
    <w:p w:rsidR="0048504D" w:rsidRDefault="0048504D" w:rsidP="0048504D">
      <w:pPr>
        <w:tabs>
          <w:tab w:val="left" w:pos="0"/>
        </w:tabs>
        <w:ind w:left="113" w:right="-1054"/>
        <w:jc w:val="center"/>
        <w:rPr>
          <w:b/>
          <w:sz w:val="28"/>
          <w:szCs w:val="28"/>
          <w:u w:val="single"/>
        </w:rPr>
      </w:pPr>
    </w:p>
    <w:tbl>
      <w:tblPr>
        <w:tblW w:w="10925" w:type="dxa"/>
        <w:tblInd w:w="-1168" w:type="dxa"/>
        <w:tblLayout w:type="fixed"/>
        <w:tblLook w:val="04A0"/>
      </w:tblPr>
      <w:tblGrid>
        <w:gridCol w:w="982"/>
        <w:gridCol w:w="9943"/>
      </w:tblGrid>
      <w:tr w:rsidR="0050697F" w:rsidTr="00C86A58">
        <w:tc>
          <w:tcPr>
            <w:tcW w:w="982" w:type="dxa"/>
            <w:tcBorders>
              <w:top w:val="single" w:sz="4" w:space="0" w:color="000000"/>
              <w:left w:val="single" w:sz="4" w:space="0" w:color="000000"/>
              <w:bottom w:val="single" w:sz="4" w:space="0" w:color="000000"/>
              <w:right w:val="nil"/>
            </w:tcBorders>
            <w:hideMark/>
          </w:tcPr>
          <w:p w:rsidR="0050697F" w:rsidRDefault="0050697F">
            <w:pPr>
              <w:pStyle w:val="21"/>
              <w:spacing w:line="240" w:lineRule="auto"/>
              <w:jc w:val="both"/>
              <w:rPr>
                <w:rFonts w:ascii="Times New Roman" w:hAnsi="Times New Roman" w:cs="Times New Roman"/>
                <w:b/>
              </w:rPr>
            </w:pPr>
            <w:r>
              <w:rPr>
                <w:rFonts w:ascii="Times New Roman" w:hAnsi="Times New Roman" w:cs="Times New Roman"/>
                <w:b/>
                <w:sz w:val="24"/>
                <w:szCs w:val="24"/>
              </w:rPr>
              <w:t>ΜΣ</w:t>
            </w:r>
            <w:r w:rsidRPr="00E8388B">
              <w:rPr>
                <w:rFonts w:ascii="Times New Roman" w:hAnsi="Times New Roman" w:cs="Times New Roman"/>
                <w:b/>
                <w:sz w:val="24"/>
                <w:szCs w:val="24"/>
              </w:rPr>
              <w:t>1</w:t>
            </w:r>
          </w:p>
        </w:tc>
        <w:tc>
          <w:tcPr>
            <w:tcW w:w="9943" w:type="dxa"/>
            <w:tcBorders>
              <w:top w:val="single" w:sz="4" w:space="0" w:color="000000"/>
              <w:left w:val="single" w:sz="4" w:space="0" w:color="000000"/>
              <w:bottom w:val="single" w:sz="4" w:space="0" w:color="000000"/>
              <w:right w:val="single" w:sz="4" w:space="0" w:color="000000"/>
            </w:tcBorders>
            <w:hideMark/>
          </w:tcPr>
          <w:p w:rsidR="0050697F" w:rsidRPr="0050697F" w:rsidRDefault="0050697F" w:rsidP="0050697F">
            <w:pPr>
              <w:pStyle w:val="a3"/>
              <w:tabs>
                <w:tab w:val="left" w:pos="-284"/>
                <w:tab w:val="left" w:pos="720"/>
              </w:tabs>
              <w:ind w:left="-567" w:right="185"/>
              <w:jc w:val="both"/>
              <w:rPr>
                <w:rFonts w:ascii="Times New Roman" w:hAnsi="Times New Roman" w:cs="Times New Roman"/>
                <w:lang w:eastAsia="ar-SA"/>
              </w:rPr>
            </w:pPr>
            <w:r w:rsidRPr="0050697F">
              <w:rPr>
                <w:rFonts w:ascii="Times New Roman" w:hAnsi="Times New Roman" w:cs="Times New Roman"/>
              </w:rPr>
              <w:t xml:space="preserve">          Έγκριση</w:t>
            </w:r>
            <w:r w:rsidRPr="0050697F">
              <w:rPr>
                <w:rFonts w:ascii="Times New Roman" w:hAnsi="Times New Roman" w:cs="Times New Roman"/>
                <w:bCs/>
              </w:rPr>
              <w:t xml:space="preserve"> εξειδίκευσης δαπανών </w:t>
            </w:r>
            <w:r w:rsidRPr="006F4ABA">
              <w:rPr>
                <w:rFonts w:ascii="Times New Roman" w:hAnsi="Times New Roman" w:cs="Times New Roman"/>
                <w:b/>
                <w:bCs/>
              </w:rPr>
              <w:t>πολιτιστικών εκδηλώσεων</w:t>
            </w:r>
            <w:r w:rsidRPr="0050697F">
              <w:rPr>
                <w:rFonts w:ascii="Times New Roman" w:hAnsi="Times New Roman" w:cs="Times New Roman"/>
                <w:bCs/>
              </w:rPr>
              <w:t xml:space="preserve">, που βαρύνουν τον φορέα 071-ΚΑΕ 9899 προϋπολογισμού έτους 2022 της Π.Ε. Μαγνησίας και </w:t>
            </w:r>
            <w:proofErr w:type="spellStart"/>
            <w:r w:rsidRPr="0050697F">
              <w:rPr>
                <w:rFonts w:ascii="Times New Roman" w:hAnsi="Times New Roman" w:cs="Times New Roman"/>
                <w:bCs/>
              </w:rPr>
              <w:t>Σποράδω</w:t>
            </w:r>
            <w:proofErr w:type="spellEnd"/>
            <w:r>
              <w:rPr>
                <w:rFonts w:ascii="Times New Roman" w:hAnsi="Times New Roman" w:cs="Times New Roman"/>
                <w:bCs/>
                <w:lang w:val="en-US"/>
              </w:rPr>
              <w:t>n</w:t>
            </w:r>
            <w:r w:rsidRPr="0050697F">
              <w:rPr>
                <w:rFonts w:ascii="Times New Roman" w:hAnsi="Times New Roman" w:cs="Times New Roman"/>
                <w:bCs/>
              </w:rPr>
              <w:t xml:space="preserve">. </w:t>
            </w:r>
            <w:proofErr w:type="spellStart"/>
            <w:r w:rsidRPr="0050697F">
              <w:rPr>
                <w:rFonts w:ascii="Times New Roman" w:hAnsi="Times New Roman" w:cs="Times New Roman"/>
                <w:b/>
              </w:rPr>
              <w:t>Εισηγ.κ</w:t>
            </w:r>
            <w:proofErr w:type="spellEnd"/>
            <w:r w:rsidRPr="0050697F">
              <w:rPr>
                <w:rFonts w:ascii="Times New Roman" w:hAnsi="Times New Roman" w:cs="Times New Roman"/>
                <w:b/>
              </w:rPr>
              <w:t xml:space="preserve">. </w:t>
            </w:r>
            <w:r w:rsidRPr="0050697F">
              <w:rPr>
                <w:rFonts w:ascii="Times New Roman" w:hAnsi="Times New Roman" w:cs="Times New Roman"/>
              </w:rPr>
              <w:t xml:space="preserve"> </w:t>
            </w:r>
            <w:proofErr w:type="spellStart"/>
            <w:r w:rsidRPr="0050697F">
              <w:rPr>
                <w:rFonts w:ascii="Times New Roman" w:hAnsi="Times New Roman" w:cs="Times New Roman"/>
                <w:b/>
                <w:bCs/>
              </w:rPr>
              <w:t>Κολυνδρίνη</w:t>
            </w:r>
            <w:proofErr w:type="spellEnd"/>
          </w:p>
        </w:tc>
      </w:tr>
      <w:tr w:rsidR="0050697F" w:rsidTr="00C86A58">
        <w:tc>
          <w:tcPr>
            <w:tcW w:w="982" w:type="dxa"/>
            <w:tcBorders>
              <w:top w:val="single" w:sz="4" w:space="0" w:color="000000"/>
              <w:left w:val="single" w:sz="4" w:space="0" w:color="000000"/>
              <w:bottom w:val="single" w:sz="4" w:space="0" w:color="000000"/>
              <w:right w:val="nil"/>
            </w:tcBorders>
            <w:hideMark/>
          </w:tcPr>
          <w:p w:rsidR="0050697F" w:rsidRDefault="0050697F">
            <w:pPr>
              <w:pStyle w:val="21"/>
              <w:spacing w:line="240" w:lineRule="auto"/>
              <w:jc w:val="both"/>
              <w:rPr>
                <w:sz w:val="24"/>
                <w:szCs w:val="24"/>
              </w:rPr>
            </w:pPr>
            <w:r>
              <w:rPr>
                <w:rFonts w:ascii="Times New Roman" w:hAnsi="Times New Roman" w:cs="Times New Roman"/>
                <w:b/>
                <w:sz w:val="24"/>
                <w:szCs w:val="24"/>
              </w:rPr>
              <w:t>ΜΣ2</w:t>
            </w:r>
          </w:p>
        </w:tc>
        <w:tc>
          <w:tcPr>
            <w:tcW w:w="9943" w:type="dxa"/>
            <w:tcBorders>
              <w:top w:val="single" w:sz="4" w:space="0" w:color="000000"/>
              <w:left w:val="single" w:sz="4" w:space="0" w:color="000000"/>
              <w:bottom w:val="single" w:sz="4" w:space="0" w:color="000000"/>
              <w:right w:val="single" w:sz="4" w:space="0" w:color="000000"/>
            </w:tcBorders>
            <w:hideMark/>
          </w:tcPr>
          <w:p w:rsidR="0050697F" w:rsidRPr="0050697F" w:rsidRDefault="0050697F" w:rsidP="0050697F">
            <w:pPr>
              <w:pStyle w:val="a3"/>
              <w:tabs>
                <w:tab w:val="left" w:pos="-284"/>
                <w:tab w:val="left" w:pos="720"/>
              </w:tabs>
              <w:ind w:right="-760"/>
              <w:jc w:val="both"/>
              <w:rPr>
                <w:rFonts w:ascii="Times New Roman" w:hAnsi="Times New Roman" w:cs="Times New Roman"/>
                <w:lang w:eastAsia="ar-SA"/>
              </w:rPr>
            </w:pPr>
            <w:r w:rsidRPr="0050697F">
              <w:rPr>
                <w:rFonts w:ascii="Times New Roman" w:hAnsi="Times New Roman" w:cs="Times New Roman"/>
              </w:rPr>
              <w:t>Έγκριση</w:t>
            </w:r>
            <w:r w:rsidRPr="0050697F">
              <w:rPr>
                <w:rFonts w:ascii="Times New Roman" w:hAnsi="Times New Roman" w:cs="Times New Roman"/>
                <w:bCs/>
              </w:rPr>
              <w:t xml:space="preserve"> εξειδίκευσης δαπάνης </w:t>
            </w:r>
            <w:r w:rsidRPr="006F4ABA">
              <w:rPr>
                <w:rFonts w:ascii="Times New Roman" w:hAnsi="Times New Roman" w:cs="Times New Roman"/>
                <w:b/>
                <w:bCs/>
              </w:rPr>
              <w:t>προμήθειας βιβλίων</w:t>
            </w:r>
            <w:r w:rsidRPr="0050697F">
              <w:rPr>
                <w:rFonts w:ascii="Times New Roman" w:hAnsi="Times New Roman" w:cs="Times New Roman"/>
                <w:bCs/>
              </w:rPr>
              <w:t>, που βαρύνουν τον φορέα 071-ΚΑΕ 9899 προϋπολογισμού έτους 2022 της Π.Ε. Μαγνησίας και Σποράδων</w:t>
            </w:r>
            <w:r w:rsidRPr="0050697F">
              <w:rPr>
                <w:rFonts w:ascii="Times New Roman" w:hAnsi="Times New Roman" w:cs="Times New Roman"/>
                <w:lang w:eastAsia="ar-SA"/>
              </w:rPr>
              <w:t xml:space="preserve"> </w:t>
            </w:r>
            <w:proofErr w:type="spellStart"/>
            <w:r w:rsidRPr="0050697F">
              <w:rPr>
                <w:rFonts w:ascii="Times New Roman" w:hAnsi="Times New Roman" w:cs="Times New Roman"/>
                <w:b/>
              </w:rPr>
              <w:t>Εισηγ.κ</w:t>
            </w:r>
            <w:proofErr w:type="spellEnd"/>
            <w:r w:rsidRPr="0050697F">
              <w:rPr>
                <w:rFonts w:ascii="Times New Roman" w:hAnsi="Times New Roman" w:cs="Times New Roman"/>
                <w:b/>
              </w:rPr>
              <w:t xml:space="preserve">. </w:t>
            </w:r>
            <w:r w:rsidRPr="0050697F">
              <w:rPr>
                <w:rFonts w:ascii="Times New Roman" w:hAnsi="Times New Roman" w:cs="Times New Roman"/>
              </w:rPr>
              <w:t xml:space="preserve"> </w:t>
            </w:r>
            <w:proofErr w:type="spellStart"/>
            <w:r w:rsidRPr="0050697F">
              <w:rPr>
                <w:rFonts w:ascii="Times New Roman" w:hAnsi="Times New Roman" w:cs="Times New Roman"/>
                <w:b/>
                <w:bCs/>
              </w:rPr>
              <w:t>Κολυνδρίνη</w:t>
            </w:r>
            <w:proofErr w:type="spellEnd"/>
          </w:p>
        </w:tc>
      </w:tr>
      <w:tr w:rsidR="0050697F" w:rsidTr="00C86A58">
        <w:trPr>
          <w:trHeight w:val="956"/>
        </w:trPr>
        <w:tc>
          <w:tcPr>
            <w:tcW w:w="982" w:type="dxa"/>
            <w:tcBorders>
              <w:top w:val="single" w:sz="4" w:space="0" w:color="000000"/>
              <w:left w:val="single" w:sz="4" w:space="0" w:color="000000"/>
              <w:bottom w:val="single" w:sz="4" w:space="0" w:color="000000"/>
              <w:right w:val="nil"/>
            </w:tcBorders>
            <w:hideMark/>
          </w:tcPr>
          <w:p w:rsidR="0050697F" w:rsidRDefault="0050697F">
            <w:pPr>
              <w:pStyle w:val="21"/>
              <w:spacing w:line="240" w:lineRule="auto"/>
              <w:jc w:val="both"/>
              <w:rPr>
                <w:rFonts w:ascii="Times New Roman" w:hAnsi="Times New Roman" w:cs="Calibri"/>
                <w:bCs/>
                <w:sz w:val="24"/>
                <w:szCs w:val="24"/>
              </w:rPr>
            </w:pPr>
            <w:r>
              <w:rPr>
                <w:rFonts w:ascii="Times New Roman" w:hAnsi="Times New Roman" w:cs="Times New Roman"/>
                <w:b/>
                <w:sz w:val="24"/>
                <w:szCs w:val="24"/>
              </w:rPr>
              <w:t>ΜΣ3</w:t>
            </w:r>
          </w:p>
        </w:tc>
        <w:tc>
          <w:tcPr>
            <w:tcW w:w="9943" w:type="dxa"/>
            <w:tcBorders>
              <w:top w:val="single" w:sz="4" w:space="0" w:color="000000"/>
              <w:left w:val="single" w:sz="4" w:space="0" w:color="000000"/>
              <w:bottom w:val="single" w:sz="4" w:space="0" w:color="000000"/>
              <w:right w:val="single" w:sz="4" w:space="0" w:color="000000"/>
            </w:tcBorders>
            <w:hideMark/>
          </w:tcPr>
          <w:p w:rsidR="0050697F" w:rsidRPr="0050697F" w:rsidRDefault="0050697F" w:rsidP="0050697F">
            <w:pPr>
              <w:pStyle w:val="a3"/>
              <w:tabs>
                <w:tab w:val="left" w:pos="-284"/>
                <w:tab w:val="left" w:pos="720"/>
              </w:tabs>
              <w:jc w:val="both"/>
              <w:rPr>
                <w:rFonts w:ascii="Times New Roman" w:hAnsi="Times New Roman" w:cs="Times New Roman"/>
                <w:b/>
                <w:bCs/>
                <w:lang w:eastAsia="ar-SA"/>
              </w:rPr>
            </w:pPr>
            <w:r w:rsidRPr="0050697F">
              <w:rPr>
                <w:rFonts w:ascii="Times New Roman" w:hAnsi="Times New Roman" w:cs="Times New Roman"/>
              </w:rPr>
              <w:t xml:space="preserve">Έγκριση εξειδικευμένης δαπάνης για την προμήθεια του απαραίτητου αναλώσιμου </w:t>
            </w:r>
            <w:r w:rsidRPr="006F4ABA">
              <w:rPr>
                <w:rFonts w:ascii="Times New Roman" w:hAnsi="Times New Roman" w:cs="Times New Roman"/>
                <w:b/>
              </w:rPr>
              <w:t>υγειονομικού υλικού και εξοπλισμού</w:t>
            </w:r>
            <w:r w:rsidRPr="0050697F">
              <w:rPr>
                <w:rFonts w:ascii="Times New Roman" w:hAnsi="Times New Roman" w:cs="Times New Roman"/>
              </w:rPr>
              <w:t xml:space="preserve"> στα πλαίσια της υλοποίησης του προγράμματος εξυγίανσης του ζωικού κεφαλαίου της χώρας</w:t>
            </w:r>
            <w:r w:rsidRPr="0050697F">
              <w:rPr>
                <w:rFonts w:ascii="Times New Roman" w:hAnsi="Times New Roman" w:cs="Times New Roman"/>
                <w:b/>
                <w:bCs/>
                <w:lang w:eastAsia="ar-SA"/>
              </w:rPr>
              <w:t xml:space="preserve"> </w:t>
            </w:r>
            <w:proofErr w:type="spellStart"/>
            <w:r w:rsidRPr="0050697F">
              <w:rPr>
                <w:rFonts w:ascii="Times New Roman" w:hAnsi="Times New Roman" w:cs="Times New Roman"/>
                <w:b/>
                <w:bCs/>
              </w:rPr>
              <w:t>Εισηγ.κ</w:t>
            </w:r>
            <w:proofErr w:type="spellEnd"/>
            <w:r w:rsidRPr="0050697F">
              <w:rPr>
                <w:rFonts w:ascii="Times New Roman" w:hAnsi="Times New Roman" w:cs="Times New Roman"/>
                <w:b/>
                <w:bCs/>
              </w:rPr>
              <w:t xml:space="preserve">.  </w:t>
            </w:r>
            <w:proofErr w:type="spellStart"/>
            <w:r w:rsidRPr="0050697F">
              <w:rPr>
                <w:rFonts w:ascii="Times New Roman" w:hAnsi="Times New Roman" w:cs="Times New Roman"/>
                <w:b/>
                <w:bCs/>
              </w:rPr>
              <w:t>Κολυνδρίνη</w:t>
            </w:r>
            <w:proofErr w:type="spellEnd"/>
          </w:p>
        </w:tc>
      </w:tr>
      <w:tr w:rsidR="0050697F" w:rsidTr="00C86A58">
        <w:tc>
          <w:tcPr>
            <w:tcW w:w="982" w:type="dxa"/>
            <w:tcBorders>
              <w:top w:val="single" w:sz="4" w:space="0" w:color="000000"/>
              <w:left w:val="single" w:sz="4" w:space="0" w:color="000000"/>
              <w:bottom w:val="single" w:sz="4" w:space="0" w:color="000000"/>
              <w:right w:val="nil"/>
            </w:tcBorders>
            <w:hideMark/>
          </w:tcPr>
          <w:p w:rsidR="0050697F" w:rsidRDefault="0050697F">
            <w:pPr>
              <w:pStyle w:val="21"/>
              <w:spacing w:line="240" w:lineRule="auto"/>
              <w:jc w:val="both"/>
              <w:rPr>
                <w:rFonts w:ascii="Times New Roman" w:eastAsia="Microsoft JhengHei" w:hAnsi="Times New Roman" w:cs="Microsoft JhengHei"/>
                <w:color w:val="00000A"/>
                <w:sz w:val="24"/>
                <w:szCs w:val="24"/>
              </w:rPr>
            </w:pPr>
            <w:r>
              <w:rPr>
                <w:rFonts w:ascii="Times New Roman" w:hAnsi="Times New Roman" w:cs="Times New Roman"/>
                <w:b/>
                <w:sz w:val="24"/>
                <w:szCs w:val="24"/>
              </w:rPr>
              <w:t>ΜΣ4</w:t>
            </w:r>
          </w:p>
        </w:tc>
        <w:tc>
          <w:tcPr>
            <w:tcW w:w="9943" w:type="dxa"/>
            <w:tcBorders>
              <w:top w:val="single" w:sz="4" w:space="0" w:color="000000"/>
              <w:left w:val="single" w:sz="4" w:space="0" w:color="000000"/>
              <w:bottom w:val="single" w:sz="4" w:space="0" w:color="000000"/>
              <w:right w:val="single" w:sz="4" w:space="0" w:color="000000"/>
            </w:tcBorders>
          </w:tcPr>
          <w:p w:rsidR="0050697F" w:rsidRPr="0050697F" w:rsidRDefault="0050697F" w:rsidP="0050697F">
            <w:pPr>
              <w:pStyle w:val="a6"/>
              <w:ind w:left="44" w:firstLine="0"/>
              <w:rPr>
                <w:szCs w:val="24"/>
                <w:lang w:eastAsia="ar-SA"/>
              </w:rPr>
            </w:pPr>
            <w:r w:rsidRPr="0050697F">
              <w:rPr>
                <w:b/>
                <w:bCs/>
                <w:szCs w:val="24"/>
              </w:rPr>
              <w:t>Α</w:t>
            </w:r>
            <w:r w:rsidRPr="0050697F">
              <w:rPr>
                <w:b/>
                <w:szCs w:val="24"/>
              </w:rPr>
              <w:t xml:space="preserve">. </w:t>
            </w:r>
            <w:r w:rsidRPr="006F4ABA">
              <w:rPr>
                <w:b/>
                <w:szCs w:val="24"/>
              </w:rPr>
              <w:t xml:space="preserve">Ανάκληση  της με </w:t>
            </w:r>
            <w:proofErr w:type="spellStart"/>
            <w:r w:rsidRPr="006F4ABA">
              <w:rPr>
                <w:b/>
                <w:szCs w:val="24"/>
              </w:rPr>
              <w:t>αριθμ</w:t>
            </w:r>
            <w:proofErr w:type="spellEnd"/>
            <w:r w:rsidRPr="006F4ABA">
              <w:rPr>
                <w:b/>
                <w:szCs w:val="24"/>
              </w:rPr>
              <w:t>. 719/2022</w:t>
            </w:r>
            <w:r w:rsidRPr="0050697F">
              <w:rPr>
                <w:szCs w:val="24"/>
              </w:rPr>
              <w:t xml:space="preserve"> (ΑΔΑ: ΡΠΗ47ΛΡ-Β3Ρ) Απόφασης της Οικονομικής Επιτροπής Περιφέρειας Θεσσαλίας  και </w:t>
            </w:r>
            <w:r w:rsidRPr="0050697F">
              <w:rPr>
                <w:szCs w:val="24"/>
                <w:lang w:eastAsia="ar-SA"/>
              </w:rPr>
              <w:t xml:space="preserve"> </w:t>
            </w:r>
            <w:r w:rsidRPr="0050697F">
              <w:rPr>
                <w:b/>
                <w:bCs/>
                <w:szCs w:val="24"/>
              </w:rPr>
              <w:t>Β.</w:t>
            </w:r>
            <w:r w:rsidRPr="0050697F">
              <w:rPr>
                <w:b/>
                <w:szCs w:val="24"/>
              </w:rPr>
              <w:t xml:space="preserve"> «</w:t>
            </w:r>
            <w:r w:rsidRPr="0050697F">
              <w:rPr>
                <w:szCs w:val="24"/>
              </w:rPr>
              <w:t xml:space="preserve">Έγκριση μελέτης της παροχής υπηρεσιών με τίτλο </w:t>
            </w:r>
            <w:r w:rsidRPr="006F4ABA">
              <w:rPr>
                <w:b/>
                <w:szCs w:val="24"/>
              </w:rPr>
              <w:t>«ΕΦΑΡΜΟΓΗ ΠΡΟΓΡΑΜΜΑΤΟΣ ΑΠΟΧΙΟΝΙΣΜΟΥ ΠΕΡΙΟΔΟΥ 2022 – 2023 &amp; 2023 - 2024 ΣΤΟ ΟΔΙΚΟ ΔΙΚΤΥΟ ΑΡΜΟΔΙΟΤΗΤΑΣ Π.Ε ΜΑΓΝΗΣΙΑΣ»</w:t>
            </w:r>
            <w:r w:rsidRPr="006F4ABA">
              <w:rPr>
                <w:szCs w:val="24"/>
              </w:rPr>
              <w:t xml:space="preserve">, και  υποβολής πρότασης χρηματοδότησης της πράξης με τίτλο </w:t>
            </w:r>
            <w:r w:rsidRPr="006F4ABA">
              <w:rPr>
                <w:b/>
                <w:szCs w:val="24"/>
              </w:rPr>
              <w:t>«ΕΦΑΡΜΟΓΗ ΠΡΟΓΡΑΜΜΑΤΟΣ ΑΠΟΧΙΟΝΙΣΜΟΥ ΠΕΡΙΟΔΟΥ 2022 – 2023 &amp; 2023 - 2024 ΣΤΟ ΟΔΙΚΟ ΔΙΚΤΥΟ ΑΡΜΟΔΙΟΤΗΤΑΣ Π.Ε ΜΑΓΝΗΣΙΑΣ»</w:t>
            </w:r>
            <w:r w:rsidRPr="006F4ABA">
              <w:rPr>
                <w:szCs w:val="24"/>
              </w:rPr>
              <w:t>, στο πρόγραμμα</w:t>
            </w:r>
            <w:r w:rsidRPr="0050697F">
              <w:rPr>
                <w:szCs w:val="24"/>
              </w:rPr>
              <w:t xml:space="preserve"> με άξονα προτεραιότητας «Οδική Ασφάλεια» και τίτλο «Αποχιονισμοί, Αποκαταστάσεις Βατότητας, Άρση Καταπτώσεων Περιφέρειας Θεσσαλίας 2022-2025», με κωδικό πρόσκλησης : Π87-2, Α/Α ΟΠΣ ΕΣΠΑ: 5659 </w:t>
            </w:r>
            <w:proofErr w:type="spellStart"/>
            <w:r w:rsidRPr="0050697F">
              <w:rPr>
                <w:b/>
                <w:szCs w:val="24"/>
              </w:rPr>
              <w:t>Εισηγ.κ</w:t>
            </w:r>
            <w:proofErr w:type="spellEnd"/>
            <w:r w:rsidRPr="0050697F">
              <w:rPr>
                <w:b/>
                <w:szCs w:val="24"/>
              </w:rPr>
              <w:t xml:space="preserve">. </w:t>
            </w:r>
            <w:r w:rsidRPr="0050697F">
              <w:rPr>
                <w:szCs w:val="24"/>
              </w:rPr>
              <w:t xml:space="preserve"> </w:t>
            </w:r>
            <w:proofErr w:type="spellStart"/>
            <w:r w:rsidRPr="0050697F">
              <w:rPr>
                <w:b/>
                <w:bCs/>
                <w:szCs w:val="24"/>
              </w:rPr>
              <w:t>Φλαμπούρης</w:t>
            </w:r>
            <w:proofErr w:type="spellEnd"/>
          </w:p>
        </w:tc>
      </w:tr>
      <w:tr w:rsidR="0050697F" w:rsidTr="00C86A58">
        <w:tc>
          <w:tcPr>
            <w:tcW w:w="982" w:type="dxa"/>
            <w:tcBorders>
              <w:top w:val="single" w:sz="4" w:space="0" w:color="000000"/>
              <w:left w:val="single" w:sz="4" w:space="0" w:color="000000"/>
              <w:bottom w:val="single" w:sz="4" w:space="0" w:color="000000"/>
              <w:right w:val="nil"/>
            </w:tcBorders>
            <w:hideMark/>
          </w:tcPr>
          <w:p w:rsidR="0050697F" w:rsidRDefault="0050697F">
            <w:pPr>
              <w:pStyle w:val="21"/>
              <w:spacing w:line="240" w:lineRule="auto"/>
              <w:jc w:val="both"/>
              <w:rPr>
                <w:rFonts w:ascii="Times New Roman" w:eastAsia="Microsoft JhengHei" w:hAnsi="Times New Roman" w:cs="Microsoft JhengHei"/>
                <w:bCs/>
                <w:sz w:val="24"/>
                <w:szCs w:val="24"/>
              </w:rPr>
            </w:pPr>
            <w:r>
              <w:rPr>
                <w:rFonts w:ascii="Times New Roman" w:hAnsi="Times New Roman" w:cs="Times New Roman"/>
                <w:b/>
                <w:sz w:val="24"/>
                <w:szCs w:val="24"/>
              </w:rPr>
              <w:lastRenderedPageBreak/>
              <w:t>ΜΣ5</w:t>
            </w:r>
          </w:p>
        </w:tc>
        <w:tc>
          <w:tcPr>
            <w:tcW w:w="9943" w:type="dxa"/>
            <w:tcBorders>
              <w:top w:val="single" w:sz="4" w:space="0" w:color="000000"/>
              <w:left w:val="single" w:sz="4" w:space="0" w:color="000000"/>
              <w:bottom w:val="single" w:sz="4" w:space="0" w:color="000000"/>
              <w:right w:val="single" w:sz="4" w:space="0" w:color="000000"/>
            </w:tcBorders>
            <w:hideMark/>
          </w:tcPr>
          <w:p w:rsidR="0050697F" w:rsidRPr="0050697F" w:rsidRDefault="0050697F" w:rsidP="0050697F">
            <w:pPr>
              <w:pStyle w:val="a6"/>
              <w:ind w:left="0" w:firstLine="0"/>
              <w:rPr>
                <w:szCs w:val="24"/>
                <w:lang w:eastAsia="ar-SA"/>
              </w:rPr>
            </w:pPr>
            <w:r w:rsidRPr="0050697F">
              <w:rPr>
                <w:szCs w:val="24"/>
              </w:rPr>
              <w:t xml:space="preserve">Έγκριση 1) </w:t>
            </w:r>
            <w:r w:rsidRPr="00C86A58">
              <w:rPr>
                <w:b/>
                <w:szCs w:val="24"/>
              </w:rPr>
              <w:t xml:space="preserve">ανάκλησης της </w:t>
            </w:r>
            <w:proofErr w:type="spellStart"/>
            <w:r w:rsidRPr="00C86A58">
              <w:rPr>
                <w:b/>
                <w:szCs w:val="24"/>
              </w:rPr>
              <w:t>αριθμ</w:t>
            </w:r>
            <w:proofErr w:type="spellEnd"/>
            <w:r w:rsidRPr="00C86A58">
              <w:rPr>
                <w:b/>
                <w:szCs w:val="24"/>
              </w:rPr>
              <w:t>. 767/2022</w:t>
            </w:r>
            <w:r w:rsidRPr="0050697F">
              <w:rPr>
                <w:szCs w:val="24"/>
              </w:rPr>
              <w:t xml:space="preserve"> (ΑΔΑ: ΩΑΟΙ7ΛΡ-ΑΗΕ) Απόφασης της Οικονομικής Επιτροπής Περιφέρειας Θεσσαλίας 2</w:t>
            </w:r>
            <w:r w:rsidRPr="0050697F">
              <w:rPr>
                <w:b/>
                <w:szCs w:val="24"/>
              </w:rPr>
              <w:t>)</w:t>
            </w:r>
            <w:r w:rsidRPr="0050697F">
              <w:rPr>
                <w:szCs w:val="24"/>
              </w:rPr>
              <w:t xml:space="preserve"> υποβολής πρότασης χρηματοδότησης του έργου με τίτλο </w:t>
            </w:r>
            <w:r w:rsidRPr="0050697F">
              <w:rPr>
                <w:b/>
                <w:szCs w:val="24"/>
                <w:u w:val="dotted"/>
              </w:rPr>
              <w:t>«</w:t>
            </w:r>
            <w:r w:rsidRPr="0050697F">
              <w:rPr>
                <w:b/>
                <w:szCs w:val="24"/>
              </w:rPr>
              <w:t>Εργασίες άρσης καταπτώσεων -  αποκατάστασης βατότητας του οδικού δικτύου και εργασιών αποκατάστασης της ομαλής απορροής  του στραγγιστικού δικτύου έτους 2022-2023 και 2023-2024</w:t>
            </w:r>
            <w:r w:rsidRPr="0050697F">
              <w:rPr>
                <w:b/>
                <w:szCs w:val="24"/>
                <w:u w:val="dotted"/>
              </w:rPr>
              <w:t>»</w:t>
            </w:r>
            <w:r w:rsidRPr="0050697F">
              <w:rPr>
                <w:szCs w:val="24"/>
              </w:rPr>
              <w:t>, με αυτεπιστασία  σύμφωνα με τις διατάξεις του Ν.4412/2016, όπως τροποποιήθηκε και ισχύει, στο πρόγραμμα με άξονα προτεραιότητας «Οδική Ασφάλεια» και τίτλο «</w:t>
            </w:r>
            <w:r w:rsidRPr="0050697F">
              <w:rPr>
                <w:b/>
                <w:szCs w:val="24"/>
              </w:rPr>
              <w:t>Αποχιονισμοί, Αποκαταστάσεις Βατότητας, Άρση Καταπτώσεων Περιφέρειας Θεσσαλίας 2022-2025</w:t>
            </w:r>
            <w:r w:rsidRPr="0050697F">
              <w:rPr>
                <w:szCs w:val="24"/>
              </w:rPr>
              <w:t>», με κωδικό πρόσκλησης : Π87-2, Α/Α ΟΠΣ ΕΣΠΑ: 5659 και 3</w:t>
            </w:r>
            <w:r w:rsidRPr="0050697F">
              <w:rPr>
                <w:b/>
                <w:szCs w:val="24"/>
              </w:rPr>
              <w:t>)</w:t>
            </w:r>
            <w:r w:rsidRPr="0050697F">
              <w:rPr>
                <w:szCs w:val="24"/>
              </w:rPr>
              <w:t xml:space="preserve"> εξουσιοδότησης στην Διεύθυνση Τεχνικών Έργων Π.Ε.Μ.Σ., για την υποβολή πρότασης χρηματοδότησης στο ΟΠΣ.</w:t>
            </w:r>
          </w:p>
          <w:p w:rsidR="0050697F" w:rsidRPr="0050697F" w:rsidRDefault="0050697F" w:rsidP="0050697F">
            <w:pPr>
              <w:pStyle w:val="a4"/>
              <w:jc w:val="both"/>
              <w:rPr>
                <w:rFonts w:ascii="Times New Roman" w:hAnsi="Times New Roman" w:cs="Times New Roman"/>
                <w:color w:val="auto"/>
                <w:sz w:val="24"/>
                <w:szCs w:val="24"/>
              </w:rPr>
            </w:pPr>
            <w:proofErr w:type="spellStart"/>
            <w:r w:rsidRPr="0050697F">
              <w:rPr>
                <w:rFonts w:ascii="Times New Roman" w:hAnsi="Times New Roman" w:cs="Times New Roman"/>
                <w:b/>
                <w:color w:val="auto"/>
                <w:sz w:val="24"/>
                <w:szCs w:val="24"/>
              </w:rPr>
              <w:t>Εισηγ.κ</w:t>
            </w:r>
            <w:proofErr w:type="spellEnd"/>
            <w:r w:rsidRPr="0050697F">
              <w:rPr>
                <w:rFonts w:ascii="Times New Roman" w:hAnsi="Times New Roman" w:cs="Times New Roman"/>
                <w:b/>
                <w:color w:val="auto"/>
                <w:sz w:val="24"/>
                <w:szCs w:val="24"/>
              </w:rPr>
              <w:t xml:space="preserve">. </w:t>
            </w:r>
            <w:r w:rsidRPr="0050697F">
              <w:rPr>
                <w:rFonts w:ascii="Times New Roman" w:hAnsi="Times New Roman" w:cs="Times New Roman"/>
                <w:color w:val="auto"/>
                <w:sz w:val="24"/>
                <w:szCs w:val="24"/>
              </w:rPr>
              <w:t xml:space="preserve"> </w:t>
            </w:r>
            <w:proofErr w:type="spellStart"/>
            <w:r w:rsidRPr="0050697F">
              <w:rPr>
                <w:rFonts w:ascii="Times New Roman" w:hAnsi="Times New Roman" w:cs="Times New Roman"/>
                <w:b/>
                <w:bCs/>
                <w:color w:val="auto"/>
                <w:sz w:val="24"/>
                <w:szCs w:val="24"/>
              </w:rPr>
              <w:t>Φλαμπούρης</w:t>
            </w:r>
            <w:proofErr w:type="spellEnd"/>
          </w:p>
        </w:tc>
      </w:tr>
      <w:tr w:rsidR="0050697F" w:rsidTr="00C86A58">
        <w:tc>
          <w:tcPr>
            <w:tcW w:w="982" w:type="dxa"/>
            <w:tcBorders>
              <w:top w:val="single" w:sz="4" w:space="0" w:color="000000"/>
              <w:left w:val="single" w:sz="4" w:space="0" w:color="000000"/>
              <w:bottom w:val="single" w:sz="4" w:space="0" w:color="000000"/>
              <w:right w:val="nil"/>
            </w:tcBorders>
            <w:hideMark/>
          </w:tcPr>
          <w:p w:rsidR="0050697F" w:rsidRDefault="0050697F">
            <w:pPr>
              <w:pStyle w:val="21"/>
              <w:spacing w:line="240" w:lineRule="auto"/>
              <w:jc w:val="both"/>
              <w:rPr>
                <w:sz w:val="24"/>
                <w:szCs w:val="24"/>
              </w:rPr>
            </w:pPr>
            <w:r>
              <w:rPr>
                <w:rFonts w:ascii="Times New Roman" w:hAnsi="Times New Roman" w:cs="Times New Roman"/>
                <w:b/>
                <w:sz w:val="24"/>
                <w:szCs w:val="24"/>
              </w:rPr>
              <w:t>ΜΣ6</w:t>
            </w:r>
          </w:p>
        </w:tc>
        <w:tc>
          <w:tcPr>
            <w:tcW w:w="9943" w:type="dxa"/>
            <w:tcBorders>
              <w:top w:val="single" w:sz="4" w:space="0" w:color="000000"/>
              <w:left w:val="single" w:sz="4" w:space="0" w:color="000000"/>
              <w:bottom w:val="single" w:sz="4" w:space="0" w:color="000000"/>
              <w:right w:val="single" w:sz="4" w:space="0" w:color="000000"/>
            </w:tcBorders>
          </w:tcPr>
          <w:p w:rsidR="0050697F" w:rsidRPr="0050697F" w:rsidRDefault="0050697F" w:rsidP="0050697F">
            <w:pPr>
              <w:ind w:left="44" w:hanging="44"/>
              <w:jc w:val="both"/>
              <w:rPr>
                <w:color w:val="000000"/>
                <w:sz w:val="24"/>
                <w:szCs w:val="24"/>
                <w:lang w:eastAsia="ar-SA"/>
              </w:rPr>
            </w:pPr>
            <w:r w:rsidRPr="0050697F">
              <w:rPr>
                <w:sz w:val="24"/>
                <w:szCs w:val="24"/>
              </w:rPr>
              <w:t xml:space="preserve">Έγκριση </w:t>
            </w:r>
            <w:r w:rsidRPr="00C86A58">
              <w:rPr>
                <w:b/>
                <w:sz w:val="24"/>
                <w:szCs w:val="24"/>
              </w:rPr>
              <w:t>1</w:t>
            </w:r>
            <w:r w:rsidRPr="00C86A58">
              <w:rPr>
                <w:b/>
                <w:sz w:val="24"/>
                <w:szCs w:val="24"/>
                <w:vertAlign w:val="superscript"/>
              </w:rPr>
              <w:t>ης</w:t>
            </w:r>
            <w:r w:rsidRPr="00C86A58">
              <w:rPr>
                <w:b/>
                <w:sz w:val="24"/>
                <w:szCs w:val="24"/>
              </w:rPr>
              <w:t xml:space="preserve"> παράτασης της συνολικής προθεσμίας</w:t>
            </w:r>
            <w:r w:rsidRPr="0050697F">
              <w:rPr>
                <w:sz w:val="24"/>
                <w:szCs w:val="24"/>
              </w:rPr>
              <w:t xml:space="preserve"> για την περαίωση των εργασιών του έργου «</w:t>
            </w:r>
            <w:r w:rsidRPr="00C86A58">
              <w:rPr>
                <w:b/>
                <w:sz w:val="24"/>
                <w:szCs w:val="24"/>
              </w:rPr>
              <w:t>ΑΠΟΧΕΤΕΥΣΗ ΑΚΑΘΑΡΤΩΝ ΠΕΡΙΟΧΗΣ ΚΟΥΚΟΥΝΑΡΙΩΝ ΚΑΙ ΤΡΟΥΛΟΥ ΣΚΙΑΘΟΥ</w:t>
            </w:r>
            <w:r w:rsidRPr="0050697F">
              <w:rPr>
                <w:sz w:val="24"/>
                <w:szCs w:val="24"/>
              </w:rPr>
              <w:t xml:space="preserve">» έως τις 19/7/2023 με αναθεώρηση τιμών. </w:t>
            </w:r>
            <w:proofErr w:type="spellStart"/>
            <w:r w:rsidRPr="0050697F">
              <w:rPr>
                <w:b/>
                <w:sz w:val="24"/>
                <w:szCs w:val="24"/>
              </w:rPr>
              <w:t>Εισηγ.κ</w:t>
            </w:r>
            <w:proofErr w:type="spellEnd"/>
            <w:r w:rsidRPr="0050697F">
              <w:rPr>
                <w:b/>
                <w:sz w:val="24"/>
                <w:szCs w:val="24"/>
              </w:rPr>
              <w:t xml:space="preserve">. </w:t>
            </w:r>
            <w:r w:rsidRPr="0050697F">
              <w:rPr>
                <w:sz w:val="24"/>
                <w:szCs w:val="24"/>
              </w:rPr>
              <w:t xml:space="preserve"> </w:t>
            </w:r>
            <w:proofErr w:type="spellStart"/>
            <w:r w:rsidRPr="0050697F">
              <w:rPr>
                <w:b/>
                <w:bCs/>
                <w:sz w:val="24"/>
                <w:szCs w:val="24"/>
              </w:rPr>
              <w:t>Φλαμπούρης</w:t>
            </w:r>
            <w:proofErr w:type="spellEnd"/>
          </w:p>
        </w:tc>
      </w:tr>
      <w:tr w:rsidR="0050697F" w:rsidTr="00C86A58">
        <w:tc>
          <w:tcPr>
            <w:tcW w:w="982" w:type="dxa"/>
            <w:tcBorders>
              <w:top w:val="single" w:sz="4" w:space="0" w:color="000000"/>
              <w:left w:val="single" w:sz="4" w:space="0" w:color="000000"/>
              <w:bottom w:val="single" w:sz="4" w:space="0" w:color="000000"/>
              <w:right w:val="nil"/>
            </w:tcBorders>
            <w:hideMark/>
          </w:tcPr>
          <w:p w:rsidR="0050697F" w:rsidRDefault="0050697F">
            <w:pPr>
              <w:pStyle w:val="21"/>
              <w:spacing w:line="240" w:lineRule="auto"/>
              <w:jc w:val="both"/>
              <w:rPr>
                <w:rFonts w:cs="Times New Roman"/>
                <w:sz w:val="24"/>
                <w:szCs w:val="24"/>
              </w:rPr>
            </w:pPr>
            <w:r>
              <w:rPr>
                <w:rFonts w:ascii="Times New Roman" w:hAnsi="Times New Roman" w:cs="Times New Roman"/>
                <w:b/>
                <w:sz w:val="24"/>
                <w:szCs w:val="24"/>
              </w:rPr>
              <w:t>ΜΣ7</w:t>
            </w:r>
          </w:p>
        </w:tc>
        <w:tc>
          <w:tcPr>
            <w:tcW w:w="9943" w:type="dxa"/>
            <w:tcBorders>
              <w:top w:val="single" w:sz="4" w:space="0" w:color="000000"/>
              <w:left w:val="single" w:sz="4" w:space="0" w:color="000000"/>
              <w:bottom w:val="single" w:sz="4" w:space="0" w:color="000000"/>
              <w:right w:val="single" w:sz="4" w:space="0" w:color="000000"/>
            </w:tcBorders>
            <w:hideMark/>
          </w:tcPr>
          <w:p w:rsidR="0050697F" w:rsidRPr="0050697F" w:rsidRDefault="0050697F" w:rsidP="0050697F">
            <w:pPr>
              <w:pStyle w:val="a7"/>
              <w:jc w:val="both"/>
              <w:rPr>
                <w:rFonts w:ascii="Times New Roman" w:hAnsi="Times New Roman" w:cs="Times New Roman"/>
                <w:sz w:val="24"/>
                <w:szCs w:val="24"/>
              </w:rPr>
            </w:pPr>
            <w:r w:rsidRPr="0050697F">
              <w:rPr>
                <w:rFonts w:ascii="Times New Roman" w:hAnsi="Times New Roman" w:cs="Times New Roman"/>
                <w:sz w:val="24"/>
                <w:szCs w:val="24"/>
              </w:rPr>
              <w:t xml:space="preserve">Έγκριση </w:t>
            </w:r>
            <w:r w:rsidRPr="006F4ABA">
              <w:rPr>
                <w:rFonts w:ascii="Times New Roman" w:hAnsi="Times New Roman" w:cs="Times New Roman"/>
                <w:b/>
                <w:sz w:val="24"/>
                <w:szCs w:val="24"/>
              </w:rPr>
              <w:t>Πρακτικού και απόρριψη προσφοράς Οικονομικού Φορέα</w:t>
            </w:r>
            <w:r w:rsidRPr="0050697F">
              <w:rPr>
                <w:rFonts w:ascii="Times New Roman" w:hAnsi="Times New Roman" w:cs="Times New Roman"/>
                <w:sz w:val="24"/>
                <w:szCs w:val="24"/>
              </w:rPr>
              <w:t xml:space="preserve"> λόγω παράλειψης προσκόμισης της απαιτούμενης εγγυητικής επιστολής συμμετοχής στην Ανοιχτή Ηλεκτρονική Διαδικασία για την ανάδειξη Αναδόχου για το έργο «ΣΥΝΤΗΡΗΣΗ - ΒΕΛΤΙΩΣΗ ΑΘΛΗΤΙΚΩΝ ΕΓΚΑΤΑΣΤΑΣΕΩΝ ΓΗΠΕΔΟΥ ΠΟΔΟΣΦΑΙΡΟΥ ΑΓΡΙΑΣ». </w:t>
            </w:r>
            <w:proofErr w:type="spellStart"/>
            <w:r w:rsidRPr="0050697F">
              <w:rPr>
                <w:rFonts w:ascii="Times New Roman" w:hAnsi="Times New Roman" w:cs="Times New Roman"/>
                <w:b/>
                <w:sz w:val="24"/>
                <w:szCs w:val="24"/>
              </w:rPr>
              <w:t>Εισηγ.κ</w:t>
            </w:r>
            <w:proofErr w:type="spellEnd"/>
            <w:r w:rsidRPr="0050697F">
              <w:rPr>
                <w:rFonts w:ascii="Times New Roman" w:hAnsi="Times New Roman" w:cs="Times New Roman"/>
                <w:b/>
                <w:sz w:val="24"/>
                <w:szCs w:val="24"/>
              </w:rPr>
              <w:t xml:space="preserve">. </w:t>
            </w:r>
            <w:r w:rsidRPr="0050697F">
              <w:rPr>
                <w:rFonts w:ascii="Times New Roman" w:hAnsi="Times New Roman" w:cs="Times New Roman"/>
                <w:sz w:val="24"/>
                <w:szCs w:val="24"/>
              </w:rPr>
              <w:t xml:space="preserve"> </w:t>
            </w:r>
            <w:proofErr w:type="spellStart"/>
            <w:r w:rsidRPr="0050697F">
              <w:rPr>
                <w:rFonts w:ascii="Times New Roman" w:hAnsi="Times New Roman" w:cs="Times New Roman"/>
                <w:b/>
                <w:bCs/>
                <w:sz w:val="24"/>
                <w:szCs w:val="24"/>
              </w:rPr>
              <w:t>Φλαμπούρης</w:t>
            </w:r>
            <w:proofErr w:type="spellEnd"/>
          </w:p>
        </w:tc>
      </w:tr>
      <w:tr w:rsidR="0050697F" w:rsidTr="00C86A58">
        <w:tc>
          <w:tcPr>
            <w:tcW w:w="982" w:type="dxa"/>
            <w:tcBorders>
              <w:top w:val="single" w:sz="4" w:space="0" w:color="000000"/>
              <w:left w:val="single" w:sz="4" w:space="0" w:color="000000"/>
              <w:bottom w:val="single" w:sz="4" w:space="0" w:color="000000"/>
              <w:right w:val="nil"/>
            </w:tcBorders>
            <w:hideMark/>
          </w:tcPr>
          <w:p w:rsidR="0050697F" w:rsidRDefault="0050697F">
            <w:pPr>
              <w:pStyle w:val="21"/>
              <w:spacing w:line="240" w:lineRule="auto"/>
              <w:jc w:val="both"/>
              <w:rPr>
                <w:rFonts w:ascii="Times New Roman" w:hAnsi="Times New Roman" w:cs="Calibri"/>
                <w:sz w:val="24"/>
                <w:szCs w:val="24"/>
              </w:rPr>
            </w:pPr>
            <w:r>
              <w:rPr>
                <w:rFonts w:ascii="Times New Roman" w:hAnsi="Times New Roman" w:cs="Times New Roman"/>
                <w:b/>
                <w:sz w:val="24"/>
                <w:szCs w:val="24"/>
              </w:rPr>
              <w:t>ΜΣ8</w:t>
            </w:r>
          </w:p>
        </w:tc>
        <w:tc>
          <w:tcPr>
            <w:tcW w:w="9943" w:type="dxa"/>
            <w:tcBorders>
              <w:top w:val="single" w:sz="4" w:space="0" w:color="000000"/>
              <w:left w:val="single" w:sz="4" w:space="0" w:color="000000"/>
              <w:bottom w:val="single" w:sz="4" w:space="0" w:color="000000"/>
              <w:right w:val="single" w:sz="4" w:space="0" w:color="000000"/>
            </w:tcBorders>
          </w:tcPr>
          <w:p w:rsidR="0050697F" w:rsidRPr="00C86A58" w:rsidRDefault="0050697F" w:rsidP="00C86A58">
            <w:pPr>
              <w:pStyle w:val="a7"/>
              <w:jc w:val="both"/>
              <w:rPr>
                <w:rFonts w:ascii="Times New Roman" w:hAnsi="Times New Roman" w:cs="Times New Roman"/>
                <w:sz w:val="24"/>
                <w:szCs w:val="24"/>
              </w:rPr>
            </w:pPr>
            <w:r w:rsidRPr="00C86A58">
              <w:rPr>
                <w:rFonts w:ascii="Times New Roman" w:hAnsi="Times New Roman" w:cs="Times New Roman"/>
                <w:b/>
                <w:sz w:val="24"/>
                <w:szCs w:val="24"/>
              </w:rPr>
              <w:t>Έγκριση πρακτικού</w:t>
            </w:r>
            <w:r w:rsidRPr="0050697F">
              <w:rPr>
                <w:rFonts w:ascii="Times New Roman" w:hAnsi="Times New Roman" w:cs="Times New Roman"/>
                <w:sz w:val="24"/>
                <w:szCs w:val="24"/>
              </w:rPr>
              <w:t xml:space="preserve"> αξιολόγησης δικαιολογητικών προσωρινού αναδόχου του  ηλεκτρονικού διαγωνισμού του έργου: «</w:t>
            </w:r>
            <w:bookmarkStart w:id="0" w:name="titlos"/>
            <w:bookmarkEnd w:id="0"/>
            <w:r w:rsidRPr="00C86A58">
              <w:rPr>
                <w:rFonts w:ascii="Times New Roman" w:hAnsi="Times New Roman" w:cs="Times New Roman"/>
                <w:b/>
                <w:sz w:val="24"/>
                <w:szCs w:val="24"/>
              </w:rPr>
              <w:t>ΕΡΓΑ ΑΠΟΚΑΤΑΣΤΑΣΗΣ ΟΔΙΚΟΥ ΔΙΚΤΥΟΥ ΑΡΜΟΔΙΟΤΗΤΑΣ ΠΕΜΣ ΑΠΟ ΘΕΟΜΗΝΙΑ ΙΑΝΟΣ 18/9/2020 (ΤΕΧΝΙΚΑ)»</w:t>
            </w:r>
            <w:r w:rsidRPr="0050697F">
              <w:rPr>
                <w:rFonts w:ascii="Times New Roman" w:hAnsi="Times New Roman" w:cs="Times New Roman"/>
                <w:sz w:val="24"/>
                <w:szCs w:val="24"/>
              </w:rPr>
              <w:t xml:space="preserve">  Προϋπολογισμός έργου: </w:t>
            </w:r>
            <w:bookmarkStart w:id="1" w:name="proip"/>
            <w:bookmarkEnd w:id="1"/>
            <w:r w:rsidRPr="00C86A58">
              <w:rPr>
                <w:rFonts w:ascii="Times New Roman" w:hAnsi="Times New Roman" w:cs="Times New Roman"/>
                <w:b/>
                <w:sz w:val="24"/>
                <w:szCs w:val="24"/>
              </w:rPr>
              <w:t>2.000.000,00</w:t>
            </w:r>
            <w:r>
              <w:rPr>
                <w:rFonts w:ascii="Times New Roman" w:hAnsi="Times New Roman" w:cs="Times New Roman"/>
                <w:sz w:val="24"/>
                <w:szCs w:val="24"/>
              </w:rPr>
              <w:t xml:space="preserve"> </w:t>
            </w:r>
            <w:proofErr w:type="spellStart"/>
            <w:r>
              <w:rPr>
                <w:rFonts w:ascii="Times New Roman" w:hAnsi="Times New Roman" w:cs="Times New Roman"/>
                <w:sz w:val="24"/>
                <w:szCs w:val="24"/>
              </w:rPr>
              <w:t>συμπ</w:t>
            </w:r>
            <w:proofErr w:type="spellEnd"/>
            <w:r>
              <w:rPr>
                <w:rFonts w:ascii="Times New Roman" w:hAnsi="Times New Roman" w:cs="Times New Roman"/>
                <w:sz w:val="24"/>
                <w:szCs w:val="24"/>
              </w:rPr>
              <w:t>. ΦΠΑ (24%</w:t>
            </w:r>
            <w:r w:rsidRPr="0050697F">
              <w:rPr>
                <w:rFonts w:ascii="Times New Roman" w:hAnsi="Times New Roman" w:cs="Times New Roman"/>
                <w:sz w:val="24"/>
                <w:szCs w:val="24"/>
              </w:rPr>
              <w:t xml:space="preserve"> ) Χρηματοδότηση Π.Δ.Ε.: </w:t>
            </w:r>
            <w:bookmarkStart w:id="2" w:name="saep"/>
            <w:bookmarkEnd w:id="2"/>
            <w:r w:rsidRPr="0050697F">
              <w:rPr>
                <w:rFonts w:ascii="Times New Roman" w:hAnsi="Times New Roman" w:cs="Times New Roman"/>
                <w:sz w:val="24"/>
                <w:szCs w:val="24"/>
              </w:rPr>
              <w:t xml:space="preserve">ΣΑΕΠ817, Κ.Α. </w:t>
            </w:r>
            <w:bookmarkStart w:id="3" w:name="ka"/>
            <w:bookmarkEnd w:id="3"/>
            <w:r w:rsidRPr="0050697F">
              <w:rPr>
                <w:rFonts w:ascii="Times New Roman" w:hAnsi="Times New Roman" w:cs="Times New Roman"/>
                <w:sz w:val="24"/>
                <w:szCs w:val="24"/>
              </w:rPr>
              <w:t xml:space="preserve">2020ΕΠ81700014, υποέργο </w:t>
            </w:r>
            <w:bookmarkStart w:id="4" w:name="ypoergo"/>
            <w:bookmarkEnd w:id="4"/>
            <w:r w:rsidRPr="0050697F">
              <w:rPr>
                <w:rFonts w:ascii="Times New Roman" w:hAnsi="Times New Roman" w:cs="Times New Roman"/>
                <w:sz w:val="24"/>
                <w:szCs w:val="24"/>
              </w:rPr>
              <w:t xml:space="preserve">2 </w:t>
            </w:r>
            <w:r w:rsidR="00C86A58" w:rsidRPr="00C86A58">
              <w:rPr>
                <w:rFonts w:ascii="Times New Roman" w:hAnsi="Times New Roman" w:cs="Times New Roman"/>
                <w:sz w:val="24"/>
                <w:szCs w:val="24"/>
              </w:rPr>
              <w:t xml:space="preserve"> </w:t>
            </w:r>
            <w:proofErr w:type="spellStart"/>
            <w:r w:rsidRPr="00C86A58">
              <w:rPr>
                <w:rFonts w:ascii="Times New Roman" w:hAnsi="Times New Roman" w:cs="Times New Roman"/>
                <w:b/>
                <w:sz w:val="24"/>
                <w:szCs w:val="24"/>
              </w:rPr>
              <w:t>Εισηγ</w:t>
            </w:r>
            <w:proofErr w:type="spellEnd"/>
            <w:r w:rsidRPr="00C86A58">
              <w:rPr>
                <w:rFonts w:ascii="Times New Roman" w:hAnsi="Times New Roman" w:cs="Times New Roman"/>
                <w:b/>
                <w:sz w:val="24"/>
                <w:szCs w:val="24"/>
              </w:rPr>
              <w:t xml:space="preserve">. Κ. </w:t>
            </w:r>
            <w:proofErr w:type="spellStart"/>
            <w:r w:rsidRPr="00C86A58">
              <w:rPr>
                <w:rFonts w:ascii="Times New Roman" w:hAnsi="Times New Roman" w:cs="Times New Roman"/>
                <w:b/>
                <w:sz w:val="24"/>
                <w:szCs w:val="24"/>
              </w:rPr>
              <w:t>Φλαμπούρης</w:t>
            </w:r>
            <w:proofErr w:type="spellEnd"/>
          </w:p>
        </w:tc>
      </w:tr>
      <w:tr w:rsidR="0050697F" w:rsidTr="00C86A58">
        <w:tc>
          <w:tcPr>
            <w:tcW w:w="982" w:type="dxa"/>
            <w:tcBorders>
              <w:top w:val="single" w:sz="4" w:space="0" w:color="000000"/>
              <w:left w:val="single" w:sz="4" w:space="0" w:color="000000"/>
              <w:bottom w:val="single" w:sz="4" w:space="0" w:color="000000"/>
              <w:right w:val="nil"/>
            </w:tcBorders>
            <w:hideMark/>
          </w:tcPr>
          <w:p w:rsidR="0050697F" w:rsidRDefault="0050697F">
            <w:pPr>
              <w:pStyle w:val="21"/>
              <w:spacing w:line="240" w:lineRule="auto"/>
              <w:jc w:val="both"/>
              <w:rPr>
                <w:rFonts w:ascii="Times New Roman" w:hAnsi="Times New Roman" w:cs="Calibri"/>
                <w:sz w:val="24"/>
                <w:szCs w:val="24"/>
              </w:rPr>
            </w:pPr>
            <w:r>
              <w:rPr>
                <w:rFonts w:ascii="Times New Roman" w:hAnsi="Times New Roman" w:cs="Times New Roman"/>
                <w:b/>
                <w:sz w:val="24"/>
                <w:szCs w:val="24"/>
              </w:rPr>
              <w:t>ΜΣ9</w:t>
            </w:r>
          </w:p>
        </w:tc>
        <w:tc>
          <w:tcPr>
            <w:tcW w:w="9943" w:type="dxa"/>
            <w:tcBorders>
              <w:top w:val="single" w:sz="4" w:space="0" w:color="000000"/>
              <w:left w:val="single" w:sz="4" w:space="0" w:color="000000"/>
              <w:bottom w:val="single" w:sz="4" w:space="0" w:color="000000"/>
              <w:right w:val="single" w:sz="4" w:space="0" w:color="000000"/>
            </w:tcBorders>
            <w:hideMark/>
          </w:tcPr>
          <w:p w:rsidR="0050697F" w:rsidRPr="0050697F" w:rsidRDefault="0050697F" w:rsidP="0050697F">
            <w:pPr>
              <w:pStyle w:val="a7"/>
              <w:jc w:val="both"/>
              <w:rPr>
                <w:rFonts w:ascii="Times New Roman" w:hAnsi="Times New Roman" w:cs="Times New Roman"/>
                <w:sz w:val="24"/>
                <w:szCs w:val="24"/>
              </w:rPr>
            </w:pPr>
            <w:r w:rsidRPr="0050697F">
              <w:rPr>
                <w:rFonts w:ascii="Times New Roman" w:hAnsi="Times New Roman" w:cs="Times New Roman"/>
                <w:sz w:val="24"/>
                <w:szCs w:val="24"/>
              </w:rPr>
              <w:t xml:space="preserve">α) έγκριση των όρων της Διακήρυξης Ηλεκτρονικής Δημοπράτησης μέσω του ΕΣΗΔΗΣ β) ορισμός χειριστή και αναπληρωτή για την πραγματοποίηση της Ηλεκτρονικής Δημοπράτησης και γ) συγκρότηση της Επιτροπής Διαγωνισμού του Έργου:  </w:t>
            </w:r>
            <w:r w:rsidRPr="00C86A58">
              <w:rPr>
                <w:rFonts w:ascii="Times New Roman" w:hAnsi="Times New Roman" w:cs="Times New Roman"/>
                <w:b/>
                <w:sz w:val="24"/>
                <w:szCs w:val="24"/>
              </w:rPr>
              <w:t>«ΕΡΓΑ ΑΠΟΚΑΤΑΣΤΑΣΗΣ ΒΛΑΒΩΝ ΥΔΑΤΟΡΕΜΑΤΩΝ ΑΠΟ ΘΕΟΜΗΝΙΑ ΑΘΗΝΑ (9-10/10/2021)  Δ. ΡΗΓΑ ΦΕΡΑΙΟΥ (ΠΕΡΙΟΧΕΣ ΑΓ. ΙΩΑΝΝΗ – ΚΕΡΑΜΙΔΙ - ΚΑΜΑΡΙ)» Προϋπολογισμός έργου: 500.000,00</w:t>
            </w:r>
            <w:r w:rsidRPr="0050697F">
              <w:rPr>
                <w:rFonts w:ascii="Times New Roman" w:hAnsi="Times New Roman" w:cs="Times New Roman"/>
                <w:sz w:val="24"/>
                <w:szCs w:val="24"/>
              </w:rPr>
              <w:t xml:space="preserve"> </w:t>
            </w:r>
            <w:proofErr w:type="spellStart"/>
            <w:r w:rsidRPr="0050697F">
              <w:rPr>
                <w:rFonts w:ascii="Times New Roman" w:hAnsi="Times New Roman" w:cs="Times New Roman"/>
                <w:sz w:val="24"/>
                <w:szCs w:val="24"/>
              </w:rPr>
              <w:t>συμπ</w:t>
            </w:r>
            <w:proofErr w:type="spellEnd"/>
            <w:r w:rsidRPr="0050697F">
              <w:rPr>
                <w:rFonts w:ascii="Times New Roman" w:hAnsi="Times New Roman" w:cs="Times New Roman"/>
                <w:sz w:val="24"/>
                <w:szCs w:val="24"/>
              </w:rPr>
              <w:t>. ΦΠΑ (24%) Χρηματοδότηση Π.Δ.Ε.: ΣΑΕΠ817, Κ.Α. 2022ΕΠ81700015, υποέργο 6</w:t>
            </w:r>
          </w:p>
          <w:p w:rsidR="0050697F" w:rsidRPr="0050697F" w:rsidRDefault="0050697F" w:rsidP="0050697F">
            <w:pPr>
              <w:suppressAutoHyphens/>
              <w:jc w:val="both"/>
              <w:rPr>
                <w:sz w:val="24"/>
                <w:szCs w:val="24"/>
                <w:lang w:eastAsia="ar-SA"/>
              </w:rPr>
            </w:pPr>
            <w:proofErr w:type="spellStart"/>
            <w:r w:rsidRPr="0050697F">
              <w:rPr>
                <w:b/>
                <w:sz w:val="24"/>
                <w:szCs w:val="24"/>
              </w:rPr>
              <w:t>Εισηγ</w:t>
            </w:r>
            <w:proofErr w:type="spellEnd"/>
            <w:r w:rsidRPr="0050697F">
              <w:rPr>
                <w:b/>
                <w:sz w:val="24"/>
                <w:szCs w:val="24"/>
              </w:rPr>
              <w:t xml:space="preserve">. Κ. </w:t>
            </w:r>
            <w:proofErr w:type="spellStart"/>
            <w:r w:rsidRPr="0050697F">
              <w:rPr>
                <w:b/>
                <w:sz w:val="24"/>
                <w:szCs w:val="24"/>
              </w:rPr>
              <w:t>Φλαμπούρης</w:t>
            </w:r>
            <w:proofErr w:type="spellEnd"/>
          </w:p>
        </w:tc>
      </w:tr>
      <w:tr w:rsidR="0050697F" w:rsidTr="00C86A58">
        <w:tc>
          <w:tcPr>
            <w:tcW w:w="982" w:type="dxa"/>
            <w:tcBorders>
              <w:top w:val="single" w:sz="4" w:space="0" w:color="000000"/>
              <w:left w:val="single" w:sz="4" w:space="0" w:color="000000"/>
              <w:bottom w:val="single" w:sz="4" w:space="0" w:color="000000"/>
              <w:right w:val="nil"/>
            </w:tcBorders>
            <w:hideMark/>
          </w:tcPr>
          <w:p w:rsidR="0050697F" w:rsidRDefault="0050697F">
            <w:pPr>
              <w:pStyle w:val="21"/>
              <w:spacing w:line="240" w:lineRule="auto"/>
              <w:jc w:val="both"/>
              <w:rPr>
                <w:sz w:val="24"/>
                <w:szCs w:val="24"/>
                <w:u w:val="single"/>
              </w:rPr>
            </w:pPr>
            <w:r>
              <w:rPr>
                <w:rFonts w:ascii="Times New Roman" w:hAnsi="Times New Roman" w:cs="Times New Roman"/>
                <w:b/>
                <w:sz w:val="24"/>
                <w:szCs w:val="24"/>
              </w:rPr>
              <w:t>ΜΣ10</w:t>
            </w:r>
          </w:p>
        </w:tc>
        <w:tc>
          <w:tcPr>
            <w:tcW w:w="9943" w:type="dxa"/>
            <w:tcBorders>
              <w:top w:val="single" w:sz="4" w:space="0" w:color="000000"/>
              <w:left w:val="single" w:sz="4" w:space="0" w:color="000000"/>
              <w:bottom w:val="single" w:sz="4" w:space="0" w:color="000000"/>
              <w:right w:val="single" w:sz="4" w:space="0" w:color="000000"/>
            </w:tcBorders>
            <w:hideMark/>
          </w:tcPr>
          <w:p w:rsidR="0050697F" w:rsidRPr="0050697F" w:rsidRDefault="0050697F" w:rsidP="0050697F">
            <w:pPr>
              <w:pStyle w:val="a7"/>
              <w:jc w:val="both"/>
              <w:rPr>
                <w:rFonts w:ascii="Times New Roman" w:hAnsi="Times New Roman" w:cs="Times New Roman"/>
                <w:sz w:val="24"/>
                <w:szCs w:val="24"/>
              </w:rPr>
            </w:pPr>
            <w:r w:rsidRPr="00C86A58">
              <w:rPr>
                <w:rFonts w:ascii="Times New Roman" w:hAnsi="Times New Roman" w:cs="Times New Roman"/>
                <w:b/>
                <w:sz w:val="24"/>
                <w:szCs w:val="24"/>
              </w:rPr>
              <w:t xml:space="preserve">Τροποποίηση της υπ’ </w:t>
            </w:r>
            <w:proofErr w:type="spellStart"/>
            <w:r w:rsidRPr="00C86A58">
              <w:rPr>
                <w:rFonts w:ascii="Times New Roman" w:hAnsi="Times New Roman" w:cs="Times New Roman"/>
                <w:b/>
                <w:sz w:val="24"/>
                <w:szCs w:val="24"/>
              </w:rPr>
              <w:t>αριθμ</w:t>
            </w:r>
            <w:proofErr w:type="spellEnd"/>
            <w:r w:rsidRPr="00C86A58">
              <w:rPr>
                <w:rFonts w:ascii="Times New Roman" w:hAnsi="Times New Roman" w:cs="Times New Roman"/>
                <w:b/>
                <w:sz w:val="24"/>
                <w:szCs w:val="24"/>
              </w:rPr>
              <w:t>. 237/2021</w:t>
            </w:r>
            <w:r w:rsidRPr="0050697F">
              <w:rPr>
                <w:rFonts w:ascii="Times New Roman" w:hAnsi="Times New Roman" w:cs="Times New Roman"/>
                <w:sz w:val="24"/>
                <w:szCs w:val="24"/>
              </w:rPr>
              <w:t xml:space="preserve"> απόφασης Οικονομικής Επιτροπής περί α) έγκρισης των όρων της Διακήρυξης Ηλεκτρονικής Δημοπράτησης μέσω του ΕΣΗΔΗΣ β) ορισμός χειριστή και αναπληρωτή για την πραγματοποίηση της Ηλεκτρονικής Δημοπράτησης και γ) συγκρότηση της Επιτροπής Διαγωνισμού της υπηρεσίας:  «</w:t>
            </w:r>
            <w:r w:rsidRPr="00C86A58">
              <w:rPr>
                <w:rFonts w:ascii="Times New Roman" w:hAnsi="Times New Roman" w:cs="Times New Roman"/>
                <w:b/>
                <w:sz w:val="24"/>
                <w:szCs w:val="24"/>
              </w:rPr>
              <w:t>ΗΛΕΚΤΡΟΦΩΤΙΣΜΟΣ Π.Ε. ΜΑΓΝΗΣΙΑΣ &amp; ΣΠΟΡΑΔΩΝ ΕΤΟΥΣ 2021- 2022»:</w:t>
            </w:r>
            <w:r w:rsidRPr="0050697F">
              <w:rPr>
                <w:rFonts w:ascii="Times New Roman" w:hAnsi="Times New Roman" w:cs="Times New Roman"/>
                <w:sz w:val="24"/>
                <w:szCs w:val="24"/>
              </w:rPr>
              <w:t xml:space="preserve">  Προϋπολογισμός: 400.000,00 </w:t>
            </w:r>
            <w:proofErr w:type="spellStart"/>
            <w:r w:rsidRPr="0050697F">
              <w:rPr>
                <w:rFonts w:ascii="Times New Roman" w:hAnsi="Times New Roman" w:cs="Times New Roman"/>
                <w:sz w:val="24"/>
                <w:szCs w:val="24"/>
              </w:rPr>
              <w:t>συμπ</w:t>
            </w:r>
            <w:proofErr w:type="spellEnd"/>
            <w:r w:rsidRPr="0050697F">
              <w:rPr>
                <w:rFonts w:ascii="Times New Roman" w:hAnsi="Times New Roman" w:cs="Times New Roman"/>
                <w:sz w:val="24"/>
                <w:szCs w:val="24"/>
              </w:rPr>
              <w:t xml:space="preserve">. ΦΠΑ (24%) Χρηματοδότηση Π.Δ.Ε.: ΣΑΕΠ517, Κ.Α. 2014ΕΠ51700026, υποέργο 64 </w:t>
            </w:r>
            <w:proofErr w:type="spellStart"/>
            <w:r w:rsidRPr="0050697F">
              <w:rPr>
                <w:rFonts w:ascii="Times New Roman" w:hAnsi="Times New Roman" w:cs="Times New Roman"/>
                <w:b/>
                <w:sz w:val="24"/>
                <w:szCs w:val="24"/>
              </w:rPr>
              <w:t>Εισηγ</w:t>
            </w:r>
            <w:proofErr w:type="spellEnd"/>
            <w:r w:rsidRPr="0050697F">
              <w:rPr>
                <w:rFonts w:ascii="Times New Roman" w:hAnsi="Times New Roman" w:cs="Times New Roman"/>
                <w:b/>
                <w:sz w:val="24"/>
                <w:szCs w:val="24"/>
              </w:rPr>
              <w:t xml:space="preserve">. Κ. </w:t>
            </w:r>
            <w:proofErr w:type="spellStart"/>
            <w:r w:rsidRPr="0050697F">
              <w:rPr>
                <w:rFonts w:ascii="Times New Roman" w:hAnsi="Times New Roman" w:cs="Times New Roman"/>
                <w:b/>
                <w:sz w:val="24"/>
                <w:szCs w:val="24"/>
              </w:rPr>
              <w:t>Φλαμπούρης</w:t>
            </w:r>
            <w:proofErr w:type="spellEnd"/>
          </w:p>
        </w:tc>
      </w:tr>
      <w:tr w:rsidR="0050697F" w:rsidTr="00C86A58">
        <w:tc>
          <w:tcPr>
            <w:tcW w:w="982" w:type="dxa"/>
            <w:tcBorders>
              <w:top w:val="single" w:sz="4" w:space="0" w:color="000000"/>
              <w:left w:val="single" w:sz="4" w:space="0" w:color="000000"/>
              <w:bottom w:val="single" w:sz="4" w:space="0" w:color="000000"/>
              <w:right w:val="nil"/>
            </w:tcBorders>
            <w:hideMark/>
          </w:tcPr>
          <w:p w:rsidR="0050697F" w:rsidRDefault="0050697F">
            <w:pPr>
              <w:pStyle w:val="21"/>
              <w:spacing w:line="240" w:lineRule="auto"/>
              <w:jc w:val="both"/>
              <w:rPr>
                <w:rFonts w:ascii="Times New Roman" w:hAnsi="Times New Roman" w:cs="Calibri"/>
                <w:b/>
                <w:sz w:val="24"/>
                <w:szCs w:val="24"/>
              </w:rPr>
            </w:pPr>
            <w:r>
              <w:rPr>
                <w:rFonts w:ascii="Times New Roman" w:hAnsi="Times New Roman" w:cs="Times New Roman"/>
                <w:b/>
                <w:sz w:val="24"/>
                <w:szCs w:val="24"/>
              </w:rPr>
              <w:t>ΜΣ11</w:t>
            </w:r>
          </w:p>
        </w:tc>
        <w:tc>
          <w:tcPr>
            <w:tcW w:w="9943" w:type="dxa"/>
            <w:tcBorders>
              <w:top w:val="single" w:sz="4" w:space="0" w:color="000000"/>
              <w:left w:val="single" w:sz="4" w:space="0" w:color="000000"/>
              <w:bottom w:val="single" w:sz="4" w:space="0" w:color="000000"/>
              <w:right w:val="single" w:sz="4" w:space="0" w:color="000000"/>
            </w:tcBorders>
          </w:tcPr>
          <w:p w:rsidR="0050697F" w:rsidRPr="0050697F" w:rsidRDefault="0050697F" w:rsidP="0050697F">
            <w:pPr>
              <w:autoSpaceDE w:val="0"/>
              <w:autoSpaceDN w:val="0"/>
              <w:adjustRightInd w:val="0"/>
              <w:jc w:val="both"/>
              <w:rPr>
                <w:sz w:val="24"/>
                <w:szCs w:val="24"/>
                <w:lang w:eastAsia="ar-SA"/>
              </w:rPr>
            </w:pPr>
            <w:r w:rsidRPr="0050697F">
              <w:rPr>
                <w:sz w:val="24"/>
                <w:szCs w:val="24"/>
              </w:rPr>
              <w:t xml:space="preserve">Έγκριση </w:t>
            </w:r>
            <w:r w:rsidRPr="00C86A58">
              <w:rPr>
                <w:b/>
                <w:sz w:val="24"/>
                <w:szCs w:val="24"/>
              </w:rPr>
              <w:t>πρακτικού (</w:t>
            </w:r>
            <w:r w:rsidRPr="00C86A58">
              <w:rPr>
                <w:b/>
                <w:sz w:val="24"/>
                <w:szCs w:val="24"/>
                <w:lang w:val="en-US"/>
              </w:rPr>
              <w:t>II</w:t>
            </w:r>
            <w:r w:rsidRPr="00C86A58">
              <w:rPr>
                <w:b/>
                <w:sz w:val="24"/>
                <w:szCs w:val="24"/>
              </w:rPr>
              <w:t>)</w:t>
            </w:r>
            <w:r w:rsidRPr="0050697F">
              <w:rPr>
                <w:sz w:val="24"/>
                <w:szCs w:val="24"/>
              </w:rPr>
              <w:t xml:space="preserve"> αξιολόγησης δικαιολογητικών προσωρινού αναδόχου και κατακύρωση της σύμβασης του ηλεκτρονικού διαγωνισμού του έργου : </w:t>
            </w:r>
            <w:r w:rsidRPr="00C86A58">
              <w:rPr>
                <w:b/>
                <w:sz w:val="24"/>
                <w:szCs w:val="24"/>
              </w:rPr>
              <w:t>«ΕΡΓΑ ΟΛΟΚΛΗΡΩΣΗΣ ΑΛΙΕΥΤΙΚΟΥ ΚΑΤΑΦΥΓΙΟΥ ΠΛΑΤΑΝΙΑ ΔΗΜΟΥ ΝΟΤΙΟΥ ΠΗΛΙΟΥ Ν. ΜΑΓΝΗΣΙΑΣ</w:t>
            </w:r>
            <w:r w:rsidRPr="0050697F">
              <w:rPr>
                <w:sz w:val="24"/>
                <w:szCs w:val="24"/>
              </w:rPr>
              <w:t xml:space="preserve">» </w:t>
            </w:r>
            <w:r w:rsidRPr="0050697F">
              <w:rPr>
                <w:sz w:val="24"/>
                <w:szCs w:val="24"/>
                <w:lang w:eastAsia="ar-SA"/>
              </w:rPr>
              <w:t xml:space="preserve"> </w:t>
            </w:r>
            <w:proofErr w:type="spellStart"/>
            <w:r w:rsidRPr="0050697F">
              <w:rPr>
                <w:b/>
                <w:sz w:val="24"/>
                <w:szCs w:val="24"/>
              </w:rPr>
              <w:t>Εισηγ</w:t>
            </w:r>
            <w:proofErr w:type="spellEnd"/>
            <w:r w:rsidRPr="0050697F">
              <w:rPr>
                <w:b/>
                <w:sz w:val="24"/>
                <w:szCs w:val="24"/>
              </w:rPr>
              <w:t xml:space="preserve">. Κ. </w:t>
            </w:r>
            <w:proofErr w:type="spellStart"/>
            <w:r w:rsidRPr="0050697F">
              <w:rPr>
                <w:b/>
                <w:sz w:val="24"/>
                <w:szCs w:val="24"/>
              </w:rPr>
              <w:t>Φλαμπούρης</w:t>
            </w:r>
            <w:proofErr w:type="spellEnd"/>
          </w:p>
        </w:tc>
      </w:tr>
      <w:tr w:rsidR="0050697F" w:rsidTr="00C86A58">
        <w:trPr>
          <w:trHeight w:val="1471"/>
        </w:trPr>
        <w:tc>
          <w:tcPr>
            <w:tcW w:w="982" w:type="dxa"/>
            <w:tcBorders>
              <w:top w:val="single" w:sz="4" w:space="0" w:color="000000"/>
              <w:left w:val="single" w:sz="4" w:space="0" w:color="000000"/>
              <w:bottom w:val="single" w:sz="4" w:space="0" w:color="000000"/>
              <w:right w:val="nil"/>
            </w:tcBorders>
            <w:hideMark/>
          </w:tcPr>
          <w:p w:rsidR="0050697F" w:rsidRDefault="0050697F">
            <w:pPr>
              <w:pStyle w:val="21"/>
              <w:spacing w:line="240" w:lineRule="auto"/>
              <w:jc w:val="both"/>
              <w:rPr>
                <w:rFonts w:ascii="Times New Roman" w:hAnsi="Times New Roman" w:cs="Times New Roman"/>
                <w:sz w:val="24"/>
                <w:szCs w:val="24"/>
              </w:rPr>
            </w:pPr>
            <w:r>
              <w:rPr>
                <w:rFonts w:ascii="Times New Roman" w:hAnsi="Times New Roman" w:cs="Times New Roman"/>
                <w:b/>
                <w:sz w:val="24"/>
                <w:szCs w:val="24"/>
              </w:rPr>
              <w:t>ΜΣ12</w:t>
            </w:r>
          </w:p>
        </w:tc>
        <w:tc>
          <w:tcPr>
            <w:tcW w:w="9943" w:type="dxa"/>
            <w:tcBorders>
              <w:top w:val="single" w:sz="4" w:space="0" w:color="000000"/>
              <w:left w:val="single" w:sz="4" w:space="0" w:color="000000"/>
              <w:bottom w:val="single" w:sz="4" w:space="0" w:color="000000"/>
              <w:right w:val="single" w:sz="4" w:space="0" w:color="000000"/>
            </w:tcBorders>
            <w:hideMark/>
          </w:tcPr>
          <w:p w:rsidR="0050697F" w:rsidRPr="0050697F" w:rsidRDefault="0050697F" w:rsidP="0050697F">
            <w:pPr>
              <w:pStyle w:val="a7"/>
              <w:jc w:val="both"/>
              <w:rPr>
                <w:rFonts w:ascii="Times New Roman" w:hAnsi="Times New Roman" w:cs="Times New Roman"/>
                <w:b/>
                <w:sz w:val="24"/>
                <w:szCs w:val="24"/>
              </w:rPr>
            </w:pPr>
            <w:r w:rsidRPr="0050697F">
              <w:rPr>
                <w:rFonts w:ascii="Times New Roman" w:hAnsi="Times New Roman" w:cs="Times New Roman"/>
                <w:sz w:val="24"/>
                <w:szCs w:val="24"/>
              </w:rPr>
              <w:t>Έγκριση ετήσιας Συγκρότησης Επιτροπών παρακολούθησης, πιστοποίησης και παραλαβής υλικών και εργασιών, ευθύνης της Διεύθυνσης Τεχνικών Έργων ΠΕΜΣ</w:t>
            </w:r>
            <w:r w:rsidRPr="0050697F">
              <w:rPr>
                <w:rFonts w:ascii="Times New Roman" w:hAnsi="Times New Roman" w:cs="Times New Roman"/>
                <w:b/>
                <w:sz w:val="24"/>
                <w:szCs w:val="24"/>
              </w:rPr>
              <w:t xml:space="preserve"> </w:t>
            </w:r>
            <w:proofErr w:type="spellStart"/>
            <w:r w:rsidRPr="0050697F">
              <w:rPr>
                <w:rFonts w:ascii="Times New Roman" w:hAnsi="Times New Roman" w:cs="Times New Roman"/>
                <w:b/>
                <w:sz w:val="24"/>
                <w:szCs w:val="24"/>
              </w:rPr>
              <w:t>Εισηγ</w:t>
            </w:r>
            <w:proofErr w:type="spellEnd"/>
            <w:r w:rsidRPr="0050697F">
              <w:rPr>
                <w:rFonts w:ascii="Times New Roman" w:hAnsi="Times New Roman" w:cs="Times New Roman"/>
                <w:b/>
                <w:sz w:val="24"/>
                <w:szCs w:val="24"/>
              </w:rPr>
              <w:t xml:space="preserve">. Κ. </w:t>
            </w:r>
            <w:proofErr w:type="spellStart"/>
            <w:r w:rsidRPr="0050697F">
              <w:rPr>
                <w:rFonts w:ascii="Times New Roman" w:hAnsi="Times New Roman" w:cs="Times New Roman"/>
                <w:b/>
                <w:sz w:val="24"/>
                <w:szCs w:val="24"/>
              </w:rPr>
              <w:t>Φλαμπούρης</w:t>
            </w:r>
            <w:proofErr w:type="spellEnd"/>
          </w:p>
        </w:tc>
      </w:tr>
      <w:tr w:rsidR="0050697F" w:rsidTr="00C86A58">
        <w:trPr>
          <w:trHeight w:val="1471"/>
        </w:trPr>
        <w:tc>
          <w:tcPr>
            <w:tcW w:w="982" w:type="dxa"/>
            <w:tcBorders>
              <w:top w:val="single" w:sz="4" w:space="0" w:color="000000"/>
              <w:left w:val="single" w:sz="4" w:space="0" w:color="000000"/>
              <w:bottom w:val="single" w:sz="4" w:space="0" w:color="000000"/>
              <w:right w:val="nil"/>
            </w:tcBorders>
            <w:hideMark/>
          </w:tcPr>
          <w:p w:rsidR="0050697F" w:rsidRPr="0050697F" w:rsidRDefault="0050697F" w:rsidP="00AD0593">
            <w:pPr>
              <w:pStyle w:val="21"/>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rPr>
              <w:lastRenderedPageBreak/>
              <w:t>ΜΣ1</w:t>
            </w:r>
            <w:r>
              <w:rPr>
                <w:rFonts w:ascii="Times New Roman" w:hAnsi="Times New Roman" w:cs="Times New Roman"/>
                <w:b/>
                <w:sz w:val="24"/>
                <w:szCs w:val="24"/>
                <w:lang w:val="en-US"/>
              </w:rPr>
              <w:t>3</w:t>
            </w:r>
          </w:p>
        </w:tc>
        <w:tc>
          <w:tcPr>
            <w:tcW w:w="9943" w:type="dxa"/>
            <w:tcBorders>
              <w:top w:val="single" w:sz="4" w:space="0" w:color="000000"/>
              <w:left w:val="single" w:sz="4" w:space="0" w:color="000000"/>
              <w:bottom w:val="single" w:sz="4" w:space="0" w:color="000000"/>
              <w:right w:val="single" w:sz="4" w:space="0" w:color="000000"/>
            </w:tcBorders>
            <w:hideMark/>
          </w:tcPr>
          <w:p w:rsidR="0050697F" w:rsidRPr="0050697F" w:rsidRDefault="0050697F" w:rsidP="0050697F">
            <w:pPr>
              <w:pStyle w:val="a7"/>
              <w:widowControl w:val="0"/>
              <w:numPr>
                <w:ilvl w:val="0"/>
                <w:numId w:val="6"/>
              </w:numPr>
              <w:ind w:left="0" w:firstLine="0"/>
              <w:jc w:val="both"/>
              <w:rPr>
                <w:rFonts w:ascii="Times New Roman" w:hAnsi="Times New Roman" w:cs="Times New Roman"/>
                <w:sz w:val="24"/>
                <w:szCs w:val="24"/>
              </w:rPr>
            </w:pPr>
            <w:r w:rsidRPr="00C86A58">
              <w:rPr>
                <w:rFonts w:ascii="Times New Roman" w:hAnsi="Times New Roman" w:cs="Times New Roman"/>
                <w:b/>
                <w:bCs/>
                <w:sz w:val="24"/>
                <w:szCs w:val="24"/>
                <w:lang w:eastAsia="el-GR"/>
              </w:rPr>
              <w:t>Συγκρότηση Επιτροπής Παρακολούθησης και Παραλαβής</w:t>
            </w:r>
            <w:r w:rsidRPr="0050697F">
              <w:rPr>
                <w:rFonts w:ascii="Times New Roman" w:hAnsi="Times New Roman" w:cs="Times New Roman"/>
                <w:bCs/>
                <w:sz w:val="24"/>
                <w:szCs w:val="24"/>
                <w:lang w:eastAsia="el-GR"/>
              </w:rPr>
              <w:t xml:space="preserve"> α) για την προμήθεια με τίτλο «Προμήθεια Μικροφωνικού Συστήματος για τις ανάγκες των ΠΕ.Μ.Σ.» και β) για την παροχή υπηρεσίας με τίτλο «Συντήρηση τέμπλου Ι.Ν. Αγίου Νικολάου </w:t>
            </w:r>
            <w:proofErr w:type="spellStart"/>
            <w:r w:rsidRPr="0050697F">
              <w:rPr>
                <w:rFonts w:ascii="Times New Roman" w:hAnsi="Times New Roman" w:cs="Times New Roman"/>
                <w:bCs/>
                <w:sz w:val="24"/>
                <w:szCs w:val="24"/>
                <w:lang w:eastAsia="el-GR"/>
              </w:rPr>
              <w:t>Πορταριάς</w:t>
            </w:r>
            <w:proofErr w:type="spellEnd"/>
            <w:r w:rsidRPr="0050697F">
              <w:rPr>
                <w:rFonts w:ascii="Times New Roman" w:hAnsi="Times New Roman" w:cs="Times New Roman"/>
                <w:bCs/>
                <w:sz w:val="24"/>
                <w:szCs w:val="24"/>
                <w:lang w:eastAsia="el-GR"/>
              </w:rPr>
              <w:t>»</w:t>
            </w:r>
            <w:r w:rsidRPr="0050697F">
              <w:rPr>
                <w:rFonts w:ascii="Times New Roman" w:hAnsi="Times New Roman" w:cs="Times New Roman"/>
                <w:sz w:val="24"/>
                <w:szCs w:val="24"/>
              </w:rPr>
              <w:t xml:space="preserve"> </w:t>
            </w:r>
            <w:proofErr w:type="spellStart"/>
            <w:r w:rsidRPr="0050697F">
              <w:rPr>
                <w:rFonts w:ascii="Times New Roman" w:hAnsi="Times New Roman" w:cs="Times New Roman"/>
                <w:b/>
                <w:sz w:val="24"/>
                <w:szCs w:val="24"/>
              </w:rPr>
              <w:t>Εισηγ</w:t>
            </w:r>
            <w:proofErr w:type="spellEnd"/>
            <w:r w:rsidRPr="0050697F">
              <w:rPr>
                <w:rFonts w:ascii="Times New Roman" w:hAnsi="Times New Roman" w:cs="Times New Roman"/>
                <w:b/>
                <w:sz w:val="24"/>
                <w:szCs w:val="24"/>
              </w:rPr>
              <w:t xml:space="preserve">. Κ. </w:t>
            </w:r>
            <w:proofErr w:type="spellStart"/>
            <w:r w:rsidRPr="0050697F">
              <w:rPr>
                <w:rFonts w:ascii="Times New Roman" w:hAnsi="Times New Roman" w:cs="Times New Roman"/>
                <w:b/>
                <w:sz w:val="24"/>
                <w:szCs w:val="24"/>
              </w:rPr>
              <w:t>Φλαμπούρης</w:t>
            </w:r>
            <w:proofErr w:type="spellEnd"/>
          </w:p>
        </w:tc>
      </w:tr>
      <w:tr w:rsidR="0050697F" w:rsidTr="00C86A58">
        <w:trPr>
          <w:trHeight w:val="1471"/>
        </w:trPr>
        <w:tc>
          <w:tcPr>
            <w:tcW w:w="982" w:type="dxa"/>
            <w:tcBorders>
              <w:top w:val="single" w:sz="4" w:space="0" w:color="000000"/>
              <w:left w:val="single" w:sz="4" w:space="0" w:color="000000"/>
              <w:bottom w:val="single" w:sz="4" w:space="0" w:color="000000"/>
              <w:right w:val="nil"/>
            </w:tcBorders>
            <w:hideMark/>
          </w:tcPr>
          <w:p w:rsidR="0050697F" w:rsidRPr="0050697F" w:rsidRDefault="0050697F" w:rsidP="00AD0593">
            <w:pPr>
              <w:pStyle w:val="21"/>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rPr>
              <w:t>ΜΣ1</w:t>
            </w:r>
            <w:r>
              <w:rPr>
                <w:rFonts w:ascii="Times New Roman" w:hAnsi="Times New Roman" w:cs="Times New Roman"/>
                <w:b/>
                <w:sz w:val="24"/>
                <w:szCs w:val="24"/>
                <w:lang w:val="en-US"/>
              </w:rPr>
              <w:t>4</w:t>
            </w:r>
          </w:p>
        </w:tc>
        <w:tc>
          <w:tcPr>
            <w:tcW w:w="9943" w:type="dxa"/>
            <w:tcBorders>
              <w:top w:val="single" w:sz="4" w:space="0" w:color="000000"/>
              <w:left w:val="single" w:sz="4" w:space="0" w:color="000000"/>
              <w:bottom w:val="single" w:sz="4" w:space="0" w:color="000000"/>
              <w:right w:val="single" w:sz="4" w:space="0" w:color="000000"/>
            </w:tcBorders>
            <w:hideMark/>
          </w:tcPr>
          <w:p w:rsidR="0050697F" w:rsidRPr="0050697F" w:rsidRDefault="0050697F" w:rsidP="0050697F">
            <w:pPr>
              <w:pStyle w:val="a7"/>
              <w:spacing w:after="100"/>
              <w:jc w:val="both"/>
              <w:rPr>
                <w:rFonts w:ascii="Times New Roman" w:hAnsi="Times New Roman" w:cs="Times New Roman"/>
                <w:sz w:val="24"/>
                <w:szCs w:val="24"/>
              </w:rPr>
            </w:pPr>
            <w:r w:rsidRPr="00C86A58">
              <w:rPr>
                <w:rFonts w:ascii="Times New Roman" w:hAnsi="Times New Roman" w:cs="Times New Roman"/>
                <w:b/>
                <w:sz w:val="24"/>
                <w:szCs w:val="24"/>
              </w:rPr>
              <w:t>Έγκριση Πρακτικού</w:t>
            </w:r>
            <w:r w:rsidRPr="0050697F">
              <w:rPr>
                <w:rFonts w:ascii="Times New Roman" w:hAnsi="Times New Roman" w:cs="Times New Roman"/>
                <w:sz w:val="24"/>
                <w:szCs w:val="24"/>
              </w:rPr>
              <w:t xml:space="preserve"> Αξιολόγησης Δικαιολογητικών Προσωρινού Αναδόχου και κατακύρωση της σύμβασης του ηλεκτρονικού διαγωνισμού του έργου: </w:t>
            </w:r>
            <w:r w:rsidRPr="0050697F">
              <w:rPr>
                <w:rFonts w:ascii="Times New Roman" w:hAnsi="Times New Roman" w:cs="Times New Roman"/>
                <w:b/>
                <w:sz w:val="24"/>
                <w:szCs w:val="24"/>
                <w:lang w:eastAsia="en-US" w:bidi="en-US"/>
              </w:rPr>
              <w:t>«</w:t>
            </w:r>
            <w:bookmarkStart w:id="5" w:name="titlos1"/>
            <w:bookmarkEnd w:id="5"/>
            <w:r w:rsidRPr="0050697F">
              <w:rPr>
                <w:rFonts w:ascii="Times New Roman" w:hAnsi="Times New Roman" w:cs="Times New Roman"/>
                <w:b/>
                <w:sz w:val="24"/>
                <w:szCs w:val="24"/>
                <w:lang w:eastAsia="en-US" w:bidi="en-US"/>
              </w:rPr>
              <w:t xml:space="preserve">ΑΝΤΙΠΛΗΜΜΥΡΙΚΗ ΠΡΟΣΤΑΣΙΑ ΚΑΙ ΣΥΝΤΗΡΗΣΗ ΤΩΝ ΥΔΑΤΟΡΕΜΑΤΩΝ ΠΕ ΜΑΓΝΗΣΙΑΣ &amp; ΣΠΟΡΑΔΩΝ ΧΡΗΣΗ 2021»  </w:t>
            </w:r>
            <w:r w:rsidRPr="0050697F">
              <w:rPr>
                <w:rFonts w:ascii="Times New Roman" w:hAnsi="Times New Roman" w:cs="Times New Roman"/>
                <w:sz w:val="24"/>
                <w:szCs w:val="24"/>
              </w:rPr>
              <w:t>Προϋπολογισθείσα δαπάνη:</w:t>
            </w:r>
            <w:r w:rsidRPr="0050697F">
              <w:rPr>
                <w:rFonts w:ascii="Times New Roman" w:hAnsi="Times New Roman" w:cs="Times New Roman"/>
                <w:color w:val="3366FF"/>
                <w:sz w:val="24"/>
                <w:szCs w:val="24"/>
              </w:rPr>
              <w:t>”</w:t>
            </w:r>
            <w:r w:rsidRPr="0050697F">
              <w:rPr>
                <w:rFonts w:ascii="Times New Roman" w:hAnsi="Times New Roman" w:cs="Times New Roman"/>
                <w:b/>
                <w:bCs/>
                <w:sz w:val="24"/>
                <w:szCs w:val="24"/>
              </w:rPr>
              <w:t xml:space="preserve"> </w:t>
            </w:r>
            <w:r w:rsidRPr="0050697F">
              <w:rPr>
                <w:rFonts w:ascii="Times New Roman" w:hAnsi="Times New Roman" w:cs="Times New Roman"/>
                <w:color w:val="3366FF"/>
                <w:sz w:val="24"/>
                <w:szCs w:val="24"/>
              </w:rPr>
              <w:t xml:space="preserve">1.000.000,00€ συμπεριλαμβανομένου ΦΠΑ”. </w:t>
            </w:r>
            <w:r w:rsidRPr="0050697F">
              <w:rPr>
                <w:rFonts w:ascii="Times New Roman" w:hAnsi="Times New Roman" w:cs="Times New Roman"/>
                <w:sz w:val="24"/>
                <w:szCs w:val="24"/>
              </w:rPr>
              <w:t>(</w:t>
            </w:r>
            <w:r w:rsidRPr="0050697F">
              <w:rPr>
                <w:rFonts w:ascii="Times New Roman" w:hAnsi="Times New Roman" w:cs="Times New Roman"/>
                <w:b/>
                <w:sz w:val="24"/>
                <w:szCs w:val="24"/>
                <w:lang w:eastAsia="en-US" w:bidi="en-US"/>
              </w:rPr>
              <w:t>Κ.Α. 2014ΕΠ51700026,</w:t>
            </w:r>
            <w:r w:rsidRPr="0050697F">
              <w:rPr>
                <w:rFonts w:ascii="Times New Roman" w:hAnsi="Times New Roman" w:cs="Times New Roman"/>
                <w:sz w:val="24"/>
                <w:szCs w:val="24"/>
              </w:rPr>
              <w:t xml:space="preserve">- ΣΑΕΠ 517, υποέργο 65/ ΑΔΑΜ: 21REQ008236748 2021-03-05) </w:t>
            </w:r>
            <w:r w:rsidRPr="00EC4601">
              <w:rPr>
                <w:rFonts w:ascii="Times New Roman" w:hAnsi="Times New Roman" w:cs="Times New Roman"/>
                <w:sz w:val="24"/>
                <w:szCs w:val="24"/>
              </w:rPr>
              <w:t xml:space="preserve"> </w:t>
            </w:r>
            <w:proofErr w:type="spellStart"/>
            <w:r w:rsidRPr="0050697F">
              <w:rPr>
                <w:rFonts w:ascii="Times New Roman" w:hAnsi="Times New Roman" w:cs="Times New Roman"/>
                <w:b/>
                <w:sz w:val="24"/>
                <w:szCs w:val="24"/>
              </w:rPr>
              <w:t>Εισηγ</w:t>
            </w:r>
            <w:proofErr w:type="spellEnd"/>
            <w:r w:rsidRPr="0050697F">
              <w:rPr>
                <w:rFonts w:ascii="Times New Roman" w:hAnsi="Times New Roman" w:cs="Times New Roman"/>
                <w:b/>
                <w:sz w:val="24"/>
                <w:szCs w:val="24"/>
              </w:rPr>
              <w:t xml:space="preserve">. Κ. </w:t>
            </w:r>
            <w:proofErr w:type="spellStart"/>
            <w:r w:rsidRPr="0050697F">
              <w:rPr>
                <w:rFonts w:ascii="Times New Roman" w:hAnsi="Times New Roman" w:cs="Times New Roman"/>
                <w:b/>
                <w:sz w:val="24"/>
                <w:szCs w:val="24"/>
              </w:rPr>
              <w:t>Φλαμπούρης</w:t>
            </w:r>
            <w:proofErr w:type="spellEnd"/>
          </w:p>
        </w:tc>
      </w:tr>
      <w:tr w:rsidR="00433506" w:rsidTr="00C86A58">
        <w:trPr>
          <w:trHeight w:val="1471"/>
        </w:trPr>
        <w:tc>
          <w:tcPr>
            <w:tcW w:w="982" w:type="dxa"/>
            <w:tcBorders>
              <w:top w:val="single" w:sz="4" w:space="0" w:color="000000"/>
              <w:left w:val="single" w:sz="4" w:space="0" w:color="000000"/>
              <w:bottom w:val="single" w:sz="4" w:space="0" w:color="000000"/>
              <w:right w:val="nil"/>
            </w:tcBorders>
            <w:hideMark/>
          </w:tcPr>
          <w:p w:rsidR="00433506" w:rsidRPr="00433506" w:rsidRDefault="00433506" w:rsidP="00ED10BD">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ΜΣ15</w:t>
            </w:r>
          </w:p>
        </w:tc>
        <w:tc>
          <w:tcPr>
            <w:tcW w:w="9943" w:type="dxa"/>
            <w:tcBorders>
              <w:top w:val="single" w:sz="4" w:space="0" w:color="000000"/>
              <w:left w:val="single" w:sz="4" w:space="0" w:color="000000"/>
              <w:bottom w:val="single" w:sz="4" w:space="0" w:color="000000"/>
              <w:right w:val="single" w:sz="4" w:space="0" w:color="000000"/>
            </w:tcBorders>
            <w:hideMark/>
          </w:tcPr>
          <w:p w:rsidR="00433506" w:rsidRPr="00606DAE" w:rsidRDefault="00433506" w:rsidP="00606DAE">
            <w:pPr>
              <w:pStyle w:val="a7"/>
              <w:spacing w:before="120"/>
              <w:jc w:val="both"/>
              <w:rPr>
                <w:rFonts w:ascii="Times New Roman" w:hAnsi="Times New Roman" w:cs="Times New Roman"/>
                <w:bCs/>
                <w:sz w:val="24"/>
                <w:szCs w:val="24"/>
              </w:rPr>
            </w:pPr>
            <w:r w:rsidRPr="00C86A58">
              <w:rPr>
                <w:sz w:val="24"/>
                <w:szCs w:val="24"/>
              </w:rPr>
              <w:t>(</w:t>
            </w:r>
            <w:r w:rsidRPr="00C86A58">
              <w:rPr>
                <w:rFonts w:ascii="Times New Roman" w:hAnsi="Times New Roman" w:cs="Times New Roman"/>
                <w:sz w:val="24"/>
                <w:szCs w:val="24"/>
              </w:rPr>
              <w:t>α) Έγκριση των όρων της Διακήρυξης Ηλεκτρονικής Δημοπράτησης μέσω του ΕΣΗΔΗΣ, (β) ορισμός χειριστή και αναπληρωτή για την πραγματοποίηση της Ηλεκτρονικής Δημοπράτησης και (γ) συγκρότηση της Επιτροπής Διαγωνισμού του Έργου:</w:t>
            </w:r>
            <w:r w:rsidRPr="00606DAE">
              <w:rPr>
                <w:rFonts w:ascii="Times New Roman" w:hAnsi="Times New Roman" w:cs="Times New Roman"/>
                <w:b/>
                <w:sz w:val="24"/>
                <w:szCs w:val="24"/>
              </w:rPr>
              <w:t xml:space="preserve"> «ΚΑΤΑΣΚΕΥΗ ΓΕΦΥΡΑΣ ΣΤΗΝ ΟΔΟ ΧΑΙΔΑΡΙΟΥ ΕΠΙ ΤΟΥ ΧΕΙΜΑΡΡΟΥ ΚΡΑΥΣΙΔΩΝΑ»,</w:t>
            </w:r>
            <w:r w:rsidR="00606DAE" w:rsidRPr="00606DAE">
              <w:rPr>
                <w:rFonts w:ascii="Times New Roman" w:hAnsi="Times New Roman" w:cs="Times New Roman"/>
                <w:bCs/>
                <w:sz w:val="24"/>
                <w:szCs w:val="24"/>
              </w:rPr>
              <w:t xml:space="preserve"> Προϋπολογισμός έργου: </w:t>
            </w:r>
            <w:r w:rsidR="00606DAE" w:rsidRPr="00606DAE">
              <w:rPr>
                <w:rFonts w:ascii="Times New Roman" w:hAnsi="Times New Roman" w:cs="Times New Roman"/>
                <w:b/>
                <w:bCs/>
                <w:sz w:val="24"/>
                <w:szCs w:val="24"/>
              </w:rPr>
              <w:t>1.200.000,00 €</w:t>
            </w:r>
            <w:r w:rsidR="00606DAE" w:rsidRPr="00606DAE">
              <w:rPr>
                <w:rFonts w:ascii="Times New Roman" w:hAnsi="Times New Roman" w:cs="Times New Roman"/>
                <w:bCs/>
                <w:sz w:val="24"/>
                <w:szCs w:val="24"/>
              </w:rPr>
              <w:t xml:space="preserve"> συμπεριλαμβανομένου του ΦΠΑ (24%). </w:t>
            </w:r>
            <w:r w:rsidR="00606DAE">
              <w:rPr>
                <w:rFonts w:ascii="Times New Roman" w:hAnsi="Times New Roman" w:cs="Times New Roman"/>
                <w:bCs/>
                <w:sz w:val="24"/>
                <w:szCs w:val="24"/>
              </w:rPr>
              <w:t xml:space="preserve"> </w:t>
            </w:r>
            <w:r w:rsidR="00606DAE" w:rsidRPr="00606DAE">
              <w:rPr>
                <w:rFonts w:ascii="Times New Roman" w:hAnsi="Times New Roman" w:cs="Times New Roman"/>
                <w:bCs/>
                <w:sz w:val="24"/>
                <w:szCs w:val="24"/>
              </w:rPr>
              <w:t xml:space="preserve">Χρηματοδότηση Π.Δ.Ε.: </w:t>
            </w:r>
            <w:r w:rsidR="00606DAE" w:rsidRPr="00606DAE">
              <w:rPr>
                <w:rFonts w:ascii="Times New Roman" w:hAnsi="Times New Roman" w:cs="Times New Roman"/>
                <w:b/>
                <w:sz w:val="24"/>
                <w:szCs w:val="24"/>
              </w:rPr>
              <w:t>ΠΡΟΓΡΑΜΜΑ «ΑΝΤΩΝΗΣ ΤΡΙΤΣΗΣ» ΥΠΟΕΡΓΟ 3</w:t>
            </w:r>
            <w:r w:rsidR="00606DAE">
              <w:rPr>
                <w:rFonts w:ascii="Times New Roman" w:hAnsi="Times New Roman" w:cs="Times New Roman"/>
                <w:b/>
                <w:sz w:val="24"/>
                <w:szCs w:val="24"/>
              </w:rPr>
              <w:t xml:space="preserve"> </w:t>
            </w:r>
            <w:proofErr w:type="spellStart"/>
            <w:r w:rsidRPr="00606DAE">
              <w:rPr>
                <w:rFonts w:ascii="Times New Roman" w:hAnsi="Times New Roman" w:cs="Times New Roman"/>
                <w:b/>
                <w:sz w:val="24"/>
                <w:szCs w:val="24"/>
              </w:rPr>
              <w:t>Εισηγ</w:t>
            </w:r>
            <w:proofErr w:type="spellEnd"/>
            <w:r w:rsidRPr="00606DAE">
              <w:rPr>
                <w:rFonts w:ascii="Times New Roman" w:hAnsi="Times New Roman" w:cs="Times New Roman"/>
                <w:b/>
                <w:sz w:val="24"/>
                <w:szCs w:val="24"/>
              </w:rPr>
              <w:t xml:space="preserve">. Κ. </w:t>
            </w:r>
            <w:proofErr w:type="spellStart"/>
            <w:r w:rsidRPr="00606DAE">
              <w:rPr>
                <w:rFonts w:ascii="Times New Roman" w:hAnsi="Times New Roman" w:cs="Times New Roman"/>
                <w:b/>
                <w:sz w:val="24"/>
                <w:szCs w:val="24"/>
              </w:rPr>
              <w:t>Φλαμπούρης</w:t>
            </w:r>
            <w:proofErr w:type="spellEnd"/>
          </w:p>
        </w:tc>
      </w:tr>
    </w:tbl>
    <w:p w:rsidR="0048504D" w:rsidRDefault="0048504D" w:rsidP="0048504D">
      <w:pPr>
        <w:tabs>
          <w:tab w:val="left" w:pos="3130"/>
        </w:tabs>
        <w:ind w:right="-1054"/>
        <w:jc w:val="both"/>
        <w:rPr>
          <w:u w:val="single"/>
        </w:rPr>
      </w:pPr>
    </w:p>
    <w:p w:rsidR="0048504D" w:rsidRDefault="0048504D" w:rsidP="0048504D">
      <w:pPr>
        <w:jc w:val="center"/>
        <w:rPr>
          <w:rStyle w:val="aa"/>
          <w:b/>
          <w:i w:val="0"/>
          <w:sz w:val="28"/>
          <w:szCs w:val="28"/>
          <w:u w:val="single"/>
        </w:rPr>
      </w:pPr>
      <w:r w:rsidRPr="0048504D">
        <w:rPr>
          <w:rStyle w:val="aa"/>
          <w:b/>
          <w:i w:val="0"/>
          <w:sz w:val="28"/>
          <w:szCs w:val="28"/>
          <w:u w:val="single"/>
        </w:rPr>
        <w:t>ΠΕΡΙΦΕΡΕΙΑΚΗ ΕΝΟΤΗΤΑ ΤΡΙΚΑΛΩΝ</w:t>
      </w:r>
    </w:p>
    <w:p w:rsidR="002A1AC4" w:rsidRPr="0048504D" w:rsidRDefault="002A1AC4" w:rsidP="0048504D">
      <w:pPr>
        <w:jc w:val="center"/>
        <w:rPr>
          <w:rStyle w:val="aa"/>
          <w:b/>
          <w:i w:val="0"/>
          <w:sz w:val="28"/>
          <w:szCs w:val="28"/>
        </w:rPr>
      </w:pPr>
    </w:p>
    <w:tbl>
      <w:tblPr>
        <w:tblW w:w="10815" w:type="dxa"/>
        <w:jc w:val="center"/>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1"/>
        <w:gridCol w:w="10064"/>
      </w:tblGrid>
      <w:tr w:rsidR="002A1AC4" w:rsidTr="00940743">
        <w:trPr>
          <w:trHeight w:val="244"/>
          <w:jc w:val="center"/>
        </w:trPr>
        <w:tc>
          <w:tcPr>
            <w:tcW w:w="751" w:type="dxa"/>
            <w:tcBorders>
              <w:top w:val="single" w:sz="4" w:space="0" w:color="auto"/>
              <w:left w:val="single" w:sz="4" w:space="0" w:color="auto"/>
              <w:bottom w:val="single" w:sz="4" w:space="0" w:color="auto"/>
              <w:right w:val="single" w:sz="4" w:space="0" w:color="auto"/>
            </w:tcBorders>
            <w:hideMark/>
          </w:tcPr>
          <w:p w:rsidR="002A1AC4" w:rsidRPr="002A1AC4" w:rsidRDefault="002A1AC4">
            <w:pPr>
              <w:spacing w:line="276" w:lineRule="auto"/>
              <w:jc w:val="center"/>
              <w:rPr>
                <w:rStyle w:val="aa"/>
                <w:b/>
                <w:i w:val="0"/>
                <w:sz w:val="24"/>
                <w:szCs w:val="24"/>
              </w:rPr>
            </w:pPr>
            <w:r w:rsidRPr="002A1AC4">
              <w:rPr>
                <w:rStyle w:val="aa"/>
                <w:b/>
                <w:i w:val="0"/>
                <w:sz w:val="24"/>
                <w:szCs w:val="24"/>
              </w:rPr>
              <w:t>Τ1</w:t>
            </w:r>
          </w:p>
        </w:tc>
        <w:tc>
          <w:tcPr>
            <w:tcW w:w="10064" w:type="dxa"/>
            <w:tcBorders>
              <w:top w:val="single" w:sz="4" w:space="0" w:color="auto"/>
              <w:left w:val="single" w:sz="4" w:space="0" w:color="auto"/>
              <w:bottom w:val="single" w:sz="4" w:space="0" w:color="auto"/>
              <w:right w:val="single" w:sz="4" w:space="0" w:color="auto"/>
            </w:tcBorders>
            <w:hideMark/>
          </w:tcPr>
          <w:p w:rsidR="002A1AC4" w:rsidRDefault="002A1AC4" w:rsidP="006F4ABA">
            <w:pPr>
              <w:spacing w:line="276" w:lineRule="auto"/>
              <w:jc w:val="both"/>
              <w:rPr>
                <w:rStyle w:val="WW8Num6z0"/>
                <w:b w:val="0"/>
                <w:sz w:val="24"/>
                <w:szCs w:val="24"/>
              </w:rPr>
            </w:pPr>
            <w:r>
              <w:rPr>
                <w:bCs/>
                <w:sz w:val="24"/>
                <w:szCs w:val="24"/>
              </w:rPr>
              <w:t>Έγκριση εξειδίκευσης δαπάνης για την οργάνωση πολιτιστικών εκδηλώσεων</w:t>
            </w:r>
            <w:r>
              <w:rPr>
                <w:sz w:val="24"/>
                <w:szCs w:val="24"/>
              </w:rPr>
              <w:t xml:space="preserve"> ευρείας απήχησης</w:t>
            </w:r>
            <w:r>
              <w:rPr>
                <w:bCs/>
                <w:sz w:val="24"/>
                <w:szCs w:val="24"/>
              </w:rPr>
              <w:t xml:space="preserve"> </w:t>
            </w:r>
            <w:r>
              <w:rPr>
                <w:sz w:val="24"/>
                <w:szCs w:val="24"/>
              </w:rPr>
              <w:t>της Π.Ε. Τρικάλων</w:t>
            </w:r>
            <w:r>
              <w:rPr>
                <w:bCs/>
                <w:sz w:val="24"/>
                <w:szCs w:val="24"/>
              </w:rPr>
              <w:t>-Περιφέρειας Θεσσαλίας στον</w:t>
            </w:r>
            <w:r>
              <w:rPr>
                <w:rStyle w:val="ab"/>
                <w:rFonts w:eastAsiaTheme="majorEastAsia"/>
                <w:sz w:val="24"/>
                <w:szCs w:val="24"/>
                <w:shd w:val="clear" w:color="auto" w:fill="FFFFFF"/>
              </w:rPr>
              <w:t xml:space="preserve"> Φορέα 071 </w:t>
            </w:r>
            <w:r>
              <w:rPr>
                <w:bCs/>
                <w:sz w:val="24"/>
                <w:szCs w:val="24"/>
              </w:rPr>
              <w:t xml:space="preserve"> ΚΑΕ 9899 με κωδ. Έργου 12264 για το έτος 2022. </w:t>
            </w:r>
            <w:proofErr w:type="spellStart"/>
            <w:r w:rsidR="006C15F3">
              <w:rPr>
                <w:rStyle w:val="WW8Num6z0"/>
                <w:szCs w:val="24"/>
              </w:rPr>
              <w:t>Εισηγ</w:t>
            </w:r>
            <w:proofErr w:type="spellEnd"/>
            <w:r w:rsidR="006C15F3">
              <w:rPr>
                <w:rStyle w:val="WW8Num6z0"/>
                <w:szCs w:val="24"/>
              </w:rPr>
              <w:t>.</w:t>
            </w:r>
            <w:r>
              <w:rPr>
                <w:rStyle w:val="WW8Num6z0"/>
                <w:szCs w:val="24"/>
              </w:rPr>
              <w:t xml:space="preserve"> κ.  </w:t>
            </w:r>
            <w:proofErr w:type="spellStart"/>
            <w:r>
              <w:rPr>
                <w:rStyle w:val="WW8Num6z0"/>
                <w:szCs w:val="24"/>
              </w:rPr>
              <w:t>Πατουλιώτης</w:t>
            </w:r>
            <w:proofErr w:type="spellEnd"/>
          </w:p>
        </w:tc>
      </w:tr>
      <w:tr w:rsidR="002A1AC4" w:rsidTr="00940743">
        <w:trPr>
          <w:trHeight w:val="591"/>
          <w:jc w:val="center"/>
        </w:trPr>
        <w:tc>
          <w:tcPr>
            <w:tcW w:w="751" w:type="dxa"/>
            <w:tcBorders>
              <w:top w:val="single" w:sz="4" w:space="0" w:color="auto"/>
              <w:left w:val="single" w:sz="4" w:space="0" w:color="auto"/>
              <w:bottom w:val="single" w:sz="4" w:space="0" w:color="auto"/>
              <w:right w:val="single" w:sz="4" w:space="0" w:color="auto"/>
            </w:tcBorders>
            <w:hideMark/>
          </w:tcPr>
          <w:p w:rsidR="002A1AC4" w:rsidRPr="002A1AC4" w:rsidRDefault="002A1AC4">
            <w:pPr>
              <w:spacing w:line="276" w:lineRule="auto"/>
              <w:jc w:val="center"/>
              <w:rPr>
                <w:rStyle w:val="aa"/>
                <w:b/>
                <w:i w:val="0"/>
                <w:sz w:val="24"/>
                <w:szCs w:val="24"/>
              </w:rPr>
            </w:pPr>
            <w:r w:rsidRPr="002A1AC4">
              <w:rPr>
                <w:rStyle w:val="aa"/>
                <w:b/>
                <w:i w:val="0"/>
                <w:sz w:val="24"/>
                <w:szCs w:val="24"/>
              </w:rPr>
              <w:t>Τ2</w:t>
            </w:r>
          </w:p>
        </w:tc>
        <w:tc>
          <w:tcPr>
            <w:tcW w:w="10064" w:type="dxa"/>
            <w:tcBorders>
              <w:top w:val="single" w:sz="4" w:space="0" w:color="auto"/>
              <w:left w:val="single" w:sz="4" w:space="0" w:color="auto"/>
              <w:bottom w:val="single" w:sz="4" w:space="0" w:color="auto"/>
              <w:right w:val="single" w:sz="4" w:space="0" w:color="auto"/>
            </w:tcBorders>
            <w:hideMark/>
          </w:tcPr>
          <w:p w:rsidR="002A1AC4" w:rsidRDefault="002A1AC4" w:rsidP="006F4ABA">
            <w:pPr>
              <w:widowControl w:val="0"/>
              <w:jc w:val="both"/>
              <w:rPr>
                <w:sz w:val="24"/>
                <w:szCs w:val="24"/>
              </w:rPr>
            </w:pPr>
            <w:r w:rsidRPr="00C86A58">
              <w:rPr>
                <w:b/>
                <w:sz w:val="24"/>
                <w:szCs w:val="24"/>
              </w:rPr>
              <w:t>Συγκρότηση επιτροπής παρακολούθησης και παραλαβής της προμήθειας</w:t>
            </w:r>
            <w:r>
              <w:rPr>
                <w:sz w:val="24"/>
                <w:szCs w:val="24"/>
              </w:rPr>
              <w:t>: “</w:t>
            </w:r>
            <w:r>
              <w:rPr>
                <w:color w:val="000000"/>
                <w:sz w:val="24"/>
                <w:szCs w:val="24"/>
              </w:rPr>
              <w:t>ΣΥΝΤΗΡΗΣΗ, ΑΠΟΚΑΤΑΣΤΑΣΗ, ΒΕΛΤΙΩΣΗ, ΗΛΕΚΤΡΟΦΩΤΙΣΜΟΣ ΚΑΙ ΠΡΟΜΗΘΕΙΑ ΓΙΑ ΤΗΝ ΣΗΜΑΝΣΗ, ΣΤΗΘΑΙΑ ΑΣΦΑΛΕΙΑΣ ΤΟΥ ΕΘΝΙΚΟΥ ΚΑΙ ΕΠΑΡΧΙΑΚΟΥ ΟΔΙΚΟΥ ΔΙΚΤΥΟΥ &amp; ΑΠΟΠΛΗΡΩΜΗ-ΟΛΟΚΛΗΡΩΣΗ ΕΡΓΩΝ ΠΕΡΙΦΕΡΕΙΑΚΗΣ ΕΝΟΤΗΤΑΣ ΤΡΙΚΑΛΩΝ ”</w:t>
            </w:r>
            <w:r w:rsidR="00C86A58" w:rsidRPr="00C86A58">
              <w:rPr>
                <w:sz w:val="24"/>
                <w:szCs w:val="24"/>
              </w:rPr>
              <w:t xml:space="preserve"> </w:t>
            </w:r>
            <w:r>
              <w:rPr>
                <w:b/>
                <w:bCs/>
                <w:sz w:val="24"/>
                <w:szCs w:val="24"/>
                <w:lang w:val="en-US"/>
              </w:rPr>
              <w:t>Y</w:t>
            </w:r>
            <w:r>
              <w:rPr>
                <w:b/>
                <w:bCs/>
                <w:sz w:val="24"/>
                <w:szCs w:val="24"/>
              </w:rPr>
              <w:t>ΠΟΕΡΓΟ 178</w:t>
            </w:r>
            <w:r>
              <w:rPr>
                <w:sz w:val="24"/>
                <w:szCs w:val="24"/>
              </w:rPr>
              <w:t xml:space="preserve"> «</w:t>
            </w:r>
            <w:r>
              <w:rPr>
                <w:b/>
                <w:sz w:val="24"/>
                <w:szCs w:val="24"/>
              </w:rPr>
              <w:t>ΤΡΟΠΟΠΟΙΗΣΗ ΠΡΟΓΡΑΜΜΑΤΟΣ ΛΕΙΤΟΥΡΓΙΑΣ ΦΩΤΕΙΝΩΝ ΣΗΜΑΤΟΔΟΤΩΝ ΤΟΥ ΚΟΜΒΟΥ ΚΕΦΑΛΟΒΡΥΣΟΥ ΣΥΜΦΩΝΑ ΜΕ ΤΙΣ ΕΓΚΕΚΡΙΜΕΝΕΣ ΚΥΚΛΟΦΟΡΙΑΚΕΣ ΡΥΘΜΙΣΕΙΣ ΤΩΝ ΟΔΩΝ ΜΕΤΑ ΤΩΝ ΥΛΙΚΩΝ ΠΛΗΡΩΣ ΕΓΚΑΤΑΣΤΑΣΗΣ ΤΗΣ ΣΗΜΑΤΟΔΟΤΗΣΗΣ»</w:t>
            </w:r>
            <w:r>
              <w:rPr>
                <w:sz w:val="24"/>
                <w:szCs w:val="24"/>
              </w:rPr>
              <w:t xml:space="preserve"> συνολικού προϋπολογισμού 24.800,00 €, ήτοι 20.000,00 € για εργασίες και 4.800,00 € για Φ.Π.Α. το οποίο χρηματοδοτείται </w:t>
            </w:r>
            <w:r w:rsidR="00D07B0C">
              <w:rPr>
                <w:sz w:val="24"/>
                <w:szCs w:val="24"/>
              </w:rPr>
              <w:t>από πιστώσεις του</w:t>
            </w:r>
            <w:r>
              <w:rPr>
                <w:sz w:val="24"/>
                <w:szCs w:val="24"/>
              </w:rPr>
              <w:t xml:space="preserve"> Προγράμματος   Δημοσίων Επενδύσεων Περιφέρειας Θεσσαλίας ΣΑΕΠ 517: 2014ΕΠ51700019 και  η ανάθεση του οποίου έγινε με την </w:t>
            </w:r>
            <w:proofErr w:type="spellStart"/>
            <w:r>
              <w:rPr>
                <w:sz w:val="24"/>
                <w:szCs w:val="24"/>
              </w:rPr>
              <w:t>αριθμ</w:t>
            </w:r>
            <w:proofErr w:type="spellEnd"/>
            <w:r>
              <w:rPr>
                <w:sz w:val="24"/>
                <w:szCs w:val="24"/>
              </w:rPr>
              <w:t>.   296908/25-07-2022 Απόφαση Περιφερειάρχη Περιφέρειας Θεσσαλίας, με ΑΔΑΜ.: 22</w:t>
            </w:r>
            <w:r>
              <w:rPr>
                <w:sz w:val="24"/>
                <w:szCs w:val="24"/>
                <w:lang w:val="en-US"/>
              </w:rPr>
              <w:t>AWRD</w:t>
            </w:r>
            <w:r>
              <w:rPr>
                <w:sz w:val="24"/>
                <w:szCs w:val="24"/>
              </w:rPr>
              <w:t>010998315.</w:t>
            </w:r>
          </w:p>
          <w:p w:rsidR="002A1AC4" w:rsidRDefault="006C15F3" w:rsidP="006F4ABA">
            <w:pPr>
              <w:widowControl w:val="0"/>
              <w:jc w:val="both"/>
              <w:rPr>
                <w:rStyle w:val="WW8Num6z0"/>
                <w:b w:val="0"/>
                <w:sz w:val="24"/>
                <w:szCs w:val="24"/>
              </w:rPr>
            </w:pPr>
            <w:proofErr w:type="spellStart"/>
            <w:r>
              <w:rPr>
                <w:rStyle w:val="WW8Num6z0"/>
                <w:szCs w:val="24"/>
              </w:rPr>
              <w:t>Εισηγ</w:t>
            </w:r>
            <w:proofErr w:type="spellEnd"/>
            <w:r>
              <w:rPr>
                <w:rStyle w:val="WW8Num6z0"/>
                <w:szCs w:val="24"/>
              </w:rPr>
              <w:t>.</w:t>
            </w:r>
            <w:r w:rsidR="002A1AC4">
              <w:rPr>
                <w:rStyle w:val="WW8Num6z0"/>
                <w:szCs w:val="24"/>
              </w:rPr>
              <w:t xml:space="preserve"> κ. </w:t>
            </w:r>
            <w:proofErr w:type="spellStart"/>
            <w:r w:rsidR="002A1AC4">
              <w:rPr>
                <w:rStyle w:val="WW8Num6z0"/>
                <w:szCs w:val="24"/>
              </w:rPr>
              <w:t>Ταμπακιώτη</w:t>
            </w:r>
            <w:proofErr w:type="spellEnd"/>
          </w:p>
        </w:tc>
      </w:tr>
      <w:tr w:rsidR="002A1AC4" w:rsidTr="00940743">
        <w:trPr>
          <w:trHeight w:val="417"/>
          <w:jc w:val="center"/>
        </w:trPr>
        <w:tc>
          <w:tcPr>
            <w:tcW w:w="751" w:type="dxa"/>
            <w:tcBorders>
              <w:top w:val="single" w:sz="4" w:space="0" w:color="auto"/>
              <w:left w:val="single" w:sz="4" w:space="0" w:color="auto"/>
              <w:bottom w:val="single" w:sz="4" w:space="0" w:color="auto"/>
              <w:right w:val="single" w:sz="4" w:space="0" w:color="auto"/>
            </w:tcBorders>
            <w:hideMark/>
          </w:tcPr>
          <w:p w:rsidR="002A1AC4" w:rsidRPr="002A1AC4" w:rsidRDefault="002A1AC4">
            <w:pPr>
              <w:spacing w:line="276" w:lineRule="auto"/>
              <w:jc w:val="center"/>
              <w:rPr>
                <w:rStyle w:val="aa"/>
                <w:b/>
                <w:i w:val="0"/>
                <w:sz w:val="24"/>
                <w:szCs w:val="24"/>
              </w:rPr>
            </w:pPr>
            <w:r w:rsidRPr="002A1AC4">
              <w:rPr>
                <w:rStyle w:val="aa"/>
                <w:b/>
                <w:i w:val="0"/>
                <w:sz w:val="24"/>
                <w:szCs w:val="24"/>
              </w:rPr>
              <w:t>Τ3</w:t>
            </w:r>
          </w:p>
        </w:tc>
        <w:tc>
          <w:tcPr>
            <w:tcW w:w="10064" w:type="dxa"/>
            <w:tcBorders>
              <w:top w:val="single" w:sz="4" w:space="0" w:color="auto"/>
              <w:left w:val="single" w:sz="4" w:space="0" w:color="auto"/>
              <w:bottom w:val="single" w:sz="4" w:space="0" w:color="auto"/>
              <w:right w:val="single" w:sz="4" w:space="0" w:color="auto"/>
            </w:tcBorders>
            <w:hideMark/>
          </w:tcPr>
          <w:p w:rsidR="002A1AC4" w:rsidRPr="002A1AC4" w:rsidRDefault="002A1AC4">
            <w:pPr>
              <w:spacing w:line="276" w:lineRule="auto"/>
              <w:jc w:val="both"/>
              <w:rPr>
                <w:rStyle w:val="WW8Num6z0"/>
                <w:sz w:val="24"/>
                <w:szCs w:val="24"/>
              </w:rPr>
            </w:pPr>
            <w:r>
              <w:rPr>
                <w:rStyle w:val="WW8Num6z0"/>
                <w:rFonts w:eastAsia="Arial Unicode MS"/>
                <w:szCs w:val="24"/>
              </w:rPr>
              <w:t>Χορήγηση παράτασης της προθεσμίας περαιώσεως του έργου:</w:t>
            </w:r>
            <w:r>
              <w:rPr>
                <w:rStyle w:val="WW8Num6z0"/>
                <w:szCs w:val="24"/>
              </w:rPr>
              <w:t xml:space="preserve"> «ΑΝΑΒΑΘΜΙΣΗ ΚΤΙΡΙΑΚΩΝ ΕΓΚΑΤΑΣΤΑΣΕΩΝ ΚΕΝΤΡΟΥ ΥΓΕΙΑΣ ΚΑΛΑΜΠΑΚΑΣ ΤΡΙΚΑΛΩΝ» συνολικού προϋπολογισμού 317.000,00€ αναδόχου Εργοληπτικής Επιχειρήσεως «Ε. ΠΑΠΑΧΡΗΣΤΟΣ &amp; ΣΙΑ Ε.Ε.» από    22/06/2022 έως 22/10/2022.</w:t>
            </w:r>
            <w:r>
              <w:rPr>
                <w:rStyle w:val="WW8Num6z0"/>
                <w:sz w:val="24"/>
                <w:szCs w:val="24"/>
              </w:rPr>
              <w:t xml:space="preserve"> </w:t>
            </w:r>
            <w:proofErr w:type="spellStart"/>
            <w:r w:rsidR="006C15F3">
              <w:rPr>
                <w:rStyle w:val="WW8Num6z0"/>
                <w:szCs w:val="24"/>
              </w:rPr>
              <w:t>Εισηγ</w:t>
            </w:r>
            <w:proofErr w:type="spellEnd"/>
            <w:r w:rsidR="006C15F3">
              <w:rPr>
                <w:rStyle w:val="WW8Num6z0"/>
                <w:szCs w:val="24"/>
              </w:rPr>
              <w:t>.</w:t>
            </w:r>
            <w:r>
              <w:rPr>
                <w:rStyle w:val="WW8Num6z0"/>
                <w:szCs w:val="24"/>
              </w:rPr>
              <w:t xml:space="preserve"> κ. </w:t>
            </w:r>
            <w:proofErr w:type="spellStart"/>
            <w:r>
              <w:rPr>
                <w:rStyle w:val="WW8Num6z0"/>
                <w:szCs w:val="24"/>
              </w:rPr>
              <w:t>Ταμπακιώτη</w:t>
            </w:r>
            <w:proofErr w:type="spellEnd"/>
          </w:p>
        </w:tc>
      </w:tr>
      <w:tr w:rsidR="002A1AC4" w:rsidTr="00940743">
        <w:trPr>
          <w:trHeight w:val="229"/>
          <w:jc w:val="center"/>
        </w:trPr>
        <w:tc>
          <w:tcPr>
            <w:tcW w:w="751" w:type="dxa"/>
            <w:tcBorders>
              <w:top w:val="single" w:sz="4" w:space="0" w:color="auto"/>
              <w:left w:val="single" w:sz="4" w:space="0" w:color="auto"/>
              <w:bottom w:val="single" w:sz="4" w:space="0" w:color="auto"/>
              <w:right w:val="single" w:sz="4" w:space="0" w:color="auto"/>
            </w:tcBorders>
            <w:hideMark/>
          </w:tcPr>
          <w:p w:rsidR="002A1AC4" w:rsidRPr="002A1AC4" w:rsidRDefault="002A1AC4">
            <w:pPr>
              <w:spacing w:line="276" w:lineRule="auto"/>
              <w:jc w:val="center"/>
              <w:rPr>
                <w:rStyle w:val="aa"/>
                <w:b/>
                <w:i w:val="0"/>
                <w:sz w:val="24"/>
                <w:szCs w:val="24"/>
              </w:rPr>
            </w:pPr>
            <w:r w:rsidRPr="002A1AC4">
              <w:rPr>
                <w:rStyle w:val="aa"/>
                <w:b/>
                <w:i w:val="0"/>
                <w:sz w:val="24"/>
                <w:szCs w:val="24"/>
              </w:rPr>
              <w:t>Τ4</w:t>
            </w:r>
          </w:p>
        </w:tc>
        <w:tc>
          <w:tcPr>
            <w:tcW w:w="10064" w:type="dxa"/>
            <w:tcBorders>
              <w:top w:val="single" w:sz="4" w:space="0" w:color="auto"/>
              <w:left w:val="single" w:sz="4" w:space="0" w:color="auto"/>
              <w:bottom w:val="single" w:sz="4" w:space="0" w:color="auto"/>
              <w:right w:val="single" w:sz="4" w:space="0" w:color="auto"/>
            </w:tcBorders>
            <w:hideMark/>
          </w:tcPr>
          <w:p w:rsidR="002A1AC4" w:rsidRPr="006C15F3" w:rsidRDefault="002A1AC4">
            <w:pPr>
              <w:widowControl w:val="0"/>
              <w:spacing w:line="276" w:lineRule="auto"/>
              <w:jc w:val="both"/>
              <w:rPr>
                <w:rStyle w:val="WW8Num6z0"/>
                <w:rFonts w:ascii="Times New Roman" w:hAnsi="Times New Roman" w:cs="Times New Roman"/>
                <w:b w:val="0"/>
                <w:color w:val="auto"/>
                <w:sz w:val="24"/>
                <w:szCs w:val="24"/>
              </w:rPr>
            </w:pPr>
            <w:r>
              <w:rPr>
                <w:sz w:val="24"/>
                <w:szCs w:val="24"/>
              </w:rPr>
              <w:t>Έγκριση χορήγησης παράτασης της προθεσμίας περαιώσεως  του  έργου:</w:t>
            </w:r>
            <w:r w:rsidR="006C15F3">
              <w:rPr>
                <w:sz w:val="24"/>
                <w:szCs w:val="24"/>
              </w:rPr>
              <w:t xml:space="preserve"> </w:t>
            </w:r>
            <w:r>
              <w:rPr>
                <w:sz w:val="24"/>
                <w:szCs w:val="24"/>
              </w:rPr>
              <w:t>«ΕΡΓΑΣΙΕΣ-ΠΡΟΜΗΘΕΙΕΣ ΓΙΑ ΤΙΣ ΑΝΑΓΚΕΣ ΤΟΥ ΟΔΙΚΟΥ ΔΙΚΤΥΟΥ ΚΑΙ ΤΟΥ ΑΝΤΙΠΛΗΜΜΥΡΙΚΟΥ ΔΙΚΤΥΟΥ ΚΑΙ ΛΟΙΠΩΝ ΕΓΚΑΤΑΣΤΑΣΕΩΝ Π.Ε. ΤΡΙΚΑΛΩΝ»</w:t>
            </w:r>
            <w:r w:rsidR="006C15F3">
              <w:rPr>
                <w:sz w:val="24"/>
                <w:szCs w:val="24"/>
              </w:rPr>
              <w:t xml:space="preserve"> </w:t>
            </w:r>
            <w:r>
              <w:rPr>
                <w:b/>
                <w:bCs/>
                <w:sz w:val="24"/>
                <w:szCs w:val="24"/>
              </w:rPr>
              <w:t>υποέργο 61 «ΒΕΛΤΙΩΣΗ ΟΔΟΥ ΛΕΠΤΟΚΑΡΥΑ ΛΟΓΓΑΚΙ»</w:t>
            </w:r>
            <w:r>
              <w:rPr>
                <w:sz w:val="24"/>
                <w:szCs w:val="24"/>
              </w:rPr>
              <w:t xml:space="preserve"> </w:t>
            </w:r>
            <w:r>
              <w:rPr>
                <w:bCs/>
                <w:sz w:val="24"/>
                <w:szCs w:val="24"/>
              </w:rPr>
              <w:t>προϋπολογισμού εργασιών</w:t>
            </w:r>
            <w:r>
              <w:rPr>
                <w:sz w:val="24"/>
                <w:szCs w:val="24"/>
              </w:rPr>
              <w:t xml:space="preserve"> 40.322,58 € και Φ.Π.Α. 9.677,42 €, ήτοι</w:t>
            </w:r>
            <w:r>
              <w:rPr>
                <w:b/>
                <w:sz w:val="24"/>
                <w:szCs w:val="24"/>
              </w:rPr>
              <w:t xml:space="preserve"> </w:t>
            </w:r>
            <w:r>
              <w:rPr>
                <w:sz w:val="24"/>
                <w:szCs w:val="24"/>
              </w:rPr>
              <w:t xml:space="preserve">συνολικού προϋπολογισμού 50.000,00 </w:t>
            </w:r>
            <w:r>
              <w:rPr>
                <w:b/>
                <w:bCs/>
                <w:sz w:val="24"/>
                <w:szCs w:val="24"/>
              </w:rPr>
              <w:t xml:space="preserve"> </w:t>
            </w:r>
            <w:r>
              <w:rPr>
                <w:sz w:val="24"/>
                <w:szCs w:val="24"/>
              </w:rPr>
              <w:t>€,</w:t>
            </w:r>
            <w:r>
              <w:rPr>
                <w:bCs/>
                <w:sz w:val="24"/>
                <w:szCs w:val="24"/>
              </w:rPr>
              <w:t xml:space="preserve"> αναδόχου Εργοληπτικής Επιχείρησης </w:t>
            </w:r>
            <w:r>
              <w:rPr>
                <w:b/>
                <w:bCs/>
                <w:sz w:val="24"/>
                <w:szCs w:val="24"/>
              </w:rPr>
              <w:t>«ΜΑΝΤΖΙΟΣ ΠΑΝΑΓΙΩΤΗΣ του ΑΘΑΝΑΣΙΟΥ</w:t>
            </w:r>
            <w:r>
              <w:rPr>
                <w:b/>
                <w:sz w:val="24"/>
                <w:szCs w:val="24"/>
              </w:rPr>
              <w:t>»</w:t>
            </w:r>
            <w:r>
              <w:rPr>
                <w:sz w:val="24"/>
                <w:szCs w:val="24"/>
              </w:rPr>
              <w:t xml:space="preserve">  από  07/08/2022 μέχρι 07/02/2023. </w:t>
            </w:r>
            <w:proofErr w:type="spellStart"/>
            <w:r w:rsidR="006C15F3">
              <w:rPr>
                <w:rStyle w:val="WW8Num6z0"/>
                <w:szCs w:val="24"/>
              </w:rPr>
              <w:t>Εισηγ</w:t>
            </w:r>
            <w:proofErr w:type="spellEnd"/>
            <w:r w:rsidR="006C15F3">
              <w:rPr>
                <w:rStyle w:val="WW8Num6z0"/>
                <w:szCs w:val="24"/>
              </w:rPr>
              <w:t>.</w:t>
            </w:r>
            <w:r>
              <w:rPr>
                <w:rStyle w:val="WW8Num6z0"/>
                <w:szCs w:val="24"/>
              </w:rPr>
              <w:t xml:space="preserve"> κ. </w:t>
            </w:r>
            <w:proofErr w:type="spellStart"/>
            <w:r>
              <w:rPr>
                <w:rStyle w:val="WW8Num6z0"/>
                <w:szCs w:val="24"/>
              </w:rPr>
              <w:t>Ταμπακιώτη</w:t>
            </w:r>
            <w:proofErr w:type="spellEnd"/>
          </w:p>
        </w:tc>
      </w:tr>
      <w:tr w:rsidR="002A1AC4" w:rsidTr="00940743">
        <w:trPr>
          <w:trHeight w:val="229"/>
          <w:jc w:val="center"/>
        </w:trPr>
        <w:tc>
          <w:tcPr>
            <w:tcW w:w="751" w:type="dxa"/>
            <w:tcBorders>
              <w:top w:val="single" w:sz="4" w:space="0" w:color="auto"/>
              <w:left w:val="single" w:sz="4" w:space="0" w:color="auto"/>
              <w:bottom w:val="single" w:sz="4" w:space="0" w:color="auto"/>
              <w:right w:val="single" w:sz="4" w:space="0" w:color="auto"/>
            </w:tcBorders>
            <w:hideMark/>
          </w:tcPr>
          <w:p w:rsidR="002A1AC4" w:rsidRPr="002A1AC4" w:rsidRDefault="002A1AC4">
            <w:pPr>
              <w:spacing w:line="276" w:lineRule="auto"/>
              <w:jc w:val="center"/>
              <w:rPr>
                <w:rStyle w:val="aa"/>
                <w:b/>
                <w:i w:val="0"/>
                <w:sz w:val="24"/>
                <w:szCs w:val="24"/>
              </w:rPr>
            </w:pPr>
            <w:r w:rsidRPr="002A1AC4">
              <w:rPr>
                <w:rStyle w:val="aa"/>
                <w:b/>
                <w:i w:val="0"/>
                <w:sz w:val="24"/>
                <w:szCs w:val="24"/>
              </w:rPr>
              <w:lastRenderedPageBreak/>
              <w:t>Τ5</w:t>
            </w:r>
          </w:p>
        </w:tc>
        <w:tc>
          <w:tcPr>
            <w:tcW w:w="10064" w:type="dxa"/>
            <w:tcBorders>
              <w:top w:val="single" w:sz="4" w:space="0" w:color="auto"/>
              <w:left w:val="single" w:sz="4" w:space="0" w:color="auto"/>
              <w:bottom w:val="single" w:sz="4" w:space="0" w:color="auto"/>
              <w:right w:val="single" w:sz="4" w:space="0" w:color="auto"/>
            </w:tcBorders>
            <w:hideMark/>
          </w:tcPr>
          <w:p w:rsidR="002A1AC4" w:rsidRPr="002A1AC4" w:rsidRDefault="002A1AC4" w:rsidP="002A1AC4">
            <w:pPr>
              <w:spacing w:line="276" w:lineRule="auto"/>
              <w:jc w:val="both"/>
              <w:rPr>
                <w:rStyle w:val="WW8Num6z0"/>
                <w:rFonts w:ascii="Times New Roman" w:hAnsi="Times New Roman" w:cs="Times New Roman"/>
                <w:b w:val="0"/>
                <w:color w:val="auto"/>
                <w:sz w:val="24"/>
                <w:szCs w:val="24"/>
              </w:rPr>
            </w:pPr>
            <w:r w:rsidRPr="00E34471">
              <w:rPr>
                <w:b/>
                <w:sz w:val="24"/>
                <w:szCs w:val="24"/>
              </w:rPr>
              <w:t>Χορήγηση Παράτασης Προθεσμίας Περαίωσης των εργασιών</w:t>
            </w:r>
            <w:r>
              <w:rPr>
                <w:sz w:val="24"/>
                <w:szCs w:val="24"/>
              </w:rPr>
              <w:t xml:space="preserve">  του έργου: </w:t>
            </w:r>
            <w:r>
              <w:rPr>
                <w:b/>
                <w:sz w:val="24"/>
                <w:szCs w:val="24"/>
              </w:rPr>
              <w:t>«</w:t>
            </w:r>
            <w:r>
              <w:rPr>
                <w:b/>
                <w:bCs/>
                <w:sz w:val="24"/>
                <w:szCs w:val="24"/>
              </w:rPr>
              <w:t xml:space="preserve">ΕΡΓΑΣΙΕΣ ΚΑΙ ΠΡΟΜΗΘΕΙΕΣ ΓΙΑ ΤΙΣ ΑΝΑΓΚΕΣ ΤΟΥ ΟΔΙΚΟΥ ΚΑΙ ΤΟΥ </w:t>
            </w:r>
            <w:r>
              <w:rPr>
                <w:sz w:val="24"/>
                <w:szCs w:val="24"/>
              </w:rPr>
              <w:t xml:space="preserve"> </w:t>
            </w:r>
            <w:r>
              <w:rPr>
                <w:b/>
                <w:bCs/>
                <w:sz w:val="24"/>
                <w:szCs w:val="24"/>
              </w:rPr>
              <w:t>ΑΝΤΙΠΛΗΜΜΥΡΙΚΟΥ ΔΙΚΤΥΟΥ ΚΑΙ ΛΟΙΠΩΝ ΕΓΚΑΤΑΣΤΑΣΕΩΝ Π.Ε. ΤΡΙΚΑΛΩΝ»</w:t>
            </w:r>
            <w:r>
              <w:rPr>
                <w:b/>
                <w:sz w:val="24"/>
                <w:szCs w:val="24"/>
              </w:rPr>
              <w:t xml:space="preserve"> ΥΠΟΕΡΓΟ 132: «ΣΥΝΤΗΡΗΣΗ ΟΔΙΚΟΥ ΔΙΚΤΥΟΥ ΓΕΦΥΡΑ ΑΛΕΞΙΟΥ - ΑΘΑΜΑΝΙΑ»</w:t>
            </w:r>
            <w:r>
              <w:rPr>
                <w:sz w:val="24"/>
                <w:szCs w:val="24"/>
              </w:rPr>
              <w:t xml:space="preserve"> αναδόχου Εργοληπτικής Επιχειρήσεως </w:t>
            </w:r>
            <w:r>
              <w:rPr>
                <w:b/>
                <w:sz w:val="24"/>
                <w:szCs w:val="24"/>
              </w:rPr>
              <w:t>«ΚΟΥΤΗ ΑΝ.- ΚΩΤΗΣ ΑΝ Ο.Ε.»</w:t>
            </w:r>
            <w:r>
              <w:rPr>
                <w:sz w:val="24"/>
                <w:szCs w:val="24"/>
              </w:rPr>
              <w:t xml:space="preserve"> </w:t>
            </w:r>
            <w:r>
              <w:rPr>
                <w:b/>
                <w:sz w:val="24"/>
                <w:szCs w:val="24"/>
              </w:rPr>
              <w:t xml:space="preserve">με </w:t>
            </w:r>
            <w:proofErr w:type="spellStart"/>
            <w:r>
              <w:rPr>
                <w:b/>
                <w:sz w:val="24"/>
                <w:szCs w:val="24"/>
              </w:rPr>
              <w:t>δ.τ</w:t>
            </w:r>
            <w:proofErr w:type="spellEnd"/>
            <w:r>
              <w:rPr>
                <w:b/>
                <w:sz w:val="24"/>
                <w:szCs w:val="24"/>
              </w:rPr>
              <w:t xml:space="preserve">. «ΤΕΚΤΑΜΟΣ </w:t>
            </w:r>
            <w:r>
              <w:rPr>
                <w:sz w:val="24"/>
                <w:szCs w:val="24"/>
              </w:rPr>
              <w:t xml:space="preserve"> </w:t>
            </w:r>
            <w:r>
              <w:rPr>
                <w:b/>
                <w:sz w:val="24"/>
                <w:szCs w:val="24"/>
              </w:rPr>
              <w:t xml:space="preserve">ΟΕ», </w:t>
            </w:r>
            <w:r>
              <w:rPr>
                <w:sz w:val="24"/>
                <w:szCs w:val="24"/>
              </w:rPr>
              <w:t xml:space="preserve">συνολικού </w:t>
            </w:r>
            <w:r>
              <w:rPr>
                <w:bCs/>
                <w:sz w:val="24"/>
                <w:szCs w:val="24"/>
              </w:rPr>
              <w:t xml:space="preserve">προϋπολογισμού </w:t>
            </w:r>
            <w:r>
              <w:rPr>
                <w:sz w:val="24"/>
                <w:szCs w:val="24"/>
              </w:rPr>
              <w:t xml:space="preserve">εργασιών </w:t>
            </w:r>
            <w:r>
              <w:rPr>
                <w:b/>
                <w:sz w:val="24"/>
                <w:szCs w:val="24"/>
              </w:rPr>
              <w:t xml:space="preserve">150.000,00 </w:t>
            </w:r>
            <w:r>
              <w:rPr>
                <w:b/>
                <w:bCs/>
                <w:sz w:val="24"/>
                <w:szCs w:val="24"/>
              </w:rPr>
              <w:t>€</w:t>
            </w:r>
            <w:r>
              <w:rPr>
                <w:b/>
                <w:sz w:val="24"/>
                <w:szCs w:val="24"/>
              </w:rPr>
              <w:t>, από 24-7-2022 έως  30-11-2022.</w:t>
            </w:r>
            <w:r>
              <w:rPr>
                <w:sz w:val="24"/>
                <w:szCs w:val="24"/>
              </w:rPr>
              <w:t xml:space="preserve"> </w:t>
            </w:r>
            <w:r>
              <w:rPr>
                <w:b/>
                <w:sz w:val="24"/>
                <w:szCs w:val="24"/>
              </w:rPr>
              <w:t>ΧΡΗΜΑΤΟΔΟΤΗΣΗ  :   Κ.Α</w:t>
            </w:r>
            <w:r>
              <w:rPr>
                <w:b/>
                <w:sz w:val="24"/>
                <w:szCs w:val="24"/>
              </w:rPr>
              <w:tab/>
              <w:t>2018ΕΠ51700002 – ΣΑΕΠ 517</w:t>
            </w:r>
            <w:r>
              <w:rPr>
                <w:sz w:val="24"/>
                <w:szCs w:val="24"/>
              </w:rPr>
              <w:t xml:space="preserve"> </w:t>
            </w:r>
            <w:proofErr w:type="spellStart"/>
            <w:r w:rsidR="006C15F3">
              <w:rPr>
                <w:rStyle w:val="WW8Num6z0"/>
                <w:szCs w:val="24"/>
              </w:rPr>
              <w:t>Εισηγ</w:t>
            </w:r>
            <w:proofErr w:type="spellEnd"/>
            <w:r w:rsidR="006C15F3">
              <w:rPr>
                <w:rStyle w:val="WW8Num6z0"/>
                <w:szCs w:val="24"/>
              </w:rPr>
              <w:t>.</w:t>
            </w:r>
            <w:r>
              <w:rPr>
                <w:rStyle w:val="WW8Num6z0"/>
                <w:szCs w:val="24"/>
              </w:rPr>
              <w:t xml:space="preserve"> κ. </w:t>
            </w:r>
            <w:proofErr w:type="spellStart"/>
            <w:r>
              <w:rPr>
                <w:rStyle w:val="WW8Num6z0"/>
                <w:szCs w:val="24"/>
              </w:rPr>
              <w:t>Ταμπακιώτη</w:t>
            </w:r>
            <w:proofErr w:type="spellEnd"/>
          </w:p>
        </w:tc>
      </w:tr>
      <w:tr w:rsidR="002A1AC4" w:rsidTr="00940743">
        <w:trPr>
          <w:trHeight w:val="229"/>
          <w:jc w:val="center"/>
        </w:trPr>
        <w:tc>
          <w:tcPr>
            <w:tcW w:w="751" w:type="dxa"/>
            <w:tcBorders>
              <w:top w:val="single" w:sz="4" w:space="0" w:color="auto"/>
              <w:left w:val="single" w:sz="4" w:space="0" w:color="auto"/>
              <w:bottom w:val="single" w:sz="4" w:space="0" w:color="auto"/>
              <w:right w:val="single" w:sz="4" w:space="0" w:color="auto"/>
            </w:tcBorders>
            <w:hideMark/>
          </w:tcPr>
          <w:p w:rsidR="002A1AC4" w:rsidRPr="002A1AC4" w:rsidRDefault="00327D6F">
            <w:pPr>
              <w:spacing w:line="276" w:lineRule="auto"/>
              <w:jc w:val="center"/>
              <w:rPr>
                <w:rStyle w:val="aa"/>
                <w:b/>
                <w:i w:val="0"/>
                <w:sz w:val="24"/>
                <w:szCs w:val="24"/>
              </w:rPr>
            </w:pPr>
            <w:r>
              <w:rPr>
                <w:rStyle w:val="aa"/>
                <w:b/>
                <w:i w:val="0"/>
                <w:sz w:val="24"/>
                <w:szCs w:val="24"/>
              </w:rPr>
              <w:t>Τ</w:t>
            </w:r>
            <w:r w:rsidR="002A1AC4" w:rsidRPr="002A1AC4">
              <w:rPr>
                <w:rStyle w:val="aa"/>
                <w:b/>
                <w:i w:val="0"/>
                <w:sz w:val="24"/>
                <w:szCs w:val="24"/>
              </w:rPr>
              <w:t>6</w:t>
            </w:r>
          </w:p>
        </w:tc>
        <w:tc>
          <w:tcPr>
            <w:tcW w:w="10064" w:type="dxa"/>
            <w:tcBorders>
              <w:top w:val="single" w:sz="4" w:space="0" w:color="auto"/>
              <w:left w:val="single" w:sz="4" w:space="0" w:color="auto"/>
              <w:bottom w:val="single" w:sz="4" w:space="0" w:color="auto"/>
              <w:right w:val="single" w:sz="4" w:space="0" w:color="auto"/>
            </w:tcBorders>
            <w:hideMark/>
          </w:tcPr>
          <w:p w:rsidR="002A1AC4" w:rsidRDefault="002A1AC4">
            <w:pPr>
              <w:spacing w:line="276" w:lineRule="auto"/>
              <w:jc w:val="both"/>
              <w:rPr>
                <w:rStyle w:val="WW8Num6z0"/>
                <w:b w:val="0"/>
                <w:sz w:val="24"/>
                <w:szCs w:val="24"/>
              </w:rPr>
            </w:pPr>
            <w:r>
              <w:rPr>
                <w:rFonts w:asciiTheme="minorHAnsi" w:hAnsiTheme="minorHAnsi" w:cstheme="minorHAnsi"/>
              </w:rPr>
              <w:t xml:space="preserve"> </w:t>
            </w:r>
            <w:r>
              <w:rPr>
                <w:sz w:val="24"/>
                <w:szCs w:val="24"/>
              </w:rPr>
              <w:t xml:space="preserve">Έγκριση δαπάνης και έγκριση διάθεσης πίστωσης  32.000,00 € </w:t>
            </w:r>
            <w:proofErr w:type="spellStart"/>
            <w:r>
              <w:rPr>
                <w:sz w:val="24"/>
                <w:szCs w:val="24"/>
              </w:rPr>
              <w:t>συμπ</w:t>
            </w:r>
            <w:proofErr w:type="spellEnd"/>
            <w:r>
              <w:rPr>
                <w:sz w:val="24"/>
                <w:szCs w:val="24"/>
              </w:rPr>
              <w:t xml:space="preserve">/νου Φ.Π.Α. για προμήθεια λιπαντικών &amp; συναφών προϊόντων για τις ανάγκες   των  Οχημάτων/Μηχανημάτων της Π.Ε. Τρικάλων έτους 2022. </w:t>
            </w:r>
            <w:proofErr w:type="spellStart"/>
            <w:r w:rsidR="006C15F3">
              <w:rPr>
                <w:rStyle w:val="WW8Num6z0"/>
                <w:szCs w:val="24"/>
              </w:rPr>
              <w:t>Εισηγ</w:t>
            </w:r>
            <w:proofErr w:type="spellEnd"/>
            <w:r w:rsidR="006C15F3">
              <w:rPr>
                <w:rStyle w:val="WW8Num6z0"/>
                <w:szCs w:val="24"/>
              </w:rPr>
              <w:t>.</w:t>
            </w:r>
            <w:r>
              <w:rPr>
                <w:rStyle w:val="WW8Num6z0"/>
                <w:szCs w:val="24"/>
              </w:rPr>
              <w:t xml:space="preserve"> κ. </w:t>
            </w:r>
            <w:proofErr w:type="spellStart"/>
            <w:r>
              <w:rPr>
                <w:rStyle w:val="WW8Num6z0"/>
                <w:szCs w:val="24"/>
              </w:rPr>
              <w:t>Ταμπακιώτη</w:t>
            </w:r>
            <w:proofErr w:type="spellEnd"/>
          </w:p>
        </w:tc>
      </w:tr>
      <w:tr w:rsidR="002A1AC4" w:rsidTr="00940743">
        <w:trPr>
          <w:trHeight w:val="229"/>
          <w:jc w:val="center"/>
        </w:trPr>
        <w:tc>
          <w:tcPr>
            <w:tcW w:w="751" w:type="dxa"/>
            <w:tcBorders>
              <w:top w:val="single" w:sz="4" w:space="0" w:color="auto"/>
              <w:left w:val="single" w:sz="4" w:space="0" w:color="auto"/>
              <w:bottom w:val="single" w:sz="4" w:space="0" w:color="auto"/>
              <w:right w:val="single" w:sz="4" w:space="0" w:color="auto"/>
            </w:tcBorders>
            <w:hideMark/>
          </w:tcPr>
          <w:p w:rsidR="002A1AC4" w:rsidRPr="002A1AC4" w:rsidRDefault="00327D6F">
            <w:pPr>
              <w:spacing w:line="276" w:lineRule="auto"/>
              <w:jc w:val="center"/>
              <w:rPr>
                <w:rStyle w:val="aa"/>
                <w:b/>
                <w:i w:val="0"/>
                <w:sz w:val="24"/>
                <w:szCs w:val="24"/>
              </w:rPr>
            </w:pPr>
            <w:r>
              <w:rPr>
                <w:rStyle w:val="aa"/>
                <w:b/>
                <w:i w:val="0"/>
                <w:sz w:val="24"/>
                <w:szCs w:val="24"/>
              </w:rPr>
              <w:t>Τ</w:t>
            </w:r>
            <w:r w:rsidR="002A1AC4" w:rsidRPr="002A1AC4">
              <w:rPr>
                <w:rStyle w:val="aa"/>
                <w:b/>
                <w:i w:val="0"/>
                <w:sz w:val="24"/>
                <w:szCs w:val="24"/>
              </w:rPr>
              <w:t>7</w:t>
            </w:r>
          </w:p>
        </w:tc>
        <w:tc>
          <w:tcPr>
            <w:tcW w:w="10064" w:type="dxa"/>
            <w:tcBorders>
              <w:top w:val="single" w:sz="4" w:space="0" w:color="auto"/>
              <w:left w:val="single" w:sz="4" w:space="0" w:color="auto"/>
              <w:bottom w:val="single" w:sz="4" w:space="0" w:color="auto"/>
              <w:right w:val="single" w:sz="4" w:space="0" w:color="auto"/>
            </w:tcBorders>
            <w:hideMark/>
          </w:tcPr>
          <w:p w:rsidR="002A1AC4" w:rsidRPr="00940743" w:rsidRDefault="00940743" w:rsidP="00940743">
            <w:pPr>
              <w:jc w:val="both"/>
              <w:rPr>
                <w:rStyle w:val="WW8Num6z0"/>
                <w:rFonts w:ascii="Times New Roman" w:hAnsi="Times New Roman" w:cs="Times New Roman"/>
                <w:b w:val="0"/>
                <w:color w:val="auto"/>
                <w:sz w:val="24"/>
                <w:szCs w:val="24"/>
              </w:rPr>
            </w:pPr>
            <w:r w:rsidRPr="00940743">
              <w:rPr>
                <w:sz w:val="24"/>
                <w:szCs w:val="24"/>
              </w:rPr>
              <w:t xml:space="preserve">Έγκριση εξειδίκευση δαπανών στον </w:t>
            </w:r>
            <w:r w:rsidR="00327D6F">
              <w:rPr>
                <w:b/>
                <w:sz w:val="24"/>
                <w:szCs w:val="24"/>
              </w:rPr>
              <w:t>ΚΑΕ 0843, 1729</w:t>
            </w:r>
            <w:r w:rsidRPr="00940743">
              <w:rPr>
                <w:b/>
                <w:sz w:val="24"/>
                <w:szCs w:val="24"/>
              </w:rPr>
              <w:t xml:space="preserve"> </w:t>
            </w:r>
            <w:r w:rsidRPr="00940743">
              <w:rPr>
                <w:sz w:val="24"/>
                <w:szCs w:val="24"/>
              </w:rPr>
              <w:t xml:space="preserve"> για </w:t>
            </w:r>
            <w:r w:rsidRPr="00940743">
              <w:rPr>
                <w:bCs/>
                <w:sz w:val="24"/>
                <w:szCs w:val="24"/>
              </w:rPr>
              <w:t>δαπάνες  των υπηρεσιών της Π.Ε. Τρικάλων</w:t>
            </w:r>
            <w:r w:rsidRPr="00940743">
              <w:rPr>
                <w:sz w:val="24"/>
                <w:szCs w:val="24"/>
              </w:rPr>
              <w:t xml:space="preserve"> </w:t>
            </w:r>
            <w:r w:rsidRPr="00940743">
              <w:rPr>
                <w:b/>
                <w:sz w:val="24"/>
                <w:szCs w:val="24"/>
              </w:rPr>
              <w:t>οικ. έτους 2022</w:t>
            </w:r>
            <w:r w:rsidRPr="00940743">
              <w:rPr>
                <w:sz w:val="24"/>
                <w:szCs w:val="24"/>
              </w:rPr>
              <w:t xml:space="preserve">. </w:t>
            </w:r>
            <w:proofErr w:type="spellStart"/>
            <w:r w:rsidR="006C15F3">
              <w:rPr>
                <w:rStyle w:val="WW8Num6z0"/>
                <w:rFonts w:ascii="Times New Roman" w:hAnsi="Times New Roman" w:cs="Times New Roman"/>
                <w:sz w:val="24"/>
                <w:szCs w:val="24"/>
              </w:rPr>
              <w:t>Εισηγ</w:t>
            </w:r>
            <w:proofErr w:type="spellEnd"/>
            <w:r w:rsidR="006C15F3">
              <w:rPr>
                <w:rStyle w:val="WW8Num6z0"/>
                <w:rFonts w:ascii="Times New Roman" w:hAnsi="Times New Roman" w:cs="Times New Roman"/>
                <w:sz w:val="24"/>
                <w:szCs w:val="24"/>
              </w:rPr>
              <w:t>.</w:t>
            </w:r>
            <w:r w:rsidR="002A1AC4" w:rsidRPr="00940743">
              <w:rPr>
                <w:rStyle w:val="WW8Num6z0"/>
                <w:rFonts w:ascii="Times New Roman" w:hAnsi="Times New Roman" w:cs="Times New Roman"/>
                <w:sz w:val="24"/>
                <w:szCs w:val="24"/>
              </w:rPr>
              <w:t xml:space="preserve"> κ. Κούκος</w:t>
            </w:r>
          </w:p>
        </w:tc>
      </w:tr>
    </w:tbl>
    <w:p w:rsidR="002A1AC4" w:rsidRDefault="002A1AC4" w:rsidP="002A1AC4">
      <w:pPr>
        <w:jc w:val="both"/>
        <w:rPr>
          <w:rStyle w:val="aa"/>
          <w:i w:val="0"/>
        </w:rPr>
      </w:pPr>
    </w:p>
    <w:p w:rsidR="0048504D" w:rsidRDefault="0048504D" w:rsidP="0048504D">
      <w:pPr>
        <w:jc w:val="center"/>
        <w:rPr>
          <w:rStyle w:val="aa"/>
          <w:b/>
          <w:i w:val="0"/>
          <w:sz w:val="28"/>
          <w:szCs w:val="28"/>
        </w:rPr>
      </w:pPr>
    </w:p>
    <w:p w:rsidR="0048504D" w:rsidRDefault="0048504D" w:rsidP="0048504D">
      <w:pPr>
        <w:jc w:val="center"/>
        <w:rPr>
          <w:rStyle w:val="aa"/>
          <w:b/>
          <w:i w:val="0"/>
          <w:sz w:val="28"/>
          <w:szCs w:val="28"/>
        </w:rPr>
      </w:pPr>
    </w:p>
    <w:p w:rsidR="0048504D" w:rsidRDefault="0048504D" w:rsidP="0048504D">
      <w:pPr>
        <w:jc w:val="both"/>
        <w:rPr>
          <w:sz w:val="24"/>
          <w:szCs w:val="24"/>
        </w:rPr>
      </w:pPr>
    </w:p>
    <w:p w:rsidR="0048504D" w:rsidRDefault="0048504D" w:rsidP="0048504D">
      <w:pPr>
        <w:jc w:val="both"/>
        <w:rPr>
          <w:b/>
          <w:sz w:val="24"/>
          <w:szCs w:val="24"/>
        </w:rPr>
      </w:pPr>
      <w:r>
        <w:rPr>
          <w:b/>
          <w:sz w:val="24"/>
          <w:szCs w:val="24"/>
        </w:rPr>
        <w:t xml:space="preserve"> Παρακαλείστε σε περίπτωση απουσίας ή κωλύματος να ενημερώσετε τη Γραμματεία της Οικονομικής Επιτροπής στο </w:t>
      </w:r>
      <w:proofErr w:type="spellStart"/>
      <w:r>
        <w:rPr>
          <w:b/>
          <w:sz w:val="24"/>
          <w:szCs w:val="24"/>
        </w:rPr>
        <w:t>τηλ</w:t>
      </w:r>
      <w:proofErr w:type="spellEnd"/>
      <w:r>
        <w:rPr>
          <w:b/>
          <w:sz w:val="24"/>
          <w:szCs w:val="24"/>
        </w:rPr>
        <w:t xml:space="preserve">. 2413506209, ώστε να κληθεί ο αναπληρωτής σας. </w:t>
      </w:r>
    </w:p>
    <w:p w:rsidR="0048504D" w:rsidRDefault="0048504D" w:rsidP="0048504D">
      <w:pPr>
        <w:ind w:right="-1054"/>
        <w:rPr>
          <w:b/>
          <w:sz w:val="24"/>
          <w:szCs w:val="24"/>
        </w:rPr>
      </w:pPr>
      <w:r>
        <w:rPr>
          <w:b/>
          <w:sz w:val="24"/>
          <w:szCs w:val="24"/>
        </w:rPr>
        <w:t xml:space="preserve">                </w:t>
      </w:r>
    </w:p>
    <w:p w:rsidR="0048504D" w:rsidRDefault="0048504D" w:rsidP="0048504D">
      <w:pPr>
        <w:ind w:right="-1054"/>
        <w:jc w:val="center"/>
        <w:rPr>
          <w:b/>
          <w:sz w:val="24"/>
          <w:szCs w:val="24"/>
        </w:rPr>
      </w:pPr>
      <w:r>
        <w:rPr>
          <w:b/>
          <w:sz w:val="24"/>
          <w:szCs w:val="24"/>
        </w:rPr>
        <w:t>Ο</w:t>
      </w:r>
    </w:p>
    <w:p w:rsidR="0048504D" w:rsidRDefault="0048504D" w:rsidP="0048504D">
      <w:pPr>
        <w:ind w:right="-1054"/>
        <w:jc w:val="center"/>
        <w:rPr>
          <w:b/>
          <w:sz w:val="24"/>
          <w:szCs w:val="24"/>
        </w:rPr>
      </w:pPr>
      <w:r>
        <w:rPr>
          <w:b/>
          <w:sz w:val="24"/>
          <w:szCs w:val="24"/>
        </w:rPr>
        <w:t>ΠΡΟΕΔΡΟΣ ΤΗΣ ΕΠΙΤΡΟΠΗΣ</w:t>
      </w:r>
    </w:p>
    <w:p w:rsidR="0048504D" w:rsidRDefault="0048504D" w:rsidP="0048504D">
      <w:pPr>
        <w:ind w:right="-1054"/>
        <w:jc w:val="center"/>
        <w:rPr>
          <w:b/>
          <w:sz w:val="24"/>
          <w:szCs w:val="24"/>
        </w:rPr>
      </w:pPr>
    </w:p>
    <w:p w:rsidR="0048504D" w:rsidRDefault="0048504D" w:rsidP="0048504D">
      <w:pPr>
        <w:ind w:right="-1054"/>
        <w:jc w:val="center"/>
        <w:rPr>
          <w:b/>
          <w:sz w:val="24"/>
          <w:szCs w:val="24"/>
        </w:rPr>
      </w:pPr>
    </w:p>
    <w:p w:rsidR="0048504D" w:rsidRDefault="0048504D" w:rsidP="0048504D">
      <w:pPr>
        <w:rPr>
          <w:b/>
          <w:sz w:val="24"/>
          <w:szCs w:val="24"/>
        </w:rPr>
      </w:pPr>
      <w:r>
        <w:rPr>
          <w:b/>
          <w:sz w:val="24"/>
          <w:szCs w:val="24"/>
        </w:rPr>
        <w:t xml:space="preserve">                                                        ΠΙΝΑΚΑΣ ΒΑΣΙΛΕΙΟΣ  </w:t>
      </w:r>
    </w:p>
    <w:p w:rsidR="0048504D" w:rsidRDefault="0048504D" w:rsidP="0048504D">
      <w:pPr>
        <w:rPr>
          <w:b/>
          <w:sz w:val="24"/>
          <w:szCs w:val="24"/>
        </w:rPr>
      </w:pPr>
      <w:r>
        <w:rPr>
          <w:b/>
          <w:sz w:val="24"/>
          <w:szCs w:val="24"/>
        </w:rPr>
        <w:t xml:space="preserve">                                         ΑΝΤΙΠΕΡΙΦΕΡΕΙΑΡΧΗΣ Π.Ε.ΛΑΡΙΣΑΣ</w:t>
      </w:r>
    </w:p>
    <w:p w:rsidR="0048504D" w:rsidRDefault="0048504D" w:rsidP="0048504D">
      <w:pPr>
        <w:ind w:left="720"/>
      </w:pPr>
      <w:r>
        <w:rPr>
          <w:b/>
          <w:sz w:val="24"/>
          <w:szCs w:val="24"/>
        </w:rPr>
        <w:t xml:space="preserve">                                      </w:t>
      </w:r>
    </w:p>
    <w:p w:rsidR="0048504D" w:rsidRDefault="0048504D" w:rsidP="0048504D"/>
    <w:p w:rsidR="0048504D" w:rsidRDefault="0048504D" w:rsidP="0048504D"/>
    <w:p w:rsidR="00B4226F" w:rsidRDefault="00B4226F"/>
    <w:sectPr w:rsidR="00B4226F" w:rsidSect="00B4226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ndale Sans UI">
    <w:altName w:val="Arial Unicode MS"/>
    <w:charset w:val="00"/>
    <w:family w:val="auto"/>
    <w:pitch w:val="variable"/>
    <w:sig w:usb0="00000000" w:usb1="00000000" w:usb2="00000000" w:usb3="00000000" w:csb0="00000000" w:csb1="00000000"/>
  </w:font>
  <w:font w:name="TrebuchetMS-Bold">
    <w:altName w:val="Times New Roman"/>
    <w:panose1 w:val="00000000000000000000"/>
    <w:charset w:val="A1"/>
    <w:family w:val="auto"/>
    <w:notTrueType/>
    <w:pitch w:val="default"/>
    <w:sig w:usb0="00000001" w:usb1="00000000" w:usb2="00000000" w:usb3="00000000" w:csb0="00000009" w:csb1="00000000"/>
  </w:font>
  <w:font w:name="Microsoft JhengHei">
    <w:panose1 w:val="020B0604030504040204"/>
    <w:charset w:val="88"/>
    <w:family w:val="swiss"/>
    <w:pitch w:val="variable"/>
    <w:sig w:usb0="000002A7" w:usb1="28CF4400" w:usb2="00000016" w:usb3="00000000" w:csb0="00100009"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none"/>
      <w:suff w:val="nothing"/>
      <w:lvlText w:val=""/>
      <w:lvlJc w:val="left"/>
      <w:pPr>
        <w:tabs>
          <w:tab w:val="num" w:pos="0"/>
        </w:tabs>
        <w:ind w:left="432" w:hanging="432"/>
      </w:pPr>
      <w:rPr>
        <w:rFonts w:ascii="Wingdings" w:hAnsi="Wingdings" w:cs="Wingdings" w:hint="default"/>
        <w:sz w:val="24"/>
        <w:szCs w:val="24"/>
      </w:rPr>
    </w:lvl>
    <w:lvl w:ilvl="1">
      <w:start w:val="1"/>
      <w:numFmt w:val="none"/>
      <w:suff w:val="nothing"/>
      <w:lvlText w:val=""/>
      <w:lvlJc w:val="left"/>
      <w:pPr>
        <w:tabs>
          <w:tab w:val="num" w:pos="0"/>
        </w:tabs>
        <w:ind w:left="576" w:hanging="576"/>
      </w:pPr>
      <w:rPr>
        <w:rFonts w:ascii="Symbol" w:hAnsi="Symbol" w:cs="Symbol" w:hint="default"/>
        <w:sz w:val="28"/>
        <w:szCs w:val="28"/>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sz w:val="24"/>
        <w:szCs w:val="24"/>
      </w:rPr>
    </w:lvl>
    <w:lvl w:ilvl="4">
      <w:start w:val="1"/>
      <w:numFmt w:val="none"/>
      <w:suff w:val="nothing"/>
      <w:lvlText w:val=""/>
      <w:lvlJc w:val="left"/>
      <w:pPr>
        <w:tabs>
          <w:tab w:val="num" w:pos="0"/>
        </w:tabs>
        <w:ind w:left="1008" w:hanging="1008"/>
      </w:pPr>
      <w:rPr>
        <w:rFonts w:ascii="Courier New" w:hAnsi="Courier New" w:cs="Courier New" w:hint="default"/>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Symbol" w:hAnsi="Symbol" w:cs="Symbol" w:hint="default"/>
      </w:rPr>
    </w:lvl>
    <w:lvl w:ilvl="7">
      <w:start w:val="1"/>
      <w:numFmt w:val="none"/>
      <w:suff w:val="nothing"/>
      <w:lvlText w:val=""/>
      <w:lvlJc w:val="left"/>
      <w:pPr>
        <w:tabs>
          <w:tab w:val="num" w:pos="0"/>
        </w:tabs>
        <w:ind w:left="1440" w:hanging="1440"/>
      </w:pPr>
      <w:rPr>
        <w:rFonts w:cs="Arial"/>
        <w:b/>
        <w:shadow/>
        <w:spacing w:val="40"/>
      </w:rPr>
    </w:lvl>
    <w:lvl w:ilvl="8">
      <w:start w:val="1"/>
      <w:numFmt w:val="none"/>
      <w:suff w:val="nothing"/>
      <w:lvlText w:val=""/>
      <w:lvlJc w:val="left"/>
      <w:pPr>
        <w:tabs>
          <w:tab w:val="num" w:pos="0"/>
        </w:tabs>
        <w:ind w:left="1584" w:hanging="1584"/>
      </w:pPr>
    </w:lvl>
  </w:abstractNum>
  <w:abstractNum w:abstractNumId="1">
    <w:nsid w:val="18261DB0"/>
    <w:multiLevelType w:val="hybridMultilevel"/>
    <w:tmpl w:val="72B8627A"/>
    <w:lvl w:ilvl="0" w:tplc="04080009">
      <w:start w:val="1"/>
      <w:numFmt w:val="bullet"/>
      <w:lvlText w:val=""/>
      <w:lvlJc w:val="left"/>
      <w:pPr>
        <w:tabs>
          <w:tab w:val="num" w:pos="360"/>
        </w:tabs>
        <w:ind w:left="360" w:hanging="360"/>
      </w:pPr>
      <w:rPr>
        <w:rFonts w:ascii="Wingdings" w:hAnsi="Wingdings" w:hint="default"/>
        <w:sz w:val="24"/>
        <w:szCs w:val="24"/>
      </w:rPr>
    </w:lvl>
    <w:lvl w:ilvl="1" w:tplc="019ADCB2">
      <w:start w:val="1"/>
      <w:numFmt w:val="bullet"/>
      <w:lvlText w:val=""/>
      <w:lvlJc w:val="left"/>
      <w:pPr>
        <w:tabs>
          <w:tab w:val="num" w:pos="1440"/>
        </w:tabs>
        <w:ind w:left="1440" w:hanging="360"/>
      </w:pPr>
      <w:rPr>
        <w:rFonts w:ascii="Symbol" w:hAnsi="Symbol" w:hint="default"/>
        <w:sz w:val="28"/>
        <w:szCs w:val="28"/>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sz w:val="24"/>
        <w:szCs w:val="24"/>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decimal"/>
      <w:lvlText w:val="%9."/>
      <w:lvlJc w:val="left"/>
      <w:pPr>
        <w:tabs>
          <w:tab w:val="num" w:pos="6480"/>
        </w:tabs>
        <w:ind w:left="6480" w:hanging="360"/>
      </w:pPr>
    </w:lvl>
  </w:abstractNum>
  <w:abstractNum w:abstractNumId="2">
    <w:nsid w:val="1B3E5FF0"/>
    <w:multiLevelType w:val="hybridMultilevel"/>
    <w:tmpl w:val="182E0044"/>
    <w:lvl w:ilvl="0" w:tplc="AAB8CCFA">
      <w:start w:val="1"/>
      <w:numFmt w:val="decimal"/>
      <w:lvlText w:val="%1."/>
      <w:lvlJc w:val="left"/>
      <w:pPr>
        <w:ind w:left="399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2F4352C7"/>
    <w:multiLevelType w:val="hybridMultilevel"/>
    <w:tmpl w:val="172A1AD8"/>
    <w:lvl w:ilvl="0" w:tplc="033A2072">
      <w:start w:val="10"/>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4BEC589E"/>
    <w:multiLevelType w:val="hybridMultilevel"/>
    <w:tmpl w:val="A7A85A1A"/>
    <w:lvl w:ilvl="0" w:tplc="B0484522">
      <w:start w:val="3"/>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66B04A7D"/>
    <w:multiLevelType w:val="hybridMultilevel"/>
    <w:tmpl w:val="63589CE8"/>
    <w:lvl w:ilvl="0" w:tplc="31EED3DE">
      <w:start w:val="7"/>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lvlOverride w:ilvl="3"/>
    <w:lvlOverride w:ilvl="4"/>
    <w:lvlOverride w:ilvl="5"/>
    <w:lvlOverride w:ilvl="6"/>
    <w:lvlOverride w:ilvl="7"/>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48504D"/>
    <w:rsid w:val="000217B2"/>
    <w:rsid w:val="000E4F2A"/>
    <w:rsid w:val="000F15AC"/>
    <w:rsid w:val="000F3728"/>
    <w:rsid w:val="001115F9"/>
    <w:rsid w:val="00146266"/>
    <w:rsid w:val="00165625"/>
    <w:rsid w:val="00171148"/>
    <w:rsid w:val="001721D7"/>
    <w:rsid w:val="001D7C24"/>
    <w:rsid w:val="00247FF0"/>
    <w:rsid w:val="002725BB"/>
    <w:rsid w:val="00292C8A"/>
    <w:rsid w:val="002A1AC4"/>
    <w:rsid w:val="002F6A32"/>
    <w:rsid w:val="00304A42"/>
    <w:rsid w:val="00327D6F"/>
    <w:rsid w:val="003A0C20"/>
    <w:rsid w:val="003B138D"/>
    <w:rsid w:val="003B1661"/>
    <w:rsid w:val="004279BC"/>
    <w:rsid w:val="00433506"/>
    <w:rsid w:val="004655B1"/>
    <w:rsid w:val="0048504D"/>
    <w:rsid w:val="0050697F"/>
    <w:rsid w:val="0054614E"/>
    <w:rsid w:val="005705B2"/>
    <w:rsid w:val="00595656"/>
    <w:rsid w:val="005A31CB"/>
    <w:rsid w:val="00606DAE"/>
    <w:rsid w:val="006226F5"/>
    <w:rsid w:val="0067416D"/>
    <w:rsid w:val="006A4B3B"/>
    <w:rsid w:val="006C0FA4"/>
    <w:rsid w:val="006C15F3"/>
    <w:rsid w:val="006F4ABA"/>
    <w:rsid w:val="00723EA9"/>
    <w:rsid w:val="00756428"/>
    <w:rsid w:val="007D5B95"/>
    <w:rsid w:val="00813078"/>
    <w:rsid w:val="00813236"/>
    <w:rsid w:val="00857355"/>
    <w:rsid w:val="00865A9B"/>
    <w:rsid w:val="00885246"/>
    <w:rsid w:val="008C0FD1"/>
    <w:rsid w:val="00940743"/>
    <w:rsid w:val="009651DB"/>
    <w:rsid w:val="009734C5"/>
    <w:rsid w:val="00A16C1A"/>
    <w:rsid w:val="00A262A9"/>
    <w:rsid w:val="00AB6292"/>
    <w:rsid w:val="00B3689D"/>
    <w:rsid w:val="00B4226F"/>
    <w:rsid w:val="00BB3D90"/>
    <w:rsid w:val="00C2282E"/>
    <w:rsid w:val="00C67DE6"/>
    <w:rsid w:val="00C86A58"/>
    <w:rsid w:val="00CE70E4"/>
    <w:rsid w:val="00D07B0C"/>
    <w:rsid w:val="00D2389B"/>
    <w:rsid w:val="00D671EC"/>
    <w:rsid w:val="00D76B89"/>
    <w:rsid w:val="00D7743E"/>
    <w:rsid w:val="00D80C8B"/>
    <w:rsid w:val="00DA13F7"/>
    <w:rsid w:val="00DA6FBB"/>
    <w:rsid w:val="00DD4AF2"/>
    <w:rsid w:val="00E1178F"/>
    <w:rsid w:val="00E34471"/>
    <w:rsid w:val="00E440E5"/>
    <w:rsid w:val="00E8388B"/>
    <w:rsid w:val="00EA0AAC"/>
    <w:rsid w:val="00EB7A79"/>
    <w:rsid w:val="00EC4601"/>
    <w:rsid w:val="00F0766F"/>
    <w:rsid w:val="00F734CC"/>
    <w:rsid w:val="00FE66B3"/>
    <w:rsid w:val="00FF3F3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04D"/>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48504D"/>
    <w:pPr>
      <w:keepNext/>
      <w:jc w:val="center"/>
      <w:outlineLvl w:val="0"/>
    </w:pPr>
    <w:rPr>
      <w:sz w:val="24"/>
      <w:u w:val="single"/>
    </w:rPr>
  </w:style>
  <w:style w:type="paragraph" w:styleId="2">
    <w:name w:val="heading 2"/>
    <w:basedOn w:val="a"/>
    <w:next w:val="a"/>
    <w:link w:val="2Char"/>
    <w:semiHidden/>
    <w:unhideWhenUsed/>
    <w:qFormat/>
    <w:rsid w:val="0048504D"/>
    <w:pPr>
      <w:keepNext/>
      <w:jc w:val="both"/>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8504D"/>
    <w:rPr>
      <w:rFonts w:ascii="Times New Roman" w:eastAsia="Times New Roman" w:hAnsi="Times New Roman" w:cs="Times New Roman"/>
      <w:sz w:val="24"/>
      <w:szCs w:val="20"/>
      <w:u w:val="single"/>
      <w:lang w:eastAsia="el-GR"/>
    </w:rPr>
  </w:style>
  <w:style w:type="character" w:customStyle="1" w:styleId="2Char">
    <w:name w:val="Επικεφαλίδα 2 Char"/>
    <w:basedOn w:val="a0"/>
    <w:link w:val="2"/>
    <w:semiHidden/>
    <w:rsid w:val="0048504D"/>
    <w:rPr>
      <w:rFonts w:ascii="Times New Roman" w:eastAsia="Times New Roman" w:hAnsi="Times New Roman" w:cs="Times New Roman"/>
      <w:sz w:val="24"/>
      <w:szCs w:val="20"/>
      <w:lang w:eastAsia="el-GR"/>
    </w:rPr>
  </w:style>
  <w:style w:type="character" w:styleId="-">
    <w:name w:val="Hyperlink"/>
    <w:unhideWhenUsed/>
    <w:rsid w:val="0048504D"/>
    <w:rPr>
      <w:rFonts w:ascii="Times New Roman" w:hAnsi="Times New Roman" w:cs="Times New Roman" w:hint="default"/>
      <w:color w:val="0000FF"/>
      <w:u w:val="single"/>
    </w:rPr>
  </w:style>
  <w:style w:type="character" w:customStyle="1" w:styleId="Char">
    <w:name w:val="Κεφαλίδα Char"/>
    <w:aliases w:val="hd Char"/>
    <w:basedOn w:val="a0"/>
    <w:link w:val="a3"/>
    <w:locked/>
    <w:rsid w:val="0048504D"/>
    <w:rPr>
      <w:sz w:val="24"/>
      <w:szCs w:val="24"/>
    </w:rPr>
  </w:style>
  <w:style w:type="paragraph" w:styleId="a3">
    <w:name w:val="header"/>
    <w:aliases w:val="hd"/>
    <w:basedOn w:val="a"/>
    <w:link w:val="Char"/>
    <w:unhideWhenUsed/>
    <w:rsid w:val="0048504D"/>
    <w:pPr>
      <w:tabs>
        <w:tab w:val="center" w:pos="4153"/>
        <w:tab w:val="right" w:pos="8306"/>
      </w:tabs>
    </w:pPr>
    <w:rPr>
      <w:rFonts w:asciiTheme="minorHAnsi" w:eastAsiaTheme="minorHAnsi" w:hAnsiTheme="minorHAnsi" w:cstheme="minorBidi"/>
      <w:sz w:val="24"/>
      <w:szCs w:val="24"/>
      <w:lang w:eastAsia="en-US"/>
    </w:rPr>
  </w:style>
  <w:style w:type="character" w:customStyle="1" w:styleId="Char1">
    <w:name w:val="Κεφαλίδα Char1"/>
    <w:basedOn w:val="a0"/>
    <w:link w:val="a3"/>
    <w:uiPriority w:val="99"/>
    <w:semiHidden/>
    <w:rsid w:val="0048504D"/>
    <w:rPr>
      <w:rFonts w:ascii="Times New Roman" w:eastAsia="Times New Roman" w:hAnsi="Times New Roman" w:cs="Times New Roman"/>
      <w:sz w:val="20"/>
      <w:szCs w:val="20"/>
      <w:lang w:eastAsia="el-GR"/>
    </w:rPr>
  </w:style>
  <w:style w:type="paragraph" w:styleId="a4">
    <w:name w:val="Title"/>
    <w:basedOn w:val="a"/>
    <w:next w:val="a"/>
    <w:link w:val="Char0"/>
    <w:qFormat/>
    <w:rsid w:val="0048504D"/>
    <w:pPr>
      <w:pBdr>
        <w:bottom w:val="single" w:sz="8" w:space="4" w:color="808080"/>
      </w:pBdr>
      <w:spacing w:after="300"/>
    </w:pPr>
    <w:rPr>
      <w:rFonts w:ascii="Cambria" w:hAnsi="Cambria" w:cs="Cambria"/>
      <w:color w:val="17365D"/>
      <w:spacing w:val="5"/>
      <w:kern w:val="2"/>
      <w:sz w:val="52"/>
      <w:szCs w:val="52"/>
      <w:lang w:eastAsia="ar-SA"/>
    </w:rPr>
  </w:style>
  <w:style w:type="character" w:customStyle="1" w:styleId="Char0">
    <w:name w:val="Τίτλος Char"/>
    <w:basedOn w:val="a0"/>
    <w:link w:val="a4"/>
    <w:rsid w:val="0048504D"/>
    <w:rPr>
      <w:rFonts w:ascii="Cambria" w:eastAsia="Times New Roman" w:hAnsi="Cambria" w:cs="Cambria"/>
      <w:color w:val="17365D"/>
      <w:spacing w:val="5"/>
      <w:kern w:val="2"/>
      <w:sz w:val="52"/>
      <w:szCs w:val="52"/>
      <w:lang w:eastAsia="ar-SA"/>
    </w:rPr>
  </w:style>
  <w:style w:type="paragraph" w:styleId="a5">
    <w:name w:val="Body Text"/>
    <w:basedOn w:val="a"/>
    <w:link w:val="Char2"/>
    <w:unhideWhenUsed/>
    <w:rsid w:val="0048504D"/>
    <w:pPr>
      <w:spacing w:after="120"/>
    </w:pPr>
  </w:style>
  <w:style w:type="character" w:customStyle="1" w:styleId="Char2">
    <w:name w:val="Σώμα κειμένου Char"/>
    <w:basedOn w:val="a0"/>
    <w:link w:val="a5"/>
    <w:rsid w:val="0048504D"/>
    <w:rPr>
      <w:rFonts w:ascii="Times New Roman" w:eastAsia="Times New Roman" w:hAnsi="Times New Roman" w:cs="Times New Roman"/>
      <w:sz w:val="20"/>
      <w:szCs w:val="20"/>
      <w:lang w:eastAsia="el-GR"/>
    </w:rPr>
  </w:style>
  <w:style w:type="paragraph" w:styleId="a6">
    <w:name w:val="Body Text Indent"/>
    <w:basedOn w:val="a"/>
    <w:link w:val="Char3"/>
    <w:unhideWhenUsed/>
    <w:rsid w:val="0048504D"/>
    <w:pPr>
      <w:ind w:left="142" w:firstLine="142"/>
      <w:jc w:val="both"/>
    </w:pPr>
    <w:rPr>
      <w:sz w:val="24"/>
    </w:rPr>
  </w:style>
  <w:style w:type="character" w:customStyle="1" w:styleId="Char3">
    <w:name w:val="Σώμα κείμενου με εσοχή Char"/>
    <w:basedOn w:val="a0"/>
    <w:link w:val="a6"/>
    <w:rsid w:val="0048504D"/>
    <w:rPr>
      <w:rFonts w:ascii="Times New Roman" w:eastAsia="Times New Roman" w:hAnsi="Times New Roman" w:cs="Times New Roman"/>
      <w:sz w:val="24"/>
      <w:szCs w:val="20"/>
      <w:lang w:eastAsia="el-GR"/>
    </w:rPr>
  </w:style>
  <w:style w:type="paragraph" w:styleId="a7">
    <w:name w:val="No Spacing"/>
    <w:uiPriority w:val="1"/>
    <w:qFormat/>
    <w:rsid w:val="0048504D"/>
    <w:pPr>
      <w:suppressAutoHyphens/>
      <w:spacing w:after="0" w:line="240" w:lineRule="auto"/>
    </w:pPr>
    <w:rPr>
      <w:rFonts w:ascii="Calibri" w:eastAsia="Calibri" w:hAnsi="Calibri" w:cs="Calibri"/>
      <w:lang w:eastAsia="ar-SA"/>
    </w:rPr>
  </w:style>
  <w:style w:type="paragraph" w:styleId="a8">
    <w:name w:val="List Paragraph"/>
    <w:basedOn w:val="a"/>
    <w:qFormat/>
    <w:rsid w:val="0048504D"/>
    <w:pPr>
      <w:ind w:left="720"/>
    </w:pPr>
  </w:style>
  <w:style w:type="paragraph" w:customStyle="1" w:styleId="21">
    <w:name w:val="Σώμα κείμενου 21"/>
    <w:basedOn w:val="a"/>
    <w:rsid w:val="0048504D"/>
    <w:pPr>
      <w:suppressAutoHyphens/>
      <w:overflowPunct w:val="0"/>
      <w:autoSpaceDE w:val="0"/>
      <w:spacing w:line="360" w:lineRule="atLeast"/>
    </w:pPr>
    <w:rPr>
      <w:rFonts w:ascii="Arial" w:hAnsi="Arial" w:cs="Arial"/>
      <w:sz w:val="22"/>
      <w:lang w:eastAsia="ar-SA"/>
    </w:rPr>
  </w:style>
  <w:style w:type="paragraph" w:customStyle="1" w:styleId="TableContents">
    <w:name w:val="Table Contents"/>
    <w:basedOn w:val="a"/>
    <w:rsid w:val="0048504D"/>
    <w:pPr>
      <w:suppressLineNumbers/>
      <w:suppressAutoHyphens/>
    </w:pPr>
    <w:rPr>
      <w:lang w:eastAsia="ar-SA"/>
    </w:rPr>
  </w:style>
  <w:style w:type="paragraph" w:customStyle="1" w:styleId="10">
    <w:name w:val="Χωρίς διάστιχο1"/>
    <w:basedOn w:val="a"/>
    <w:rsid w:val="0048504D"/>
    <w:pPr>
      <w:suppressAutoHyphens/>
    </w:pPr>
    <w:rPr>
      <w:rFonts w:ascii="Calibri" w:hAnsi="Calibri" w:cs="Calibri"/>
      <w:szCs w:val="32"/>
      <w:lang w:val="en-US" w:eastAsia="en-US" w:bidi="en-US"/>
    </w:rPr>
  </w:style>
  <w:style w:type="character" w:customStyle="1" w:styleId="a9">
    <w:name w:val="Σώμα κειμένου + Πλάγια γραφή"/>
    <w:basedOn w:val="a0"/>
    <w:rsid w:val="0048504D"/>
    <w:rPr>
      <w:rFonts w:ascii="Calibri" w:eastAsia="Calibri" w:hAnsi="Calibri" w:cs="Calibri" w:hint="default"/>
      <w:b w:val="0"/>
      <w:bCs w:val="0"/>
      <w:i/>
      <w:iCs/>
      <w:caps w:val="0"/>
      <w:smallCaps w:val="0"/>
      <w:strike w:val="0"/>
      <w:dstrike w:val="0"/>
      <w:color w:val="000000"/>
      <w:spacing w:val="0"/>
      <w:w w:val="100"/>
      <w:position w:val="0"/>
      <w:sz w:val="20"/>
      <w:szCs w:val="20"/>
      <w:u w:val="none"/>
      <w:effect w:val="none"/>
      <w:vertAlign w:val="baseline"/>
      <w:lang w:val="el-GR"/>
    </w:rPr>
  </w:style>
  <w:style w:type="character" w:styleId="aa">
    <w:name w:val="Emphasis"/>
    <w:basedOn w:val="a0"/>
    <w:qFormat/>
    <w:rsid w:val="0048504D"/>
    <w:rPr>
      <w:i/>
      <w:iCs/>
    </w:rPr>
  </w:style>
  <w:style w:type="character" w:styleId="ab">
    <w:name w:val="Strong"/>
    <w:basedOn w:val="a0"/>
    <w:uiPriority w:val="22"/>
    <w:qFormat/>
    <w:rsid w:val="0048504D"/>
    <w:rPr>
      <w:b/>
      <w:bCs/>
    </w:rPr>
  </w:style>
  <w:style w:type="character" w:customStyle="1" w:styleId="WW8Num6z0">
    <w:name w:val="WW8Num6z0"/>
    <w:qFormat/>
    <w:rsid w:val="002A1AC4"/>
    <w:rPr>
      <w:rFonts w:ascii="Cambria" w:hAnsi="Cambria" w:cs="Cambria" w:hint="default"/>
      <w:b/>
      <w:bCs w:val="0"/>
      <w:color w:val="000000"/>
      <w:sz w:val="22"/>
      <w:szCs w:val="22"/>
    </w:rPr>
  </w:style>
  <w:style w:type="character" w:customStyle="1" w:styleId="4">
    <w:name w:val="Σώμα κειμένου (4)_"/>
    <w:basedOn w:val="a0"/>
    <w:link w:val="40"/>
    <w:locked/>
    <w:rsid w:val="00813236"/>
    <w:rPr>
      <w:rFonts w:ascii="Tahoma" w:hAnsi="Tahoma" w:cs="Tahoma"/>
      <w:b/>
      <w:bCs/>
      <w:sz w:val="17"/>
      <w:szCs w:val="17"/>
      <w:shd w:val="clear" w:color="auto" w:fill="FFFFFF"/>
    </w:rPr>
  </w:style>
  <w:style w:type="paragraph" w:customStyle="1" w:styleId="40">
    <w:name w:val="Σώμα κειμένου (4)"/>
    <w:basedOn w:val="a"/>
    <w:link w:val="4"/>
    <w:rsid w:val="00813236"/>
    <w:pPr>
      <w:widowControl w:val="0"/>
      <w:shd w:val="clear" w:color="auto" w:fill="FFFFFF"/>
      <w:spacing w:line="240" w:lineRule="atLeast"/>
    </w:pPr>
    <w:rPr>
      <w:rFonts w:ascii="Tahoma" w:eastAsiaTheme="minorHAnsi" w:hAnsi="Tahoma" w:cs="Tahoma"/>
      <w:b/>
      <w:bCs/>
      <w:sz w:val="17"/>
      <w:szCs w:val="17"/>
      <w:lang w:eastAsia="en-US"/>
    </w:rPr>
  </w:style>
  <w:style w:type="character" w:customStyle="1" w:styleId="markedcontent">
    <w:name w:val="markedcontent"/>
    <w:basedOn w:val="a0"/>
    <w:rsid w:val="002725BB"/>
  </w:style>
</w:styles>
</file>

<file path=word/webSettings.xml><?xml version="1.0" encoding="utf-8"?>
<w:webSettings xmlns:r="http://schemas.openxmlformats.org/officeDocument/2006/relationships" xmlns:w="http://schemas.openxmlformats.org/wordprocessingml/2006/main">
  <w:divs>
    <w:div w:id="72360753">
      <w:bodyDiv w:val="1"/>
      <w:marLeft w:val="0"/>
      <w:marRight w:val="0"/>
      <w:marTop w:val="0"/>
      <w:marBottom w:val="0"/>
      <w:divBdr>
        <w:top w:val="none" w:sz="0" w:space="0" w:color="auto"/>
        <w:left w:val="none" w:sz="0" w:space="0" w:color="auto"/>
        <w:bottom w:val="none" w:sz="0" w:space="0" w:color="auto"/>
        <w:right w:val="none" w:sz="0" w:space="0" w:color="auto"/>
      </w:divBdr>
    </w:div>
    <w:div w:id="102891641">
      <w:bodyDiv w:val="1"/>
      <w:marLeft w:val="0"/>
      <w:marRight w:val="0"/>
      <w:marTop w:val="0"/>
      <w:marBottom w:val="0"/>
      <w:divBdr>
        <w:top w:val="none" w:sz="0" w:space="0" w:color="auto"/>
        <w:left w:val="none" w:sz="0" w:space="0" w:color="auto"/>
        <w:bottom w:val="none" w:sz="0" w:space="0" w:color="auto"/>
        <w:right w:val="none" w:sz="0" w:space="0" w:color="auto"/>
      </w:divBdr>
    </w:div>
    <w:div w:id="169225322">
      <w:bodyDiv w:val="1"/>
      <w:marLeft w:val="0"/>
      <w:marRight w:val="0"/>
      <w:marTop w:val="0"/>
      <w:marBottom w:val="0"/>
      <w:divBdr>
        <w:top w:val="none" w:sz="0" w:space="0" w:color="auto"/>
        <w:left w:val="none" w:sz="0" w:space="0" w:color="auto"/>
        <w:bottom w:val="none" w:sz="0" w:space="0" w:color="auto"/>
        <w:right w:val="none" w:sz="0" w:space="0" w:color="auto"/>
      </w:divBdr>
    </w:div>
    <w:div w:id="259680740">
      <w:bodyDiv w:val="1"/>
      <w:marLeft w:val="0"/>
      <w:marRight w:val="0"/>
      <w:marTop w:val="0"/>
      <w:marBottom w:val="0"/>
      <w:divBdr>
        <w:top w:val="none" w:sz="0" w:space="0" w:color="auto"/>
        <w:left w:val="none" w:sz="0" w:space="0" w:color="auto"/>
        <w:bottom w:val="none" w:sz="0" w:space="0" w:color="auto"/>
        <w:right w:val="none" w:sz="0" w:space="0" w:color="auto"/>
      </w:divBdr>
    </w:div>
    <w:div w:id="324018834">
      <w:bodyDiv w:val="1"/>
      <w:marLeft w:val="0"/>
      <w:marRight w:val="0"/>
      <w:marTop w:val="0"/>
      <w:marBottom w:val="0"/>
      <w:divBdr>
        <w:top w:val="none" w:sz="0" w:space="0" w:color="auto"/>
        <w:left w:val="none" w:sz="0" w:space="0" w:color="auto"/>
        <w:bottom w:val="none" w:sz="0" w:space="0" w:color="auto"/>
        <w:right w:val="none" w:sz="0" w:space="0" w:color="auto"/>
      </w:divBdr>
    </w:div>
    <w:div w:id="341397788">
      <w:bodyDiv w:val="1"/>
      <w:marLeft w:val="0"/>
      <w:marRight w:val="0"/>
      <w:marTop w:val="0"/>
      <w:marBottom w:val="0"/>
      <w:divBdr>
        <w:top w:val="none" w:sz="0" w:space="0" w:color="auto"/>
        <w:left w:val="none" w:sz="0" w:space="0" w:color="auto"/>
        <w:bottom w:val="none" w:sz="0" w:space="0" w:color="auto"/>
        <w:right w:val="none" w:sz="0" w:space="0" w:color="auto"/>
      </w:divBdr>
    </w:div>
    <w:div w:id="366835637">
      <w:bodyDiv w:val="1"/>
      <w:marLeft w:val="0"/>
      <w:marRight w:val="0"/>
      <w:marTop w:val="0"/>
      <w:marBottom w:val="0"/>
      <w:divBdr>
        <w:top w:val="none" w:sz="0" w:space="0" w:color="auto"/>
        <w:left w:val="none" w:sz="0" w:space="0" w:color="auto"/>
        <w:bottom w:val="none" w:sz="0" w:space="0" w:color="auto"/>
        <w:right w:val="none" w:sz="0" w:space="0" w:color="auto"/>
      </w:divBdr>
    </w:div>
    <w:div w:id="807740653">
      <w:bodyDiv w:val="1"/>
      <w:marLeft w:val="0"/>
      <w:marRight w:val="0"/>
      <w:marTop w:val="0"/>
      <w:marBottom w:val="0"/>
      <w:divBdr>
        <w:top w:val="none" w:sz="0" w:space="0" w:color="auto"/>
        <w:left w:val="none" w:sz="0" w:space="0" w:color="auto"/>
        <w:bottom w:val="none" w:sz="0" w:space="0" w:color="auto"/>
        <w:right w:val="none" w:sz="0" w:space="0" w:color="auto"/>
      </w:divBdr>
    </w:div>
    <w:div w:id="968975619">
      <w:bodyDiv w:val="1"/>
      <w:marLeft w:val="0"/>
      <w:marRight w:val="0"/>
      <w:marTop w:val="0"/>
      <w:marBottom w:val="0"/>
      <w:divBdr>
        <w:top w:val="none" w:sz="0" w:space="0" w:color="auto"/>
        <w:left w:val="none" w:sz="0" w:space="0" w:color="auto"/>
        <w:bottom w:val="none" w:sz="0" w:space="0" w:color="auto"/>
        <w:right w:val="none" w:sz="0" w:space="0" w:color="auto"/>
      </w:divBdr>
    </w:div>
    <w:div w:id="1175723609">
      <w:bodyDiv w:val="1"/>
      <w:marLeft w:val="0"/>
      <w:marRight w:val="0"/>
      <w:marTop w:val="0"/>
      <w:marBottom w:val="0"/>
      <w:divBdr>
        <w:top w:val="none" w:sz="0" w:space="0" w:color="auto"/>
        <w:left w:val="none" w:sz="0" w:space="0" w:color="auto"/>
        <w:bottom w:val="none" w:sz="0" w:space="0" w:color="auto"/>
        <w:right w:val="none" w:sz="0" w:space="0" w:color="auto"/>
      </w:divBdr>
    </w:div>
    <w:div w:id="1297032727">
      <w:bodyDiv w:val="1"/>
      <w:marLeft w:val="0"/>
      <w:marRight w:val="0"/>
      <w:marTop w:val="0"/>
      <w:marBottom w:val="0"/>
      <w:divBdr>
        <w:top w:val="none" w:sz="0" w:space="0" w:color="auto"/>
        <w:left w:val="none" w:sz="0" w:space="0" w:color="auto"/>
        <w:bottom w:val="none" w:sz="0" w:space="0" w:color="auto"/>
        <w:right w:val="none" w:sz="0" w:space="0" w:color="auto"/>
      </w:divBdr>
    </w:div>
    <w:div w:id="1403407630">
      <w:bodyDiv w:val="1"/>
      <w:marLeft w:val="0"/>
      <w:marRight w:val="0"/>
      <w:marTop w:val="0"/>
      <w:marBottom w:val="0"/>
      <w:divBdr>
        <w:top w:val="none" w:sz="0" w:space="0" w:color="auto"/>
        <w:left w:val="none" w:sz="0" w:space="0" w:color="auto"/>
        <w:bottom w:val="none" w:sz="0" w:space="0" w:color="auto"/>
        <w:right w:val="none" w:sz="0" w:space="0" w:color="auto"/>
      </w:divBdr>
    </w:div>
    <w:div w:id="1441604568">
      <w:bodyDiv w:val="1"/>
      <w:marLeft w:val="0"/>
      <w:marRight w:val="0"/>
      <w:marTop w:val="0"/>
      <w:marBottom w:val="0"/>
      <w:divBdr>
        <w:top w:val="none" w:sz="0" w:space="0" w:color="auto"/>
        <w:left w:val="none" w:sz="0" w:space="0" w:color="auto"/>
        <w:bottom w:val="none" w:sz="0" w:space="0" w:color="auto"/>
        <w:right w:val="none" w:sz="0" w:space="0" w:color="auto"/>
      </w:divBdr>
    </w:div>
    <w:div w:id="1530876310">
      <w:bodyDiv w:val="1"/>
      <w:marLeft w:val="0"/>
      <w:marRight w:val="0"/>
      <w:marTop w:val="0"/>
      <w:marBottom w:val="0"/>
      <w:divBdr>
        <w:top w:val="none" w:sz="0" w:space="0" w:color="auto"/>
        <w:left w:val="none" w:sz="0" w:space="0" w:color="auto"/>
        <w:bottom w:val="none" w:sz="0" w:space="0" w:color="auto"/>
        <w:right w:val="none" w:sz="0" w:space="0" w:color="auto"/>
      </w:divBdr>
    </w:div>
    <w:div w:id="1603683091">
      <w:bodyDiv w:val="1"/>
      <w:marLeft w:val="0"/>
      <w:marRight w:val="0"/>
      <w:marTop w:val="0"/>
      <w:marBottom w:val="0"/>
      <w:divBdr>
        <w:top w:val="none" w:sz="0" w:space="0" w:color="auto"/>
        <w:left w:val="none" w:sz="0" w:space="0" w:color="auto"/>
        <w:bottom w:val="none" w:sz="0" w:space="0" w:color="auto"/>
        <w:right w:val="none" w:sz="0" w:space="0" w:color="auto"/>
      </w:divBdr>
    </w:div>
    <w:div w:id="1635254682">
      <w:bodyDiv w:val="1"/>
      <w:marLeft w:val="0"/>
      <w:marRight w:val="0"/>
      <w:marTop w:val="0"/>
      <w:marBottom w:val="0"/>
      <w:divBdr>
        <w:top w:val="none" w:sz="0" w:space="0" w:color="auto"/>
        <w:left w:val="none" w:sz="0" w:space="0" w:color="auto"/>
        <w:bottom w:val="none" w:sz="0" w:space="0" w:color="auto"/>
        <w:right w:val="none" w:sz="0" w:space="0" w:color="auto"/>
      </w:divBdr>
    </w:div>
    <w:div w:id="1991594907">
      <w:bodyDiv w:val="1"/>
      <w:marLeft w:val="0"/>
      <w:marRight w:val="0"/>
      <w:marTop w:val="0"/>
      <w:marBottom w:val="0"/>
      <w:divBdr>
        <w:top w:val="none" w:sz="0" w:space="0" w:color="auto"/>
        <w:left w:val="none" w:sz="0" w:space="0" w:color="auto"/>
        <w:bottom w:val="none" w:sz="0" w:space="0" w:color="auto"/>
        <w:right w:val="none" w:sz="0" w:space="0" w:color="auto"/>
      </w:divBdr>
    </w:div>
    <w:div w:id="1994988545">
      <w:bodyDiv w:val="1"/>
      <w:marLeft w:val="0"/>
      <w:marRight w:val="0"/>
      <w:marTop w:val="0"/>
      <w:marBottom w:val="0"/>
      <w:divBdr>
        <w:top w:val="none" w:sz="0" w:space="0" w:color="auto"/>
        <w:left w:val="none" w:sz="0" w:space="0" w:color="auto"/>
        <w:bottom w:val="none" w:sz="0" w:space="0" w:color="auto"/>
        <w:right w:val="none" w:sz="0" w:space="0" w:color="auto"/>
      </w:divBdr>
    </w:div>
    <w:div w:id="209161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allto:1.000.00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3003</Words>
  <Characters>16221</Characters>
  <Application>Microsoft Office Word</Application>
  <DocSecurity>0</DocSecurity>
  <Lines>135</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pappaa</dc:creator>
  <cp:lastModifiedBy>pappaa</cp:lastModifiedBy>
  <cp:revision>49</cp:revision>
  <dcterms:created xsi:type="dcterms:W3CDTF">2022-08-10T10:49:00Z</dcterms:created>
  <dcterms:modified xsi:type="dcterms:W3CDTF">2022-08-16T13:43:00Z</dcterms:modified>
</cp:coreProperties>
</file>